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74914" w14:textId="61EDD342" w:rsidR="0035030E" w:rsidRDefault="0035030E">
      <w:pPr>
        <w:pStyle w:val="NoSpacing"/>
        <w:spacing w:before="1540" w:after="240"/>
        <w:jc w:val="center"/>
      </w:pPr>
    </w:p>
    <w:p w14:paraId="4F374915" w14:textId="77777777" w:rsidR="0035030E" w:rsidRDefault="00564E83">
      <w:pPr>
        <w:pStyle w:val="NoSpacing"/>
        <w:pBdr>
          <w:top w:val="single" w:sz="6" w:space="6" w:color="4472C4"/>
          <w:bottom w:val="single" w:sz="6" w:space="6" w:color="4472C4"/>
        </w:pBdr>
        <w:spacing w:after="240"/>
        <w:jc w:val="center"/>
      </w:pPr>
      <w:r>
        <w:rPr>
          <w:rFonts w:ascii="Calibri Light" w:hAnsi="Calibri Light"/>
          <w:caps/>
          <w:color w:val="4472C4"/>
          <w:sz w:val="72"/>
          <w:szCs w:val="72"/>
        </w:rPr>
        <w:t xml:space="preserve">HERITAGE STATEMENT </w:t>
      </w:r>
    </w:p>
    <w:p w14:paraId="4F374916" w14:textId="77777777" w:rsidR="0035030E" w:rsidRDefault="00564E83">
      <w:pPr>
        <w:pStyle w:val="NoSpacing"/>
        <w:jc w:val="center"/>
      </w:pPr>
      <w:r>
        <w:rPr>
          <w:color w:val="4472C4"/>
          <w:sz w:val="28"/>
          <w:szCs w:val="28"/>
        </w:rPr>
        <w:t xml:space="preserve">216 Yorkshire Street Rochdale OL16 </w:t>
      </w:r>
    </w:p>
    <w:p w14:paraId="4F374917" w14:textId="7BCE822F" w:rsidR="0035030E" w:rsidRDefault="00564E83">
      <w:pPr>
        <w:pStyle w:val="NoSpacing"/>
        <w:spacing w:before="480"/>
        <w:jc w:val="center"/>
      </w:pPr>
      <w:r>
        <w:rPr>
          <w:noProof/>
          <w:color w:val="4472C4"/>
        </w:rPr>
        <mc:AlternateContent>
          <mc:Choice Requires="wps">
            <w:drawing>
              <wp:anchor distT="0" distB="0" distL="114300" distR="114300" simplePos="0" relativeHeight="251659264" behindDoc="0" locked="0" layoutInCell="1" allowOverlap="1" wp14:anchorId="4F374917" wp14:editId="4F374918">
                <wp:simplePos x="0" y="0"/>
                <wp:positionH relativeFrom="page">
                  <wp:posOffset>355601</wp:posOffset>
                </wp:positionH>
                <wp:positionV relativeFrom="page">
                  <wp:posOffset>9089392</wp:posOffset>
                </wp:positionV>
                <wp:extent cx="6849742" cy="589916"/>
                <wp:effectExtent l="0" t="0" r="8258" b="634"/>
                <wp:wrapNone/>
                <wp:docPr id="101375924" name="Text Box 44"/>
                <wp:cNvGraphicFramePr/>
                <a:graphic xmlns:a="http://schemas.openxmlformats.org/drawingml/2006/main">
                  <a:graphicData uri="http://schemas.microsoft.com/office/word/2010/wordprocessingShape">
                    <wps:wsp>
                      <wps:cNvSpPr txBox="1"/>
                      <wps:spPr>
                        <a:xfrm>
                          <a:off x="0" y="0"/>
                          <a:ext cx="6849742" cy="589916"/>
                        </a:xfrm>
                        <a:prstGeom prst="rect">
                          <a:avLst/>
                        </a:prstGeom>
                        <a:noFill/>
                        <a:ln>
                          <a:noFill/>
                          <a:prstDash/>
                        </a:ln>
                      </wps:spPr>
                      <wps:txbx>
                        <w:txbxContent>
                          <w:p w14:paraId="4F374927" w14:textId="77777777" w:rsidR="0035030E" w:rsidRDefault="00564E83">
                            <w:pPr>
                              <w:pStyle w:val="NoSpacing"/>
                              <w:spacing w:after="40"/>
                              <w:jc w:val="center"/>
                            </w:pPr>
                            <w:r>
                              <w:rPr>
                                <w:caps/>
                                <w:color w:val="4472C4"/>
                                <w:sz w:val="28"/>
                                <w:szCs w:val="28"/>
                              </w:rPr>
                              <w:t>February 2024</w:t>
                            </w:r>
                          </w:p>
                          <w:p w14:paraId="4F374928" w14:textId="77777777" w:rsidR="0035030E" w:rsidRDefault="00564E83">
                            <w:pPr>
                              <w:pStyle w:val="NoSpacing"/>
                              <w:jc w:val="center"/>
                            </w:pPr>
                            <w:r>
                              <w:rPr>
                                <w:caps/>
                                <w:color w:val="4472C4"/>
                              </w:rPr>
                              <w:t xml:space="preserve">Building Design Services </w:t>
                            </w:r>
                          </w:p>
                          <w:p w14:paraId="4F374929" w14:textId="77777777" w:rsidR="0035030E" w:rsidRDefault="00564E83">
                            <w:pPr>
                              <w:pStyle w:val="NoSpacing"/>
                              <w:jc w:val="center"/>
                            </w:pPr>
                            <w:r>
                              <w:rPr>
                                <w:color w:val="4472C4"/>
                              </w:rPr>
                              <w:t xml:space="preserve">M Farooq </w:t>
                            </w:r>
                          </w:p>
                        </w:txbxContent>
                      </wps:txbx>
                      <wps:bodyPr vert="horz" wrap="square" lIns="0" tIns="0" rIns="0" bIns="0" anchor="b" anchorCtr="0" compatLnSpc="1">
                        <a:spAutoFit/>
                      </wps:bodyPr>
                    </wps:wsp>
                  </a:graphicData>
                </a:graphic>
              </wp:anchor>
            </w:drawing>
          </mc:Choice>
          <mc:Fallback>
            <w:pict>
              <v:shapetype w14:anchorId="4F374917" id="_x0000_t202" coordsize="21600,21600" o:spt="202" path="m,l,21600r21600,l21600,xe">
                <v:stroke joinstyle="miter"/>
                <v:path gradientshapeok="t" o:connecttype="rect"/>
              </v:shapetype>
              <v:shape id="Text Box 44" o:spid="_x0000_s1026" type="#_x0000_t202" style="position:absolute;left:0;text-align:left;margin-left:28pt;margin-top:715.7pt;width:539.35pt;height:46.4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" filled="f" stroked="f">
                <v:textbox style="mso-fit-shape-to-text:t" inset="0,0,0,0">
                  <w:txbxContent>
                    <w:p w14:paraId="4F374927" w14:textId="77777777" w:rsidR="0035030E" w:rsidRDefault="00564E83">
                      <w:pPr>
                        <w:pStyle w:val="NoSpacing"/>
                        <w:spacing w:after="40"/>
                        <w:jc w:val="center"/>
                      </w:pPr>
                      <w:r>
                        <w:rPr>
                          <w:caps/>
                          <w:color w:val="4472C4"/>
                          <w:sz w:val="28"/>
                          <w:szCs w:val="28"/>
                        </w:rPr>
                        <w:t>February 2024</w:t>
                      </w:r>
                    </w:p>
                    <w:p w14:paraId="4F374928" w14:textId="77777777" w:rsidR="0035030E" w:rsidRDefault="00564E83">
                      <w:pPr>
                        <w:pStyle w:val="NoSpacing"/>
                        <w:jc w:val="center"/>
                      </w:pPr>
                      <w:r>
                        <w:rPr>
                          <w:caps/>
                          <w:color w:val="4472C4"/>
                        </w:rPr>
                        <w:t xml:space="preserve">Building Design Services </w:t>
                      </w:r>
                    </w:p>
                    <w:p w14:paraId="4F374929" w14:textId="77777777" w:rsidR="0035030E" w:rsidRDefault="00564E83">
                      <w:pPr>
                        <w:pStyle w:val="NoSpacing"/>
                        <w:jc w:val="center"/>
                      </w:pPr>
                      <w:r>
                        <w:rPr>
                          <w:color w:val="4472C4"/>
                        </w:rPr>
                        <w:t xml:space="preserve">M Farooq </w:t>
                      </w:r>
                    </w:p>
                  </w:txbxContent>
                </v:textbox>
                <w10:wrap anchorx="page" anchory="page"/>
              </v:shape>
            </w:pict>
          </mc:Fallback>
        </mc:AlternateContent>
      </w:r>
    </w:p>
    <w:p w14:paraId="4F374918" w14:textId="77777777" w:rsidR="0035030E" w:rsidRDefault="0035030E">
      <w:pPr>
        <w:pageBreakBefore/>
        <w:suppressAutoHyphens w:val="0"/>
      </w:pPr>
    </w:p>
    <w:p w14:paraId="4F374919" w14:textId="77777777" w:rsidR="0035030E" w:rsidRDefault="00564E83">
      <w:pPr>
        <w:jc w:val="center"/>
        <w:rPr>
          <w:b/>
          <w:bCs/>
        </w:rPr>
      </w:pPr>
      <w:r>
        <w:rPr>
          <w:b/>
          <w:bCs/>
        </w:rPr>
        <w:t>HERITAGE STATAMENT</w:t>
      </w:r>
    </w:p>
    <w:p w14:paraId="4F37491A" w14:textId="77777777" w:rsidR="0035030E" w:rsidRDefault="0035030E"/>
    <w:p w14:paraId="4F37491B" w14:textId="77777777" w:rsidR="0035030E" w:rsidRDefault="0035030E"/>
    <w:p w14:paraId="4F37491C" w14:textId="38987683" w:rsidR="0035030E" w:rsidRDefault="00564E83">
      <w:pPr>
        <w:spacing w:line="480" w:lineRule="auto"/>
      </w:pPr>
      <w:r>
        <w:t>This heritage statement has been prepared by Building Design Services in support of the planning application for the proposed change of use at first floor and second floor from storage space into two self-contained flats and new opening in front elevation at the site of 216 Yorkshire Street Rochdale</w:t>
      </w:r>
      <w:r w:rsidR="00B301E0">
        <w:t>.</w:t>
      </w:r>
      <w:r w:rsidR="00353DC4">
        <w:t xml:space="preserve">  </w:t>
      </w:r>
      <w:proofErr w:type="gramStart"/>
      <w:r w:rsidR="00353DC4">
        <w:t>Also</w:t>
      </w:r>
      <w:proofErr w:type="gramEnd"/>
      <w:r w:rsidR="00353DC4">
        <w:t xml:space="preserve"> replacement of fenestration to front and rear </w:t>
      </w:r>
      <w:r w:rsidR="000650DE">
        <w:t xml:space="preserve">and the replacement of the extraction flue to the rear. </w:t>
      </w:r>
    </w:p>
    <w:p w14:paraId="4F37491D" w14:textId="77777777" w:rsidR="0035030E" w:rsidRDefault="0035030E">
      <w:pPr>
        <w:spacing w:line="480" w:lineRule="auto"/>
      </w:pPr>
    </w:p>
    <w:p w14:paraId="4F37491E" w14:textId="77777777" w:rsidR="0035030E" w:rsidRDefault="00564E83">
      <w:pPr>
        <w:spacing w:line="480" w:lineRule="auto"/>
      </w:pPr>
      <w:r>
        <w:t xml:space="preserve"> The site sits in the middle of a row of terraces along Yorkshire Street, a key commercial area close to the centre of Rochdale.  Located to the east side of St Mary’s Gate, the site has views of Ukrainian Catholic Church of St Mary a grade II listed entry from nearby the site a short distant away near the highway and a public car park.  The property is currently occupied by a hot food takeaway on the ground floor with the 1</w:t>
      </w:r>
      <w:r>
        <w:rPr>
          <w:vertAlign w:val="superscript"/>
        </w:rPr>
        <w:t>st</w:t>
      </w:r>
      <w:r>
        <w:t xml:space="preserve"> and 2</w:t>
      </w:r>
      <w:r>
        <w:rPr>
          <w:vertAlign w:val="superscript"/>
        </w:rPr>
        <w:t>nd</w:t>
      </w:r>
      <w:r>
        <w:t xml:space="preserve"> floors vacant and was last used as storage space. The site is located within the Yorkshire Street local centre. The adjoining properties to the side are also commercial.</w:t>
      </w:r>
    </w:p>
    <w:p w14:paraId="4F37491F" w14:textId="77777777" w:rsidR="0035030E" w:rsidRDefault="00564E83">
      <w:pPr>
        <w:spacing w:line="480" w:lineRule="auto"/>
      </w:pPr>
      <w:r>
        <w:t xml:space="preserve">The property is not a Listed Building, nor it is located within the conservation area.  The building is not listed as Non-Designated Heritage Asset (NDHA) within the council’s online register. </w:t>
      </w:r>
    </w:p>
    <w:p w14:paraId="4F374920" w14:textId="77777777" w:rsidR="0035030E" w:rsidRDefault="00564E83">
      <w:pPr>
        <w:spacing w:line="480" w:lineRule="auto"/>
      </w:pPr>
      <w:r>
        <w:rPr>
          <w:noProof/>
        </w:rPr>
        <w:drawing>
          <wp:anchor distT="0" distB="0" distL="114300" distR="114300" simplePos="0" relativeHeight="251660288" behindDoc="0" locked="0" layoutInCell="1" allowOverlap="1" wp14:anchorId="4F37491B" wp14:editId="4F37491C">
            <wp:simplePos x="0" y="0"/>
            <wp:positionH relativeFrom="margin">
              <wp:align>center</wp:align>
            </wp:positionH>
            <wp:positionV relativeFrom="paragraph">
              <wp:posOffset>212726</wp:posOffset>
            </wp:positionV>
            <wp:extent cx="4414174" cy="2076446"/>
            <wp:effectExtent l="0" t="0" r="5426" b="4"/>
            <wp:wrapNone/>
            <wp:docPr id="942060332" name="Picture 1" descr="A computer screen shot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28342" t="22814" b="17262"/>
                    <a:stretch>
                      <a:fillRect/>
                    </a:stretch>
                  </pic:blipFill>
                  <pic:spPr>
                    <a:xfrm>
                      <a:off x="0" y="0"/>
                      <a:ext cx="4414174" cy="2076446"/>
                    </a:xfrm>
                    <a:prstGeom prst="rect">
                      <a:avLst/>
                    </a:prstGeom>
                    <a:noFill/>
                    <a:ln>
                      <a:noFill/>
                      <a:prstDash/>
                    </a:ln>
                  </pic:spPr>
                </pic:pic>
              </a:graphicData>
            </a:graphic>
          </wp:anchor>
        </w:drawing>
      </w:r>
    </w:p>
    <w:p w14:paraId="4F374921" w14:textId="77777777" w:rsidR="0035030E" w:rsidRDefault="0035030E"/>
    <w:p w14:paraId="4F374922" w14:textId="77777777" w:rsidR="0035030E" w:rsidRDefault="0035030E"/>
    <w:p w14:paraId="4F374923" w14:textId="77777777" w:rsidR="0035030E" w:rsidRDefault="0035030E"/>
    <w:p w14:paraId="4F374924" w14:textId="77777777" w:rsidR="0035030E" w:rsidRDefault="0035030E"/>
    <w:p w14:paraId="4F374925" w14:textId="77777777" w:rsidR="0035030E" w:rsidRDefault="0035030E"/>
    <w:p w14:paraId="4F374926" w14:textId="77777777" w:rsidR="0035030E" w:rsidRDefault="0035030E"/>
    <w:p w14:paraId="4F374927" w14:textId="77777777" w:rsidR="0035030E" w:rsidRDefault="0035030E"/>
    <w:p w14:paraId="4F374928" w14:textId="77777777" w:rsidR="0035030E" w:rsidRDefault="0035030E"/>
    <w:p w14:paraId="4F374929" w14:textId="77777777" w:rsidR="0035030E" w:rsidRDefault="0035030E"/>
    <w:p w14:paraId="4F37492A" w14:textId="77777777" w:rsidR="0035030E" w:rsidRDefault="00564E83" w:rsidP="00692C2D">
      <w:r>
        <w:lastRenderedPageBreak/>
        <w:t>The building is located along Yorkshire Street Local Centre.</w:t>
      </w:r>
    </w:p>
    <w:p w14:paraId="4F37492B" w14:textId="77777777" w:rsidR="0035030E" w:rsidRDefault="00564E83">
      <w:pPr>
        <w:spacing w:line="480" w:lineRule="auto"/>
      </w:pPr>
      <w:r>
        <w:t>Guidance for heritage statement emphasises the need for the documents to be appropriate in length.  The nature of the property, which encompasses a number of distinct elements with different features, the extent of the proposed works and the designation and surrounding architectural buildings have driven the length. The nature of this property, which encompasses a number of distinct elements with different features, the extent of the proposed work and the designation and surrounding architectural buildings have driven the length of this document.</w:t>
      </w:r>
    </w:p>
    <w:p w14:paraId="4F37492C" w14:textId="77777777" w:rsidR="0035030E" w:rsidRDefault="00564E83">
      <w:pPr>
        <w:spacing w:line="480" w:lineRule="auto"/>
      </w:pPr>
      <w:r>
        <w:t xml:space="preserve">   </w:t>
      </w:r>
    </w:p>
    <w:p w14:paraId="4F37492D" w14:textId="77777777" w:rsidR="0035030E" w:rsidRDefault="0035030E"/>
    <w:p w14:paraId="4F37492E" w14:textId="77777777" w:rsidR="0035030E" w:rsidRDefault="0035030E"/>
    <w:p w14:paraId="4F37492F" w14:textId="77777777" w:rsidR="0035030E" w:rsidRDefault="0035030E"/>
    <w:p w14:paraId="4F374930" w14:textId="77777777" w:rsidR="0035030E" w:rsidRDefault="0035030E"/>
    <w:p w14:paraId="4F374931" w14:textId="77777777" w:rsidR="0035030E" w:rsidRDefault="0035030E"/>
    <w:p w14:paraId="4F374932" w14:textId="77777777" w:rsidR="0035030E" w:rsidRDefault="0035030E"/>
    <w:p w14:paraId="4F374933" w14:textId="77777777" w:rsidR="0035030E" w:rsidRDefault="0035030E">
      <w:pPr>
        <w:pStyle w:val="Heading1"/>
        <w:tabs>
          <w:tab w:val="left" w:pos="880"/>
        </w:tabs>
      </w:pPr>
    </w:p>
    <w:p w14:paraId="4F374934" w14:textId="77777777" w:rsidR="0035030E" w:rsidRDefault="0035030E">
      <w:pPr>
        <w:pStyle w:val="Heading1"/>
        <w:tabs>
          <w:tab w:val="left" w:pos="880"/>
        </w:tabs>
      </w:pPr>
    </w:p>
    <w:p w14:paraId="4F374935" w14:textId="77777777" w:rsidR="0035030E" w:rsidRDefault="0035030E">
      <w:pPr>
        <w:pStyle w:val="Heading1"/>
        <w:tabs>
          <w:tab w:val="left" w:pos="880"/>
        </w:tabs>
      </w:pPr>
    </w:p>
    <w:p w14:paraId="4F374936" w14:textId="77777777" w:rsidR="0035030E" w:rsidRDefault="0035030E">
      <w:pPr>
        <w:pStyle w:val="Heading1"/>
        <w:tabs>
          <w:tab w:val="left" w:pos="880"/>
        </w:tabs>
      </w:pPr>
    </w:p>
    <w:p w14:paraId="4F374937" w14:textId="77777777" w:rsidR="0035030E" w:rsidRDefault="0035030E">
      <w:pPr>
        <w:pStyle w:val="Heading1"/>
        <w:tabs>
          <w:tab w:val="left" w:pos="880"/>
        </w:tabs>
      </w:pPr>
    </w:p>
    <w:p w14:paraId="4F374938" w14:textId="77777777" w:rsidR="0035030E" w:rsidRDefault="0035030E">
      <w:pPr>
        <w:pStyle w:val="Heading1"/>
        <w:tabs>
          <w:tab w:val="left" w:pos="880"/>
        </w:tabs>
      </w:pPr>
    </w:p>
    <w:p w14:paraId="4F374939" w14:textId="77777777" w:rsidR="0035030E" w:rsidRDefault="0035030E">
      <w:pPr>
        <w:pStyle w:val="Heading1"/>
        <w:tabs>
          <w:tab w:val="left" w:pos="880"/>
        </w:tabs>
      </w:pPr>
    </w:p>
    <w:p w14:paraId="4F37493A" w14:textId="77777777" w:rsidR="0035030E" w:rsidRDefault="0035030E">
      <w:pPr>
        <w:pStyle w:val="Heading1"/>
        <w:tabs>
          <w:tab w:val="left" w:pos="880"/>
        </w:tabs>
      </w:pPr>
    </w:p>
    <w:p w14:paraId="4F37493B" w14:textId="77777777" w:rsidR="0035030E" w:rsidRDefault="0035030E">
      <w:pPr>
        <w:pStyle w:val="Heading1"/>
        <w:tabs>
          <w:tab w:val="left" w:pos="880"/>
        </w:tabs>
      </w:pPr>
    </w:p>
    <w:p w14:paraId="4F37493C" w14:textId="77777777" w:rsidR="0035030E" w:rsidRDefault="0035030E">
      <w:pPr>
        <w:pStyle w:val="Heading1"/>
        <w:tabs>
          <w:tab w:val="left" w:pos="880"/>
        </w:tabs>
      </w:pPr>
    </w:p>
    <w:p w14:paraId="4F37493D" w14:textId="77777777" w:rsidR="0035030E" w:rsidRDefault="0035030E">
      <w:pPr>
        <w:pStyle w:val="Heading1"/>
        <w:tabs>
          <w:tab w:val="left" w:pos="880"/>
        </w:tabs>
      </w:pPr>
    </w:p>
    <w:p w14:paraId="4F37493E" w14:textId="77777777" w:rsidR="0035030E" w:rsidRDefault="0035030E">
      <w:pPr>
        <w:pStyle w:val="Heading1"/>
        <w:tabs>
          <w:tab w:val="left" w:pos="880"/>
        </w:tabs>
      </w:pPr>
    </w:p>
    <w:p w14:paraId="4F37493F" w14:textId="77777777" w:rsidR="0035030E" w:rsidRDefault="0035030E">
      <w:pPr>
        <w:pStyle w:val="Heading1"/>
        <w:tabs>
          <w:tab w:val="left" w:pos="880"/>
        </w:tabs>
      </w:pPr>
    </w:p>
    <w:p w14:paraId="4F374940" w14:textId="77777777" w:rsidR="0035030E" w:rsidRDefault="0035030E">
      <w:pPr>
        <w:pStyle w:val="Heading1"/>
        <w:tabs>
          <w:tab w:val="left" w:pos="880"/>
        </w:tabs>
      </w:pPr>
    </w:p>
    <w:p w14:paraId="4F374941" w14:textId="77777777" w:rsidR="0035030E" w:rsidRDefault="0035030E">
      <w:pPr>
        <w:pStyle w:val="Heading1"/>
        <w:tabs>
          <w:tab w:val="left" w:pos="880"/>
        </w:tabs>
      </w:pPr>
    </w:p>
    <w:p w14:paraId="4F374942" w14:textId="77777777" w:rsidR="0035030E" w:rsidRDefault="0035030E">
      <w:pPr>
        <w:pStyle w:val="Heading1"/>
        <w:tabs>
          <w:tab w:val="left" w:pos="880"/>
        </w:tabs>
      </w:pPr>
    </w:p>
    <w:p w14:paraId="4F374943" w14:textId="77777777" w:rsidR="0035030E" w:rsidRDefault="0035030E">
      <w:pPr>
        <w:pStyle w:val="Heading1"/>
        <w:tabs>
          <w:tab w:val="left" w:pos="880"/>
        </w:tabs>
      </w:pPr>
    </w:p>
    <w:p w14:paraId="4F374944" w14:textId="77777777" w:rsidR="0035030E" w:rsidRDefault="0035030E">
      <w:pPr>
        <w:pStyle w:val="Heading1"/>
        <w:tabs>
          <w:tab w:val="left" w:pos="880"/>
        </w:tabs>
      </w:pPr>
    </w:p>
    <w:p w14:paraId="4F374945" w14:textId="77777777" w:rsidR="0035030E" w:rsidRDefault="0035030E">
      <w:pPr>
        <w:pStyle w:val="Heading1"/>
        <w:tabs>
          <w:tab w:val="left" w:pos="880"/>
        </w:tabs>
      </w:pPr>
    </w:p>
    <w:p w14:paraId="4F374946" w14:textId="77777777" w:rsidR="0035030E" w:rsidRDefault="0035030E">
      <w:pPr>
        <w:pStyle w:val="Heading1"/>
        <w:tabs>
          <w:tab w:val="left" w:pos="880"/>
        </w:tabs>
      </w:pPr>
    </w:p>
    <w:p w14:paraId="4F374947" w14:textId="77777777" w:rsidR="0035030E" w:rsidRDefault="0035030E">
      <w:pPr>
        <w:pStyle w:val="Heading1"/>
        <w:tabs>
          <w:tab w:val="left" w:pos="880"/>
        </w:tabs>
      </w:pPr>
    </w:p>
    <w:p w14:paraId="4F374948" w14:textId="77777777" w:rsidR="0035030E" w:rsidRDefault="0035030E">
      <w:pPr>
        <w:pStyle w:val="Heading1"/>
        <w:tabs>
          <w:tab w:val="left" w:pos="880"/>
        </w:tabs>
      </w:pPr>
    </w:p>
    <w:p w14:paraId="4F374949" w14:textId="77777777" w:rsidR="0035030E" w:rsidRDefault="0035030E">
      <w:pPr>
        <w:pStyle w:val="Heading1"/>
        <w:tabs>
          <w:tab w:val="left" w:pos="880"/>
        </w:tabs>
      </w:pPr>
    </w:p>
    <w:p w14:paraId="4F37494A" w14:textId="77777777" w:rsidR="0035030E" w:rsidRDefault="0035030E">
      <w:pPr>
        <w:pStyle w:val="Heading1"/>
        <w:tabs>
          <w:tab w:val="left" w:pos="880"/>
        </w:tabs>
      </w:pPr>
    </w:p>
    <w:p w14:paraId="4F37494B" w14:textId="77777777" w:rsidR="0035030E" w:rsidRDefault="00564E83">
      <w:pPr>
        <w:pStyle w:val="Heading1"/>
        <w:tabs>
          <w:tab w:val="left" w:pos="880"/>
        </w:tabs>
      </w:pPr>
      <w:r>
        <w:t>PL</w:t>
      </w:r>
      <w:r>
        <w:rPr>
          <w:spacing w:val="-2"/>
        </w:rPr>
        <w:t>A</w:t>
      </w:r>
      <w:r>
        <w:t>N</w:t>
      </w:r>
      <w:r>
        <w:rPr>
          <w:spacing w:val="-2"/>
        </w:rPr>
        <w:t>N</w:t>
      </w:r>
      <w:r>
        <w:t>I</w:t>
      </w:r>
      <w:r>
        <w:rPr>
          <w:spacing w:val="-2"/>
        </w:rPr>
        <w:t>N</w:t>
      </w:r>
      <w:r>
        <w:t>G P</w:t>
      </w:r>
      <w:r>
        <w:rPr>
          <w:spacing w:val="-3"/>
        </w:rPr>
        <w:t>O</w:t>
      </w:r>
      <w:r>
        <w:t>L</w:t>
      </w:r>
      <w:r>
        <w:rPr>
          <w:spacing w:val="-1"/>
        </w:rPr>
        <w:t>I</w:t>
      </w:r>
      <w:r>
        <w:t>CY</w:t>
      </w:r>
    </w:p>
    <w:p w14:paraId="4F37494C" w14:textId="77777777" w:rsidR="0035030E" w:rsidRDefault="0035030E">
      <w:pPr>
        <w:spacing w:before="15" w:line="280" w:lineRule="exact"/>
        <w:rPr>
          <w:sz w:val="28"/>
          <w:szCs w:val="28"/>
        </w:rPr>
      </w:pPr>
    </w:p>
    <w:p w14:paraId="4F37494D" w14:textId="77777777" w:rsidR="0035030E" w:rsidRDefault="00564E83">
      <w:pPr>
        <w:pStyle w:val="BodyText"/>
        <w:spacing w:line="355" w:lineRule="auto"/>
        <w:ind w:right="156"/>
        <w:jc w:val="both"/>
      </w:pPr>
      <w:r>
        <w:t>The</w:t>
      </w:r>
      <w:r>
        <w:rPr>
          <w:spacing w:val="14"/>
        </w:rPr>
        <w:t xml:space="preserve"> </w:t>
      </w:r>
      <w:r>
        <w:rPr>
          <w:spacing w:val="-2"/>
        </w:rPr>
        <w:t>k</w:t>
      </w:r>
      <w:r>
        <w:t>ey</w:t>
      </w:r>
      <w:r>
        <w:rPr>
          <w:spacing w:val="13"/>
        </w:rPr>
        <w:t xml:space="preserve"> </w:t>
      </w:r>
      <w:r>
        <w:t>th</w:t>
      </w:r>
      <w:r>
        <w:rPr>
          <w:spacing w:val="-3"/>
        </w:rPr>
        <w:t>e</w:t>
      </w:r>
      <w:r>
        <w:t>me</w:t>
      </w:r>
      <w:r>
        <w:rPr>
          <w:spacing w:val="12"/>
        </w:rPr>
        <w:t xml:space="preserve"> </w:t>
      </w:r>
      <w:r>
        <w:rPr>
          <w:spacing w:val="1"/>
        </w:rPr>
        <w:t>o</w:t>
      </w:r>
      <w:r>
        <w:t>f</w:t>
      </w:r>
      <w:r>
        <w:rPr>
          <w:spacing w:val="12"/>
        </w:rPr>
        <w:t xml:space="preserve"> </w:t>
      </w:r>
      <w:r>
        <w:rPr>
          <w:spacing w:val="-1"/>
        </w:rPr>
        <w:t>d</w:t>
      </w:r>
      <w:r>
        <w:t>eli</w:t>
      </w:r>
      <w:r>
        <w:rPr>
          <w:spacing w:val="-2"/>
        </w:rPr>
        <w:t>v</w:t>
      </w:r>
      <w:r>
        <w:t>eri</w:t>
      </w:r>
      <w:r>
        <w:rPr>
          <w:spacing w:val="-4"/>
        </w:rPr>
        <w:t>n</w:t>
      </w:r>
      <w:r>
        <w:t>g</w:t>
      </w:r>
      <w:r>
        <w:rPr>
          <w:spacing w:val="13"/>
        </w:rPr>
        <w:t xml:space="preserve"> </w:t>
      </w:r>
      <w:r>
        <w:t>susta</w:t>
      </w:r>
      <w:r>
        <w:rPr>
          <w:spacing w:val="-1"/>
        </w:rPr>
        <w:t>in</w:t>
      </w:r>
      <w:r>
        <w:t>a</w:t>
      </w:r>
      <w:r>
        <w:rPr>
          <w:spacing w:val="-1"/>
        </w:rPr>
        <w:t>b</w:t>
      </w:r>
      <w:r>
        <w:t>le</w:t>
      </w:r>
      <w:r>
        <w:rPr>
          <w:spacing w:val="15"/>
        </w:rPr>
        <w:t xml:space="preserve"> </w:t>
      </w:r>
      <w:r>
        <w:rPr>
          <w:spacing w:val="-1"/>
        </w:rPr>
        <w:t>d</w:t>
      </w:r>
      <w:r>
        <w:rPr>
          <w:spacing w:val="-2"/>
        </w:rPr>
        <w:t>e</w:t>
      </w:r>
      <w:r>
        <w:t>ve</w:t>
      </w:r>
      <w:r>
        <w:rPr>
          <w:spacing w:val="-3"/>
        </w:rPr>
        <w:t>l</w:t>
      </w:r>
      <w:r>
        <w:rPr>
          <w:spacing w:val="1"/>
        </w:rPr>
        <w:t>o</w:t>
      </w:r>
      <w:r>
        <w:rPr>
          <w:spacing w:val="-4"/>
        </w:rPr>
        <w:t>p</w:t>
      </w:r>
      <w:r>
        <w:t>ment</w:t>
      </w:r>
      <w:r>
        <w:rPr>
          <w:spacing w:val="12"/>
        </w:rPr>
        <w:t xml:space="preserve"> </w:t>
      </w:r>
      <w:r>
        <w:t>is</w:t>
      </w:r>
      <w:r>
        <w:rPr>
          <w:spacing w:val="14"/>
        </w:rPr>
        <w:t xml:space="preserve"> </w:t>
      </w:r>
      <w:r>
        <w:t>at</w:t>
      </w:r>
      <w:r>
        <w:rPr>
          <w:spacing w:val="12"/>
        </w:rPr>
        <w:t xml:space="preserve"> </w:t>
      </w:r>
      <w:r>
        <w:t>the</w:t>
      </w:r>
      <w:r>
        <w:rPr>
          <w:spacing w:val="12"/>
        </w:rPr>
        <w:t xml:space="preserve"> </w:t>
      </w:r>
      <w:r>
        <w:rPr>
          <w:spacing w:val="-3"/>
        </w:rPr>
        <w:t>c</w:t>
      </w:r>
      <w:r>
        <w:rPr>
          <w:spacing w:val="1"/>
        </w:rPr>
        <w:t>o</w:t>
      </w:r>
      <w:r>
        <w:t>re</w:t>
      </w:r>
      <w:r>
        <w:rPr>
          <w:spacing w:val="12"/>
        </w:rPr>
        <w:t xml:space="preserve"> </w:t>
      </w:r>
      <w:r>
        <w:rPr>
          <w:spacing w:val="1"/>
        </w:rPr>
        <w:t>o</w:t>
      </w:r>
      <w:r>
        <w:t>f</w:t>
      </w:r>
      <w:r>
        <w:rPr>
          <w:spacing w:val="12"/>
        </w:rPr>
        <w:t xml:space="preserve"> </w:t>
      </w:r>
      <w:r>
        <w:t>all</w:t>
      </w:r>
      <w:r>
        <w:rPr>
          <w:spacing w:val="20"/>
        </w:rPr>
        <w:t xml:space="preserve"> </w:t>
      </w:r>
      <w:r>
        <w:t>the</w:t>
      </w:r>
      <w:r>
        <w:rPr>
          <w:spacing w:val="12"/>
        </w:rPr>
        <w:t xml:space="preserve"> </w:t>
      </w:r>
      <w:r>
        <w:rPr>
          <w:spacing w:val="-1"/>
        </w:rPr>
        <w:t>p</w:t>
      </w:r>
      <w:r>
        <w:rPr>
          <w:spacing w:val="-2"/>
        </w:rPr>
        <w:t>o</w:t>
      </w:r>
      <w:r>
        <w:t>l</w:t>
      </w:r>
      <w:r>
        <w:rPr>
          <w:spacing w:val="-1"/>
        </w:rPr>
        <w:t>i</w:t>
      </w:r>
      <w:r>
        <w:t>cies</w:t>
      </w:r>
      <w:r>
        <w:rPr>
          <w:spacing w:val="16"/>
        </w:rPr>
        <w:t xml:space="preserve"> </w:t>
      </w:r>
      <w:r>
        <w:t>a</w:t>
      </w:r>
      <w:r>
        <w:rPr>
          <w:spacing w:val="-1"/>
        </w:rPr>
        <w:t>n</w:t>
      </w:r>
      <w:r>
        <w:t>d</w:t>
      </w:r>
      <w:r>
        <w:rPr>
          <w:spacing w:val="11"/>
        </w:rPr>
        <w:t xml:space="preserve"> </w:t>
      </w:r>
      <w:r>
        <w:rPr>
          <w:spacing w:val="1"/>
        </w:rPr>
        <w:t>o</w:t>
      </w:r>
      <w:r>
        <w:rPr>
          <w:spacing w:val="-1"/>
        </w:rPr>
        <w:t>b</w:t>
      </w:r>
      <w:r>
        <w:t>je</w:t>
      </w:r>
      <w:r>
        <w:rPr>
          <w:spacing w:val="-2"/>
        </w:rPr>
        <w:t>c</w:t>
      </w:r>
      <w:r>
        <w:t>ti</w:t>
      </w:r>
      <w:r>
        <w:rPr>
          <w:spacing w:val="-2"/>
        </w:rPr>
        <w:t>v</w:t>
      </w:r>
      <w:r>
        <w:t>es</w:t>
      </w:r>
      <w:r>
        <w:rPr>
          <w:spacing w:val="15"/>
        </w:rPr>
        <w:t xml:space="preserve"> </w:t>
      </w:r>
      <w:r>
        <w:t>in</w:t>
      </w:r>
      <w:r>
        <w:rPr>
          <w:spacing w:val="11"/>
        </w:rPr>
        <w:t xml:space="preserve"> </w:t>
      </w:r>
      <w:r>
        <w:t>th</w:t>
      </w:r>
      <w:r>
        <w:rPr>
          <w:spacing w:val="-1"/>
        </w:rPr>
        <w:t>i</w:t>
      </w:r>
      <w:r>
        <w:t xml:space="preserve">s </w:t>
      </w:r>
      <w:r>
        <w:rPr>
          <w:spacing w:val="-1"/>
        </w:rPr>
        <w:t>d</w:t>
      </w:r>
      <w:r>
        <w:rPr>
          <w:spacing w:val="1"/>
        </w:rPr>
        <w:t>o</w:t>
      </w:r>
      <w:r>
        <w:t>cu</w:t>
      </w:r>
      <w:r>
        <w:rPr>
          <w:spacing w:val="-2"/>
        </w:rPr>
        <w:t>m</w:t>
      </w:r>
      <w:r>
        <w:t>ent.</w:t>
      </w:r>
      <w:r>
        <w:rPr>
          <w:spacing w:val="-3"/>
        </w:rPr>
        <w:t xml:space="preserve"> </w:t>
      </w:r>
      <w:r>
        <w:t>S</w:t>
      </w:r>
      <w:r>
        <w:rPr>
          <w:spacing w:val="-2"/>
        </w:rPr>
        <w:t>u</w:t>
      </w:r>
      <w:r>
        <w:t>stai</w:t>
      </w:r>
      <w:r>
        <w:rPr>
          <w:spacing w:val="-1"/>
        </w:rPr>
        <w:t>n</w:t>
      </w:r>
      <w:r>
        <w:t>a</w:t>
      </w:r>
      <w:r>
        <w:rPr>
          <w:spacing w:val="-1"/>
        </w:rPr>
        <w:t>b</w:t>
      </w:r>
      <w:r>
        <w:t>le</w:t>
      </w:r>
      <w:r>
        <w:rPr>
          <w:spacing w:val="-2"/>
        </w:rPr>
        <w:t xml:space="preserve"> </w:t>
      </w:r>
      <w:r>
        <w:rPr>
          <w:spacing w:val="-1"/>
        </w:rPr>
        <w:t>d</w:t>
      </w:r>
      <w:r>
        <w:rPr>
          <w:spacing w:val="-2"/>
        </w:rPr>
        <w:t>ev</w:t>
      </w:r>
      <w:r>
        <w:t>el</w:t>
      </w:r>
      <w:r>
        <w:rPr>
          <w:spacing w:val="1"/>
        </w:rPr>
        <w:t>o</w:t>
      </w:r>
      <w:r>
        <w:rPr>
          <w:spacing w:val="-4"/>
        </w:rPr>
        <w:t>p</w:t>
      </w:r>
      <w:r>
        <w:t>ment</w:t>
      </w:r>
      <w:r>
        <w:rPr>
          <w:spacing w:val="-1"/>
        </w:rPr>
        <w:t xml:space="preserve"> </w:t>
      </w:r>
      <w:r>
        <w:t>i</w:t>
      </w:r>
      <w:r>
        <w:rPr>
          <w:spacing w:val="-2"/>
        </w:rPr>
        <w:t>n</w:t>
      </w:r>
      <w:r>
        <w:rPr>
          <w:spacing w:val="-3"/>
        </w:rPr>
        <w:t>c</w:t>
      </w:r>
      <w:r>
        <w:rPr>
          <w:spacing w:val="1"/>
        </w:rPr>
        <w:t>o</w:t>
      </w:r>
      <w:r>
        <w:t>r</w:t>
      </w:r>
      <w:r>
        <w:rPr>
          <w:spacing w:val="-1"/>
        </w:rPr>
        <w:t>p</w:t>
      </w:r>
      <w:r>
        <w:rPr>
          <w:spacing w:val="1"/>
        </w:rPr>
        <w:t>o</w:t>
      </w:r>
      <w:r>
        <w:t>r</w:t>
      </w:r>
      <w:r>
        <w:rPr>
          <w:spacing w:val="-3"/>
        </w:rPr>
        <w:t>a</w:t>
      </w:r>
      <w:r>
        <w:t>tes</w:t>
      </w:r>
      <w:r>
        <w:rPr>
          <w:spacing w:val="-2"/>
        </w:rPr>
        <w:t xml:space="preserve"> </w:t>
      </w:r>
      <w:r>
        <w:rPr>
          <w:spacing w:val="-4"/>
        </w:rPr>
        <w:t>n</w:t>
      </w:r>
      <w:r>
        <w:rPr>
          <w:spacing w:val="1"/>
        </w:rPr>
        <w:t>o</w:t>
      </w:r>
      <w:r>
        <w:t>t</w:t>
      </w:r>
      <w:r>
        <w:rPr>
          <w:spacing w:val="-4"/>
        </w:rPr>
        <w:t xml:space="preserve"> </w:t>
      </w:r>
      <w:r>
        <w:rPr>
          <w:spacing w:val="1"/>
        </w:rPr>
        <w:t>o</w:t>
      </w:r>
      <w:r>
        <w:rPr>
          <w:spacing w:val="-1"/>
        </w:rPr>
        <w:t>n</w:t>
      </w:r>
      <w:r>
        <w:t>ly</w:t>
      </w:r>
      <w:r>
        <w:rPr>
          <w:spacing w:val="-2"/>
        </w:rPr>
        <w:t xml:space="preserve"> </w:t>
      </w:r>
      <w:r>
        <w:t>an</w:t>
      </w:r>
      <w:r>
        <w:rPr>
          <w:spacing w:val="-3"/>
        </w:rPr>
        <w:t xml:space="preserve"> </w:t>
      </w:r>
      <w:r>
        <w:t>e</w:t>
      </w:r>
      <w:r>
        <w:rPr>
          <w:spacing w:val="-3"/>
        </w:rPr>
        <w:t>n</w:t>
      </w:r>
      <w:r>
        <w:t>viro</w:t>
      </w:r>
      <w:r>
        <w:rPr>
          <w:spacing w:val="-3"/>
        </w:rPr>
        <w:t>n</w:t>
      </w:r>
      <w:r>
        <w:t>men</w:t>
      </w:r>
      <w:r>
        <w:rPr>
          <w:spacing w:val="-3"/>
        </w:rPr>
        <w:t>t</w:t>
      </w:r>
      <w:r>
        <w:t>al</w:t>
      </w:r>
      <w:r>
        <w:rPr>
          <w:spacing w:val="-3"/>
        </w:rPr>
        <w:t xml:space="preserve"> </w:t>
      </w:r>
      <w:r>
        <w:t>role</w:t>
      </w:r>
      <w:r>
        <w:rPr>
          <w:spacing w:val="-5"/>
        </w:rPr>
        <w:t xml:space="preserve"> </w:t>
      </w:r>
      <w:r>
        <w:t>(p</w:t>
      </w:r>
      <w:r>
        <w:rPr>
          <w:spacing w:val="-1"/>
        </w:rPr>
        <w:t>r</w:t>
      </w:r>
      <w:r>
        <w:rPr>
          <w:spacing w:val="1"/>
        </w:rPr>
        <w:t>o</w:t>
      </w:r>
      <w:r>
        <w:t>t</w:t>
      </w:r>
      <w:r>
        <w:rPr>
          <w:spacing w:val="-2"/>
        </w:rPr>
        <w:t>e</w:t>
      </w:r>
      <w:r>
        <w:t>ct</w:t>
      </w:r>
      <w:r>
        <w:rPr>
          <w:spacing w:val="-3"/>
        </w:rPr>
        <w:t>i</w:t>
      </w:r>
      <w:r>
        <w:rPr>
          <w:spacing w:val="1"/>
        </w:rPr>
        <w:t>o</w:t>
      </w:r>
      <w:r>
        <w:t>n</w:t>
      </w:r>
      <w:r>
        <w:rPr>
          <w:spacing w:val="-3"/>
        </w:rPr>
        <w:t xml:space="preserve"> </w:t>
      </w:r>
      <w:r>
        <w:rPr>
          <w:spacing w:val="1"/>
        </w:rPr>
        <w:t>o</w:t>
      </w:r>
      <w:r>
        <w:t>f</w:t>
      </w:r>
      <w:r>
        <w:rPr>
          <w:spacing w:val="-2"/>
        </w:rPr>
        <w:t xml:space="preserve"> </w:t>
      </w:r>
      <w:r>
        <w:rPr>
          <w:spacing w:val="-1"/>
        </w:rPr>
        <w:t>h</w:t>
      </w:r>
      <w:r>
        <w:t>er</w:t>
      </w:r>
      <w:r>
        <w:rPr>
          <w:spacing w:val="-3"/>
        </w:rPr>
        <w:t>i</w:t>
      </w:r>
      <w:r>
        <w:t>tage</w:t>
      </w:r>
      <w:r>
        <w:rPr>
          <w:spacing w:val="-2"/>
        </w:rPr>
        <w:t xml:space="preserve"> </w:t>
      </w:r>
      <w:r>
        <w:t>a</w:t>
      </w:r>
      <w:r>
        <w:rPr>
          <w:spacing w:val="-4"/>
        </w:rPr>
        <w:t>n</w:t>
      </w:r>
      <w:r>
        <w:t>d t</w:t>
      </w:r>
      <w:r>
        <w:rPr>
          <w:spacing w:val="1"/>
        </w:rPr>
        <w:t>o</w:t>
      </w:r>
      <w:r>
        <w:t>wn</w:t>
      </w:r>
      <w:r>
        <w:rPr>
          <w:spacing w:val="-3"/>
        </w:rPr>
        <w:t>s</w:t>
      </w:r>
      <w:r>
        <w:t>ca</w:t>
      </w:r>
      <w:r>
        <w:rPr>
          <w:spacing w:val="-1"/>
        </w:rPr>
        <w:t>p</w:t>
      </w:r>
      <w:r>
        <w:t>e</w:t>
      </w:r>
      <w:r>
        <w:rPr>
          <w:spacing w:val="10"/>
        </w:rPr>
        <w:t xml:space="preserve"> </w:t>
      </w:r>
      <w:r>
        <w:t>ass</w:t>
      </w:r>
      <w:r>
        <w:rPr>
          <w:spacing w:val="-2"/>
        </w:rPr>
        <w:t>e</w:t>
      </w:r>
      <w:r>
        <w:t>ts</w:t>
      </w:r>
      <w:r>
        <w:rPr>
          <w:spacing w:val="10"/>
        </w:rPr>
        <w:t xml:space="preserve"> </w:t>
      </w:r>
      <w:r>
        <w:rPr>
          <w:spacing w:val="1"/>
        </w:rPr>
        <w:t>o</w:t>
      </w:r>
      <w:r>
        <w:t>f</w:t>
      </w:r>
      <w:r>
        <w:rPr>
          <w:spacing w:val="9"/>
        </w:rPr>
        <w:t xml:space="preserve"> </w:t>
      </w:r>
      <w:r>
        <w:t>val</w:t>
      </w:r>
      <w:r>
        <w:rPr>
          <w:spacing w:val="-2"/>
        </w:rPr>
        <w:t>ue</w:t>
      </w:r>
      <w:r>
        <w:rPr>
          <w:spacing w:val="-3"/>
        </w:rPr>
        <w:t>)</w:t>
      </w:r>
      <w:r>
        <w:t>,</w:t>
      </w:r>
      <w:r>
        <w:rPr>
          <w:spacing w:val="12"/>
        </w:rPr>
        <w:t xml:space="preserve"> </w:t>
      </w:r>
      <w:r>
        <w:rPr>
          <w:spacing w:val="-1"/>
        </w:rPr>
        <w:t>bu</w:t>
      </w:r>
      <w:r>
        <w:t>t</w:t>
      </w:r>
      <w:r>
        <w:rPr>
          <w:spacing w:val="13"/>
        </w:rPr>
        <w:t xml:space="preserve"> </w:t>
      </w:r>
      <w:r>
        <w:t>al</w:t>
      </w:r>
      <w:r>
        <w:rPr>
          <w:spacing w:val="-3"/>
        </w:rPr>
        <w:t>s</w:t>
      </w:r>
      <w:r>
        <w:t>o</w:t>
      </w:r>
      <w:r>
        <w:rPr>
          <w:spacing w:val="11"/>
        </w:rPr>
        <w:t xml:space="preserve"> </w:t>
      </w:r>
      <w:r>
        <w:t>a</w:t>
      </w:r>
      <w:r>
        <w:rPr>
          <w:spacing w:val="12"/>
        </w:rPr>
        <w:t xml:space="preserve"> </w:t>
      </w:r>
      <w:r>
        <w:rPr>
          <w:spacing w:val="-1"/>
        </w:rPr>
        <w:t>s</w:t>
      </w:r>
      <w:r>
        <w:rPr>
          <w:spacing w:val="1"/>
        </w:rPr>
        <w:t>o</w:t>
      </w:r>
      <w:r>
        <w:t>cial</w:t>
      </w:r>
      <w:r>
        <w:rPr>
          <w:spacing w:val="9"/>
        </w:rPr>
        <w:t xml:space="preserve"> </w:t>
      </w:r>
      <w:r>
        <w:rPr>
          <w:spacing w:val="-3"/>
        </w:rPr>
        <w:t>r</w:t>
      </w:r>
      <w:r>
        <w:rPr>
          <w:spacing w:val="1"/>
        </w:rPr>
        <w:t>o</w:t>
      </w:r>
      <w:r>
        <w:t>le</w:t>
      </w:r>
      <w:r>
        <w:rPr>
          <w:spacing w:val="10"/>
        </w:rPr>
        <w:t xml:space="preserve"> </w:t>
      </w:r>
      <w:r>
        <w:t>(su</w:t>
      </w:r>
      <w:r>
        <w:rPr>
          <w:spacing w:val="-4"/>
        </w:rPr>
        <w:t>p</w:t>
      </w:r>
      <w:r>
        <w:rPr>
          <w:spacing w:val="-1"/>
        </w:rPr>
        <w:t>p</w:t>
      </w:r>
      <w:r>
        <w:rPr>
          <w:spacing w:val="1"/>
        </w:rPr>
        <w:t>o</w:t>
      </w:r>
      <w:r>
        <w:t>rti</w:t>
      </w:r>
      <w:r>
        <w:rPr>
          <w:spacing w:val="-1"/>
        </w:rPr>
        <w:t>n</w:t>
      </w:r>
      <w:r>
        <w:t>g</w:t>
      </w:r>
      <w:r>
        <w:rPr>
          <w:spacing w:val="11"/>
        </w:rPr>
        <w:t xml:space="preserve"> </w:t>
      </w:r>
      <w:r>
        <w:t>t</w:t>
      </w:r>
      <w:r>
        <w:rPr>
          <w:spacing w:val="-3"/>
        </w:rPr>
        <w:t>h</w:t>
      </w:r>
      <w:r>
        <w:t>e</w:t>
      </w:r>
      <w:r>
        <w:rPr>
          <w:spacing w:val="13"/>
        </w:rPr>
        <w:t xml:space="preserve"> </w:t>
      </w:r>
      <w:r>
        <w:rPr>
          <w:spacing w:val="-3"/>
        </w:rPr>
        <w:t>c</w:t>
      </w:r>
      <w:r>
        <w:rPr>
          <w:spacing w:val="-2"/>
        </w:rPr>
        <w:t>om</w:t>
      </w:r>
      <w:r>
        <w:t>m</w:t>
      </w:r>
      <w:r>
        <w:rPr>
          <w:spacing w:val="-1"/>
        </w:rPr>
        <w:t>un</w:t>
      </w:r>
      <w:r>
        <w:t>ities</w:t>
      </w:r>
      <w:r>
        <w:rPr>
          <w:spacing w:val="10"/>
        </w:rPr>
        <w:t xml:space="preserve"> </w:t>
      </w:r>
      <w:r>
        <w:rPr>
          <w:spacing w:val="-1"/>
        </w:rPr>
        <w:t>h</w:t>
      </w:r>
      <w:r>
        <w:t>ealth</w:t>
      </w:r>
      <w:r>
        <w:rPr>
          <w:spacing w:val="12"/>
        </w:rPr>
        <w:t xml:space="preserve"> </w:t>
      </w:r>
      <w:r>
        <w:t>a</w:t>
      </w:r>
      <w:r>
        <w:rPr>
          <w:spacing w:val="-1"/>
        </w:rPr>
        <w:t>n</w:t>
      </w:r>
      <w:r>
        <w:t>d</w:t>
      </w:r>
      <w:r>
        <w:rPr>
          <w:spacing w:val="9"/>
        </w:rPr>
        <w:t xml:space="preserve"> </w:t>
      </w:r>
      <w:r>
        <w:t>s</w:t>
      </w:r>
      <w:r>
        <w:rPr>
          <w:spacing w:val="-2"/>
        </w:rPr>
        <w:t>o</w:t>
      </w:r>
      <w:r>
        <w:t>cial</w:t>
      </w:r>
      <w:r>
        <w:rPr>
          <w:spacing w:val="12"/>
        </w:rPr>
        <w:t xml:space="preserve"> </w:t>
      </w:r>
      <w:r>
        <w:rPr>
          <w:spacing w:val="-1"/>
        </w:rPr>
        <w:t>n</w:t>
      </w:r>
      <w:r>
        <w:rPr>
          <w:spacing w:val="-2"/>
        </w:rPr>
        <w:t>e</w:t>
      </w:r>
      <w:r>
        <w:t>eds)</w:t>
      </w:r>
      <w:r>
        <w:rPr>
          <w:spacing w:val="10"/>
        </w:rPr>
        <w:t xml:space="preserve"> </w:t>
      </w:r>
      <w:r>
        <w:t>a</w:t>
      </w:r>
      <w:r>
        <w:rPr>
          <w:spacing w:val="-1"/>
        </w:rPr>
        <w:t>n</w:t>
      </w:r>
      <w:r>
        <w:t>d ec</w:t>
      </w:r>
      <w:r>
        <w:rPr>
          <w:spacing w:val="1"/>
        </w:rPr>
        <w:t>o</w:t>
      </w:r>
      <w:r>
        <w:rPr>
          <w:spacing w:val="-4"/>
        </w:rPr>
        <w:t>n</w:t>
      </w:r>
      <w:r>
        <w:rPr>
          <w:spacing w:val="-2"/>
        </w:rPr>
        <w:t>o</w:t>
      </w:r>
      <w:r>
        <w:t>mic</w:t>
      </w:r>
      <w:r>
        <w:rPr>
          <w:spacing w:val="5"/>
        </w:rPr>
        <w:t xml:space="preserve"> </w:t>
      </w:r>
      <w:r>
        <w:rPr>
          <w:spacing w:val="-3"/>
        </w:rPr>
        <w:t>r</w:t>
      </w:r>
      <w:r>
        <w:rPr>
          <w:spacing w:val="1"/>
        </w:rPr>
        <w:t>o</w:t>
      </w:r>
      <w:r>
        <w:t>le</w:t>
      </w:r>
      <w:r>
        <w:rPr>
          <w:spacing w:val="3"/>
        </w:rPr>
        <w:t xml:space="preserve"> </w:t>
      </w:r>
      <w:r>
        <w:t>(</w:t>
      </w:r>
      <w:r>
        <w:rPr>
          <w:spacing w:val="-2"/>
        </w:rPr>
        <w:t>c</w:t>
      </w:r>
      <w:r>
        <w:rPr>
          <w:spacing w:val="1"/>
        </w:rPr>
        <w:t>o</w:t>
      </w:r>
      <w:r>
        <w:rPr>
          <w:spacing w:val="-1"/>
        </w:rPr>
        <w:t>n</w:t>
      </w:r>
      <w:r>
        <w:t>tri</w:t>
      </w:r>
      <w:r>
        <w:rPr>
          <w:spacing w:val="-1"/>
        </w:rPr>
        <w:t>bu</w:t>
      </w:r>
      <w:r>
        <w:t>ti</w:t>
      </w:r>
      <w:r>
        <w:rPr>
          <w:spacing w:val="-4"/>
        </w:rPr>
        <w:t>n</w:t>
      </w:r>
      <w:r>
        <w:t>g</w:t>
      </w:r>
      <w:r>
        <w:rPr>
          <w:spacing w:val="4"/>
        </w:rPr>
        <w:t xml:space="preserve"> </w:t>
      </w:r>
      <w:r>
        <w:t>to</w:t>
      </w:r>
      <w:r>
        <w:rPr>
          <w:spacing w:val="4"/>
        </w:rPr>
        <w:t xml:space="preserve"> </w:t>
      </w:r>
      <w:r>
        <w:rPr>
          <w:spacing w:val="-1"/>
        </w:rPr>
        <w:t>bu</w:t>
      </w:r>
      <w:r>
        <w:t>i</w:t>
      </w:r>
      <w:r>
        <w:rPr>
          <w:spacing w:val="-1"/>
        </w:rPr>
        <w:t>ld</w:t>
      </w:r>
      <w:r>
        <w:t>i</w:t>
      </w:r>
      <w:r>
        <w:rPr>
          <w:spacing w:val="-2"/>
        </w:rPr>
        <w:t>n</w:t>
      </w:r>
      <w:r>
        <w:t>g</w:t>
      </w:r>
      <w:r>
        <w:rPr>
          <w:spacing w:val="4"/>
        </w:rPr>
        <w:t xml:space="preserve"> </w:t>
      </w:r>
      <w:r>
        <w:t>a</w:t>
      </w:r>
      <w:r>
        <w:rPr>
          <w:spacing w:val="2"/>
        </w:rPr>
        <w:t xml:space="preserve"> </w:t>
      </w:r>
      <w:r>
        <w:t>st</w:t>
      </w:r>
      <w:r>
        <w:rPr>
          <w:spacing w:val="-3"/>
        </w:rPr>
        <w:t>r</w:t>
      </w:r>
      <w:r>
        <w:rPr>
          <w:spacing w:val="1"/>
        </w:rPr>
        <w:t>o</w:t>
      </w:r>
      <w:r>
        <w:rPr>
          <w:spacing w:val="-1"/>
        </w:rPr>
        <w:t>ng</w:t>
      </w:r>
      <w:r>
        <w:t>,</w:t>
      </w:r>
      <w:r>
        <w:rPr>
          <w:spacing w:val="5"/>
        </w:rPr>
        <w:t xml:space="preserve"> </w:t>
      </w:r>
      <w:r>
        <w:rPr>
          <w:spacing w:val="-3"/>
        </w:rPr>
        <w:t>c</w:t>
      </w:r>
      <w:r>
        <w:rPr>
          <w:spacing w:val="-2"/>
        </w:rPr>
        <w:t>om</w:t>
      </w:r>
      <w:r>
        <w:rPr>
          <w:spacing w:val="-1"/>
        </w:rPr>
        <w:t>p</w:t>
      </w:r>
      <w:r>
        <w:t>etiti</w:t>
      </w:r>
      <w:r>
        <w:rPr>
          <w:spacing w:val="-2"/>
        </w:rPr>
        <w:t>v</w:t>
      </w:r>
      <w:r>
        <w:t>e,</w:t>
      </w:r>
      <w:r>
        <w:rPr>
          <w:spacing w:val="5"/>
        </w:rPr>
        <w:t xml:space="preserve"> </w:t>
      </w:r>
      <w:r>
        <w:t>a</w:t>
      </w:r>
      <w:r>
        <w:rPr>
          <w:spacing w:val="-1"/>
        </w:rPr>
        <w:t>n</w:t>
      </w:r>
      <w:r>
        <w:t>d</w:t>
      </w:r>
      <w:r>
        <w:rPr>
          <w:spacing w:val="2"/>
        </w:rPr>
        <w:t xml:space="preserve"> </w:t>
      </w:r>
      <w:r>
        <w:t>res</w:t>
      </w:r>
      <w:r>
        <w:rPr>
          <w:spacing w:val="-3"/>
        </w:rPr>
        <w:t>p</w:t>
      </w:r>
      <w:r>
        <w:rPr>
          <w:spacing w:val="1"/>
        </w:rPr>
        <w:t>o</w:t>
      </w:r>
      <w:r>
        <w:rPr>
          <w:spacing w:val="-1"/>
        </w:rPr>
        <w:t>n</w:t>
      </w:r>
      <w:r>
        <w:t>si</w:t>
      </w:r>
      <w:r>
        <w:rPr>
          <w:spacing w:val="-2"/>
        </w:rPr>
        <w:t>v</w:t>
      </w:r>
      <w:r>
        <w:t>e</w:t>
      </w:r>
      <w:r>
        <w:rPr>
          <w:spacing w:val="3"/>
        </w:rPr>
        <w:t xml:space="preserve"> </w:t>
      </w:r>
      <w:r>
        <w:t>e</w:t>
      </w:r>
      <w:r>
        <w:rPr>
          <w:spacing w:val="-2"/>
        </w:rPr>
        <w:t>c</w:t>
      </w:r>
      <w:r>
        <w:rPr>
          <w:spacing w:val="1"/>
        </w:rPr>
        <w:t>o</w:t>
      </w:r>
      <w:r>
        <w:rPr>
          <w:spacing w:val="-1"/>
        </w:rPr>
        <w:t>n</w:t>
      </w:r>
      <w:r>
        <w:rPr>
          <w:spacing w:val="-2"/>
        </w:rPr>
        <w:t>o</w:t>
      </w:r>
      <w:r>
        <w:t>my</w:t>
      </w:r>
      <w:r>
        <w:rPr>
          <w:spacing w:val="3"/>
        </w:rPr>
        <w:t xml:space="preserve"> </w:t>
      </w:r>
      <w:r>
        <w:rPr>
          <w:spacing w:val="-1"/>
        </w:rPr>
        <w:t>b</w:t>
      </w:r>
      <w:r>
        <w:t>y</w:t>
      </w:r>
      <w:r>
        <w:rPr>
          <w:spacing w:val="3"/>
        </w:rPr>
        <w:t xml:space="preserve"> </w:t>
      </w:r>
      <w:r>
        <w:t>su</w:t>
      </w:r>
      <w:r>
        <w:rPr>
          <w:spacing w:val="-2"/>
        </w:rPr>
        <w:t>p</w:t>
      </w:r>
      <w:r>
        <w:rPr>
          <w:spacing w:val="-1"/>
        </w:rPr>
        <w:t>p</w:t>
      </w:r>
      <w:r>
        <w:rPr>
          <w:spacing w:val="1"/>
        </w:rPr>
        <w:t>o</w:t>
      </w:r>
      <w:r>
        <w:rPr>
          <w:spacing w:val="-3"/>
        </w:rPr>
        <w:t>r</w:t>
      </w:r>
      <w:r>
        <w:t>ti</w:t>
      </w:r>
      <w:r>
        <w:rPr>
          <w:spacing w:val="-1"/>
        </w:rPr>
        <w:t>n</w:t>
      </w:r>
      <w:r>
        <w:t>g</w:t>
      </w:r>
      <w:r>
        <w:rPr>
          <w:spacing w:val="4"/>
        </w:rPr>
        <w:t xml:space="preserve"> </w:t>
      </w:r>
      <w:r>
        <w:rPr>
          <w:spacing w:val="-1"/>
        </w:rPr>
        <w:t>g</w:t>
      </w:r>
      <w:r>
        <w:t>r</w:t>
      </w:r>
      <w:r>
        <w:rPr>
          <w:spacing w:val="-2"/>
        </w:rPr>
        <w:t>ow</w:t>
      </w:r>
      <w:r>
        <w:t>th a</w:t>
      </w:r>
      <w:r>
        <w:rPr>
          <w:spacing w:val="-1"/>
        </w:rPr>
        <w:t>n</w:t>
      </w:r>
      <w:r>
        <w:t>d</w:t>
      </w:r>
      <w:r>
        <w:rPr>
          <w:spacing w:val="-1"/>
        </w:rPr>
        <w:t xml:space="preserve"> </w:t>
      </w:r>
      <w:r>
        <w:t>t</w:t>
      </w:r>
      <w:r>
        <w:rPr>
          <w:spacing w:val="-1"/>
        </w:rPr>
        <w:t>h</w:t>
      </w:r>
      <w:r>
        <w:t xml:space="preserve">e </w:t>
      </w:r>
      <w:r>
        <w:rPr>
          <w:spacing w:val="-1"/>
        </w:rPr>
        <w:t>p</w:t>
      </w:r>
      <w:r>
        <w:t>r</w:t>
      </w:r>
      <w:r>
        <w:rPr>
          <w:spacing w:val="-2"/>
        </w:rPr>
        <w:t>o</w:t>
      </w:r>
      <w:r>
        <w:t>vis</w:t>
      </w:r>
      <w:r>
        <w:rPr>
          <w:spacing w:val="-3"/>
        </w:rPr>
        <w:t>i</w:t>
      </w:r>
      <w:r>
        <w:rPr>
          <w:spacing w:val="1"/>
        </w:rPr>
        <w:t>o</w:t>
      </w:r>
      <w:r>
        <w:t>n</w:t>
      </w:r>
      <w:r>
        <w:rPr>
          <w:spacing w:val="-1"/>
        </w:rPr>
        <w:t xml:space="preserve"> </w:t>
      </w:r>
      <w:r>
        <w:rPr>
          <w:spacing w:val="1"/>
        </w:rPr>
        <w:t>o</w:t>
      </w:r>
      <w:r>
        <w:t>f</w:t>
      </w:r>
      <w:r>
        <w:rPr>
          <w:spacing w:val="-3"/>
        </w:rPr>
        <w:t xml:space="preserve"> </w:t>
      </w:r>
      <w:r>
        <w:t>in</w:t>
      </w:r>
      <w:r>
        <w:rPr>
          <w:spacing w:val="-1"/>
        </w:rPr>
        <w:t>f</w:t>
      </w:r>
      <w:r>
        <w:t>ras</w:t>
      </w:r>
      <w:r>
        <w:rPr>
          <w:spacing w:val="-3"/>
        </w:rPr>
        <w:t>t</w:t>
      </w:r>
      <w:r>
        <w:t>r</w:t>
      </w:r>
      <w:r>
        <w:rPr>
          <w:spacing w:val="-1"/>
        </w:rPr>
        <w:t>u</w:t>
      </w:r>
      <w:r>
        <w:t>cture).</w:t>
      </w:r>
    </w:p>
    <w:p w14:paraId="4F37494E" w14:textId="77777777" w:rsidR="0035030E" w:rsidRDefault="0035030E">
      <w:pPr>
        <w:spacing w:before="2" w:line="160" w:lineRule="exact"/>
        <w:rPr>
          <w:sz w:val="16"/>
          <w:szCs w:val="16"/>
        </w:rPr>
      </w:pPr>
    </w:p>
    <w:p w14:paraId="4F37494F" w14:textId="77777777" w:rsidR="0035030E" w:rsidRDefault="00564E83">
      <w:pPr>
        <w:pStyle w:val="BodyText"/>
        <w:spacing w:line="355" w:lineRule="auto"/>
        <w:ind w:right="158"/>
        <w:jc w:val="both"/>
      </w:pPr>
      <w:r>
        <w:t>There</w:t>
      </w:r>
      <w:r>
        <w:rPr>
          <w:spacing w:val="-11"/>
        </w:rPr>
        <w:t xml:space="preserve"> </w:t>
      </w:r>
      <w:r>
        <w:t>is</w:t>
      </w:r>
      <w:r>
        <w:rPr>
          <w:spacing w:val="-10"/>
        </w:rPr>
        <w:t xml:space="preserve"> </w:t>
      </w:r>
      <w:r>
        <w:t>a</w:t>
      </w:r>
      <w:r>
        <w:rPr>
          <w:spacing w:val="-12"/>
        </w:rPr>
        <w:t xml:space="preserve"> </w:t>
      </w:r>
      <w:r>
        <w:rPr>
          <w:spacing w:val="-1"/>
        </w:rPr>
        <w:t>p</w:t>
      </w:r>
      <w:r>
        <w:t>res</w:t>
      </w:r>
      <w:r>
        <w:rPr>
          <w:spacing w:val="-3"/>
        </w:rPr>
        <w:t>u</w:t>
      </w:r>
      <w:r>
        <w:t>m</w:t>
      </w:r>
      <w:r>
        <w:rPr>
          <w:spacing w:val="-1"/>
        </w:rPr>
        <w:t>p</w:t>
      </w:r>
      <w:r>
        <w:t>t</w:t>
      </w:r>
      <w:r>
        <w:rPr>
          <w:spacing w:val="-3"/>
        </w:rPr>
        <w:t>i</w:t>
      </w:r>
      <w:r>
        <w:rPr>
          <w:spacing w:val="1"/>
        </w:rPr>
        <w:t>o</w:t>
      </w:r>
      <w:r>
        <w:t>n</w:t>
      </w:r>
      <w:r>
        <w:rPr>
          <w:spacing w:val="-10"/>
        </w:rPr>
        <w:t xml:space="preserve"> </w:t>
      </w:r>
      <w:r>
        <w:t>in</w:t>
      </w:r>
      <w:r>
        <w:rPr>
          <w:spacing w:val="-10"/>
        </w:rPr>
        <w:t xml:space="preserve"> </w:t>
      </w:r>
      <w:proofErr w:type="spellStart"/>
      <w:r>
        <w:rPr>
          <w:spacing w:val="-3"/>
        </w:rPr>
        <w:t>fa</w:t>
      </w:r>
      <w:r>
        <w:t>v</w:t>
      </w:r>
      <w:r>
        <w:rPr>
          <w:spacing w:val="1"/>
        </w:rPr>
        <w:t>o</w:t>
      </w:r>
      <w:r>
        <w:rPr>
          <w:spacing w:val="-1"/>
        </w:rPr>
        <w:t>u</w:t>
      </w:r>
      <w:r>
        <w:t>r</w:t>
      </w:r>
      <w:proofErr w:type="spellEnd"/>
      <w:r>
        <w:rPr>
          <w:spacing w:val="-12"/>
        </w:rPr>
        <w:t xml:space="preserve"> </w:t>
      </w:r>
      <w:r>
        <w:rPr>
          <w:spacing w:val="1"/>
        </w:rPr>
        <w:t>o</w:t>
      </w:r>
      <w:r>
        <w:t>f</w:t>
      </w:r>
      <w:r>
        <w:rPr>
          <w:spacing w:val="-12"/>
        </w:rPr>
        <w:t xml:space="preserve"> </w:t>
      </w:r>
      <w:r>
        <w:t>susta</w:t>
      </w:r>
      <w:r>
        <w:rPr>
          <w:spacing w:val="-1"/>
        </w:rPr>
        <w:t>in</w:t>
      </w:r>
      <w:r>
        <w:t>a</w:t>
      </w:r>
      <w:r>
        <w:rPr>
          <w:spacing w:val="-1"/>
        </w:rPr>
        <w:t>b</w:t>
      </w:r>
      <w:r>
        <w:rPr>
          <w:spacing w:val="-3"/>
        </w:rPr>
        <w:t>l</w:t>
      </w:r>
      <w:r>
        <w:t>e</w:t>
      </w:r>
      <w:r>
        <w:rPr>
          <w:spacing w:val="-9"/>
        </w:rPr>
        <w:t xml:space="preserve"> </w:t>
      </w:r>
      <w:r>
        <w:rPr>
          <w:spacing w:val="-1"/>
        </w:rPr>
        <w:t>d</w:t>
      </w:r>
      <w:r>
        <w:rPr>
          <w:spacing w:val="-2"/>
        </w:rPr>
        <w:t>e</w:t>
      </w:r>
      <w:r>
        <w:t>ve</w:t>
      </w:r>
      <w:r>
        <w:rPr>
          <w:spacing w:val="-3"/>
        </w:rPr>
        <w:t>l</w:t>
      </w:r>
      <w:r>
        <w:rPr>
          <w:spacing w:val="1"/>
        </w:rPr>
        <w:t>o</w:t>
      </w:r>
      <w:r>
        <w:rPr>
          <w:spacing w:val="-4"/>
        </w:rPr>
        <w:t>p</w:t>
      </w:r>
      <w:r>
        <w:t>ment.</w:t>
      </w:r>
      <w:r>
        <w:rPr>
          <w:spacing w:val="-12"/>
        </w:rPr>
        <w:t xml:space="preserve"> </w:t>
      </w:r>
      <w:r>
        <w:t>This</w:t>
      </w:r>
      <w:r>
        <w:rPr>
          <w:spacing w:val="-12"/>
        </w:rPr>
        <w:t xml:space="preserve"> </w:t>
      </w:r>
      <w:r>
        <w:rPr>
          <w:spacing w:val="-2"/>
        </w:rPr>
        <w:t>m</w:t>
      </w:r>
      <w:r>
        <w:t>eans</w:t>
      </w:r>
      <w:r>
        <w:rPr>
          <w:spacing w:val="-10"/>
        </w:rPr>
        <w:t xml:space="preserve"> </w:t>
      </w:r>
      <w:r>
        <w:t>a</w:t>
      </w:r>
      <w:r>
        <w:rPr>
          <w:spacing w:val="-1"/>
        </w:rPr>
        <w:t>pp</w:t>
      </w:r>
      <w:r>
        <w:rPr>
          <w:spacing w:val="-3"/>
        </w:rPr>
        <w:t>r</w:t>
      </w:r>
      <w:r>
        <w:rPr>
          <w:spacing w:val="1"/>
        </w:rPr>
        <w:t>o</w:t>
      </w:r>
      <w:r>
        <w:t>vi</w:t>
      </w:r>
      <w:r>
        <w:rPr>
          <w:spacing w:val="-4"/>
        </w:rPr>
        <w:t>n</w:t>
      </w:r>
      <w:r>
        <w:t>g</w:t>
      </w:r>
      <w:r>
        <w:rPr>
          <w:spacing w:val="-10"/>
        </w:rPr>
        <w:t xml:space="preserve"> </w:t>
      </w:r>
      <w:r>
        <w:rPr>
          <w:spacing w:val="-1"/>
        </w:rPr>
        <w:t>d</w:t>
      </w:r>
      <w:r>
        <w:t>e</w:t>
      </w:r>
      <w:r>
        <w:rPr>
          <w:spacing w:val="-1"/>
        </w:rPr>
        <w:t>v</w:t>
      </w:r>
      <w:r>
        <w:t>el</w:t>
      </w:r>
      <w:r>
        <w:rPr>
          <w:spacing w:val="1"/>
        </w:rPr>
        <w:t>o</w:t>
      </w:r>
      <w:r>
        <w:rPr>
          <w:spacing w:val="-4"/>
        </w:rPr>
        <w:t>p</w:t>
      </w:r>
      <w:r>
        <w:t>ment</w:t>
      </w:r>
      <w:r>
        <w:rPr>
          <w:spacing w:val="-12"/>
        </w:rPr>
        <w:t xml:space="preserve"> </w:t>
      </w:r>
      <w:r>
        <w:t>that</w:t>
      </w:r>
      <w:r>
        <w:rPr>
          <w:spacing w:val="-12"/>
        </w:rPr>
        <w:t xml:space="preserve"> </w:t>
      </w:r>
      <w:r>
        <w:t>a</w:t>
      </w:r>
      <w:r>
        <w:rPr>
          <w:spacing w:val="-3"/>
        </w:rPr>
        <w:t>c</w:t>
      </w:r>
      <w:r>
        <w:t>c</w:t>
      </w:r>
      <w:r>
        <w:rPr>
          <w:spacing w:val="1"/>
        </w:rPr>
        <w:t>o</w:t>
      </w:r>
      <w:r>
        <w:t>r</w:t>
      </w:r>
      <w:r>
        <w:rPr>
          <w:spacing w:val="-4"/>
        </w:rPr>
        <w:t>d</w:t>
      </w:r>
      <w:r>
        <w:t>s with</w:t>
      </w:r>
      <w:r>
        <w:rPr>
          <w:spacing w:val="42"/>
        </w:rPr>
        <w:t xml:space="preserve"> </w:t>
      </w:r>
      <w:r>
        <w:t>t</w:t>
      </w:r>
      <w:r>
        <w:rPr>
          <w:spacing w:val="-3"/>
        </w:rPr>
        <w:t>h</w:t>
      </w:r>
      <w:r>
        <w:t>e</w:t>
      </w:r>
      <w:r>
        <w:rPr>
          <w:spacing w:val="44"/>
        </w:rPr>
        <w:t xml:space="preserve"> </w:t>
      </w:r>
      <w:r>
        <w:rPr>
          <w:spacing w:val="-1"/>
        </w:rPr>
        <w:t>d</w:t>
      </w:r>
      <w:r>
        <w:rPr>
          <w:spacing w:val="-2"/>
        </w:rPr>
        <w:t>e</w:t>
      </w:r>
      <w:r>
        <w:t>ve</w:t>
      </w:r>
      <w:r>
        <w:rPr>
          <w:spacing w:val="-3"/>
        </w:rPr>
        <w:t>l</w:t>
      </w:r>
      <w:r>
        <w:rPr>
          <w:spacing w:val="1"/>
        </w:rPr>
        <w:t>o</w:t>
      </w:r>
      <w:r>
        <w:rPr>
          <w:spacing w:val="-1"/>
        </w:rPr>
        <w:t>p</w:t>
      </w:r>
      <w:r>
        <w:rPr>
          <w:spacing w:val="-2"/>
        </w:rPr>
        <w:t>m</w:t>
      </w:r>
      <w:r>
        <w:t>ent</w:t>
      </w:r>
      <w:r>
        <w:rPr>
          <w:spacing w:val="44"/>
        </w:rPr>
        <w:t xml:space="preserve"> </w:t>
      </w:r>
      <w:r>
        <w:rPr>
          <w:spacing w:val="-1"/>
        </w:rPr>
        <w:t>p</w:t>
      </w:r>
      <w:r>
        <w:t>l</w:t>
      </w:r>
      <w:r>
        <w:rPr>
          <w:spacing w:val="-3"/>
        </w:rPr>
        <w:t>a</w:t>
      </w:r>
      <w:r>
        <w:t>n</w:t>
      </w:r>
      <w:r>
        <w:rPr>
          <w:spacing w:val="42"/>
        </w:rPr>
        <w:t xml:space="preserve"> </w:t>
      </w:r>
      <w:r>
        <w:t>wit</w:t>
      </w:r>
      <w:r>
        <w:rPr>
          <w:spacing w:val="-3"/>
        </w:rPr>
        <w:t>h</w:t>
      </w:r>
      <w:r>
        <w:rPr>
          <w:spacing w:val="1"/>
        </w:rPr>
        <w:t>o</w:t>
      </w:r>
      <w:r>
        <w:rPr>
          <w:spacing w:val="-1"/>
        </w:rPr>
        <w:t>u</w:t>
      </w:r>
      <w:r>
        <w:t>t</w:t>
      </w:r>
      <w:r>
        <w:rPr>
          <w:spacing w:val="44"/>
        </w:rPr>
        <w:t xml:space="preserve"> </w:t>
      </w:r>
      <w:r>
        <w:rPr>
          <w:spacing w:val="-1"/>
        </w:rPr>
        <w:t>d</w:t>
      </w:r>
      <w:r>
        <w:t>el</w:t>
      </w:r>
      <w:r>
        <w:rPr>
          <w:spacing w:val="-3"/>
        </w:rPr>
        <w:t>a</w:t>
      </w:r>
      <w:r>
        <w:t>y</w:t>
      </w:r>
      <w:r>
        <w:rPr>
          <w:spacing w:val="42"/>
        </w:rPr>
        <w:t xml:space="preserve"> </w:t>
      </w:r>
      <w:r>
        <w:t>(w</w:t>
      </w:r>
      <w:r>
        <w:rPr>
          <w:spacing w:val="-1"/>
        </w:rPr>
        <w:t>h</w:t>
      </w:r>
      <w:r>
        <w:t>e</w:t>
      </w:r>
      <w:r>
        <w:rPr>
          <w:spacing w:val="-3"/>
        </w:rPr>
        <w:t>r</w:t>
      </w:r>
      <w:r>
        <w:t>e</w:t>
      </w:r>
      <w:r>
        <w:rPr>
          <w:spacing w:val="44"/>
        </w:rPr>
        <w:t xml:space="preserve"> </w:t>
      </w:r>
      <w:r>
        <w:rPr>
          <w:spacing w:val="-2"/>
        </w:rPr>
        <w:t>t</w:t>
      </w:r>
      <w:r>
        <w:rPr>
          <w:spacing w:val="-1"/>
        </w:rPr>
        <w:t>h</w:t>
      </w:r>
      <w:r>
        <w:t>e</w:t>
      </w:r>
      <w:r>
        <w:rPr>
          <w:spacing w:val="43"/>
        </w:rPr>
        <w:t xml:space="preserve"> </w:t>
      </w:r>
      <w:r>
        <w:rPr>
          <w:spacing w:val="-1"/>
        </w:rPr>
        <w:t>d</w:t>
      </w:r>
      <w:r>
        <w:rPr>
          <w:spacing w:val="-2"/>
        </w:rPr>
        <w:t>e</w:t>
      </w:r>
      <w:r>
        <w:t>ve</w:t>
      </w:r>
      <w:r>
        <w:rPr>
          <w:spacing w:val="-3"/>
        </w:rPr>
        <w:t>l</w:t>
      </w:r>
      <w:r>
        <w:rPr>
          <w:spacing w:val="1"/>
        </w:rPr>
        <w:t>o</w:t>
      </w:r>
      <w:r>
        <w:rPr>
          <w:spacing w:val="-1"/>
        </w:rPr>
        <w:t>p</w:t>
      </w:r>
      <w:r>
        <w:t>me</w:t>
      </w:r>
      <w:r>
        <w:rPr>
          <w:spacing w:val="-3"/>
        </w:rPr>
        <w:t>n</w:t>
      </w:r>
      <w:r>
        <w:t>t</w:t>
      </w:r>
      <w:r>
        <w:rPr>
          <w:spacing w:val="44"/>
        </w:rPr>
        <w:t xml:space="preserve"> </w:t>
      </w:r>
      <w:r>
        <w:rPr>
          <w:spacing w:val="-1"/>
        </w:rPr>
        <w:t>p</w:t>
      </w:r>
      <w:r>
        <w:t>lan</w:t>
      </w:r>
      <w:r>
        <w:rPr>
          <w:spacing w:val="42"/>
        </w:rPr>
        <w:t xml:space="preserve"> </w:t>
      </w:r>
      <w:r>
        <w:t>is</w:t>
      </w:r>
      <w:r>
        <w:rPr>
          <w:spacing w:val="40"/>
        </w:rPr>
        <w:t xml:space="preserve"> </w:t>
      </w:r>
      <w:r>
        <w:rPr>
          <w:spacing w:val="-4"/>
        </w:rPr>
        <w:t>u</w:t>
      </w:r>
      <w:r>
        <w:t>p</w:t>
      </w:r>
      <w:r>
        <w:rPr>
          <w:spacing w:val="43"/>
        </w:rPr>
        <w:t xml:space="preserve"> </w:t>
      </w:r>
      <w:r>
        <w:t>to</w:t>
      </w:r>
      <w:r>
        <w:rPr>
          <w:spacing w:val="43"/>
        </w:rPr>
        <w:t xml:space="preserve"> </w:t>
      </w:r>
      <w:r>
        <w:rPr>
          <w:spacing w:val="-1"/>
        </w:rPr>
        <w:t>d</w:t>
      </w:r>
      <w:r>
        <w:t>at</w:t>
      </w:r>
      <w:r>
        <w:rPr>
          <w:spacing w:val="-2"/>
        </w:rPr>
        <w:t>e</w:t>
      </w:r>
      <w:r>
        <w:t>)</w:t>
      </w:r>
      <w:r>
        <w:rPr>
          <w:spacing w:val="44"/>
        </w:rPr>
        <w:t xml:space="preserve"> </w:t>
      </w:r>
      <w:r>
        <w:t>a</w:t>
      </w:r>
      <w:r>
        <w:rPr>
          <w:spacing w:val="-1"/>
        </w:rPr>
        <w:t>n</w:t>
      </w:r>
      <w:r>
        <w:t>d</w:t>
      </w:r>
      <w:r>
        <w:rPr>
          <w:spacing w:val="42"/>
        </w:rPr>
        <w:t xml:space="preserve"> </w:t>
      </w:r>
      <w:r>
        <w:rPr>
          <w:spacing w:val="-3"/>
        </w:rPr>
        <w:t>(</w:t>
      </w:r>
      <w:r>
        <w:t>whe</w:t>
      </w:r>
      <w:r>
        <w:rPr>
          <w:spacing w:val="-3"/>
        </w:rPr>
        <w:t>r</w:t>
      </w:r>
      <w:r>
        <w:t>e</w:t>
      </w:r>
      <w:r>
        <w:rPr>
          <w:spacing w:val="44"/>
        </w:rPr>
        <w:t xml:space="preserve"> </w:t>
      </w:r>
      <w:r>
        <w:t>t</w:t>
      </w:r>
      <w:r>
        <w:rPr>
          <w:spacing w:val="-3"/>
        </w:rPr>
        <w:t>h</w:t>
      </w:r>
      <w:r>
        <w:t xml:space="preserve">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15"/>
        </w:rPr>
        <w:t xml:space="preserve"> </w:t>
      </w:r>
      <w:r>
        <w:rPr>
          <w:spacing w:val="-1"/>
        </w:rPr>
        <w:t>p</w:t>
      </w:r>
      <w:r>
        <w:t>lan</w:t>
      </w:r>
      <w:r>
        <w:rPr>
          <w:spacing w:val="13"/>
        </w:rPr>
        <w:t xml:space="preserve"> </w:t>
      </w:r>
      <w:r>
        <w:t>is</w:t>
      </w:r>
      <w:r>
        <w:rPr>
          <w:spacing w:val="14"/>
        </w:rPr>
        <w:t xml:space="preserve"> </w:t>
      </w:r>
      <w:r>
        <w:t>si</w:t>
      </w:r>
      <w:r>
        <w:rPr>
          <w:spacing w:val="-1"/>
        </w:rPr>
        <w:t>l</w:t>
      </w:r>
      <w:r>
        <w:t>en</w:t>
      </w:r>
      <w:r>
        <w:rPr>
          <w:spacing w:val="-3"/>
        </w:rPr>
        <w:t>t</w:t>
      </w:r>
      <w:r>
        <w:t>),</w:t>
      </w:r>
      <w:r>
        <w:rPr>
          <w:spacing w:val="15"/>
        </w:rPr>
        <w:t xml:space="preserve"> </w:t>
      </w:r>
      <w:r>
        <w:rPr>
          <w:spacing w:val="-1"/>
        </w:rPr>
        <w:t>g</w:t>
      </w:r>
      <w:r>
        <w:t>ra</w:t>
      </w:r>
      <w:r>
        <w:rPr>
          <w:spacing w:val="-2"/>
        </w:rPr>
        <w:t>n</w:t>
      </w:r>
      <w:r>
        <w:t>ti</w:t>
      </w:r>
      <w:r>
        <w:rPr>
          <w:spacing w:val="-1"/>
        </w:rPr>
        <w:t>n</w:t>
      </w:r>
      <w:r>
        <w:t>g</w:t>
      </w:r>
      <w:r>
        <w:rPr>
          <w:spacing w:val="13"/>
        </w:rPr>
        <w:t xml:space="preserve"> </w:t>
      </w:r>
      <w:r>
        <w:rPr>
          <w:spacing w:val="-1"/>
        </w:rPr>
        <w:t>p</w:t>
      </w:r>
      <w:r>
        <w:t>er</w:t>
      </w:r>
      <w:r>
        <w:rPr>
          <w:spacing w:val="1"/>
        </w:rPr>
        <w:t>m</w:t>
      </w:r>
      <w:r>
        <w:t>iss</w:t>
      </w:r>
      <w:r>
        <w:rPr>
          <w:spacing w:val="-3"/>
        </w:rPr>
        <w:t>i</w:t>
      </w:r>
      <w:r>
        <w:rPr>
          <w:spacing w:val="1"/>
        </w:rPr>
        <w:t>o</w:t>
      </w:r>
      <w:r>
        <w:t>n</w:t>
      </w:r>
      <w:r>
        <w:rPr>
          <w:spacing w:val="14"/>
        </w:rPr>
        <w:t xml:space="preserve"> </w:t>
      </w:r>
      <w:r>
        <w:rPr>
          <w:spacing w:val="-1"/>
        </w:rPr>
        <w:t>u</w:t>
      </w:r>
      <w:r>
        <w:rPr>
          <w:spacing w:val="2"/>
        </w:rPr>
        <w:t>n</w:t>
      </w:r>
      <w:r>
        <w:t>l</w:t>
      </w:r>
      <w:r>
        <w:rPr>
          <w:spacing w:val="-3"/>
        </w:rPr>
        <w:t>e</w:t>
      </w:r>
      <w:r>
        <w:t>ss</w:t>
      </w:r>
      <w:r>
        <w:rPr>
          <w:spacing w:val="14"/>
        </w:rPr>
        <w:t xml:space="preserve"> </w:t>
      </w:r>
      <w:r>
        <w:t>a</w:t>
      </w:r>
      <w:r>
        <w:rPr>
          <w:spacing w:val="-1"/>
        </w:rPr>
        <w:t>n</w:t>
      </w:r>
      <w:r>
        <w:t>y</w:t>
      </w:r>
      <w:r>
        <w:rPr>
          <w:spacing w:val="15"/>
        </w:rPr>
        <w:t xml:space="preserve"> </w:t>
      </w:r>
      <w:r>
        <w:t>a</w:t>
      </w:r>
      <w:r>
        <w:rPr>
          <w:spacing w:val="-1"/>
        </w:rPr>
        <w:t>d</w:t>
      </w:r>
      <w:r>
        <w:t>v</w:t>
      </w:r>
      <w:r>
        <w:rPr>
          <w:spacing w:val="-2"/>
        </w:rPr>
        <w:t>e</w:t>
      </w:r>
      <w:r>
        <w:t>rse</w:t>
      </w:r>
      <w:r>
        <w:rPr>
          <w:spacing w:val="15"/>
        </w:rPr>
        <w:t xml:space="preserve"> </w:t>
      </w:r>
      <w:r>
        <w:rPr>
          <w:spacing w:val="-3"/>
        </w:rPr>
        <w:t>i</w:t>
      </w:r>
      <w:r>
        <w:t>m</w:t>
      </w:r>
      <w:r>
        <w:rPr>
          <w:spacing w:val="-1"/>
        </w:rPr>
        <w:t>p</w:t>
      </w:r>
      <w:r>
        <w:t>acts</w:t>
      </w:r>
      <w:r>
        <w:rPr>
          <w:spacing w:val="13"/>
        </w:rPr>
        <w:t xml:space="preserve"> </w:t>
      </w:r>
      <w:r>
        <w:rPr>
          <w:spacing w:val="1"/>
        </w:rPr>
        <w:t>o</w:t>
      </w:r>
      <w:r>
        <w:t>f</w:t>
      </w:r>
      <w:r>
        <w:rPr>
          <w:spacing w:val="12"/>
        </w:rPr>
        <w:t xml:space="preserve"> </w:t>
      </w:r>
      <w:r>
        <w:rPr>
          <w:spacing w:val="-1"/>
        </w:rPr>
        <w:t>d</w:t>
      </w:r>
      <w:r>
        <w:rPr>
          <w:spacing w:val="1"/>
        </w:rPr>
        <w:t>o</w:t>
      </w:r>
      <w:r>
        <w:t>i</w:t>
      </w:r>
      <w:r>
        <w:rPr>
          <w:spacing w:val="-2"/>
        </w:rPr>
        <w:t>n</w:t>
      </w:r>
      <w:r>
        <w:t>g</w:t>
      </w:r>
      <w:r>
        <w:rPr>
          <w:spacing w:val="13"/>
        </w:rPr>
        <w:t xml:space="preserve"> </w:t>
      </w:r>
      <w:r>
        <w:t>so</w:t>
      </w:r>
      <w:r>
        <w:rPr>
          <w:spacing w:val="15"/>
        </w:rPr>
        <w:t xml:space="preserve"> </w:t>
      </w:r>
      <w:r>
        <w:rPr>
          <w:spacing w:val="-2"/>
        </w:rPr>
        <w:t>w</w:t>
      </w:r>
      <w:r>
        <w:rPr>
          <w:spacing w:val="1"/>
        </w:rPr>
        <w:t>o</w:t>
      </w:r>
      <w:r>
        <w:rPr>
          <w:spacing w:val="-1"/>
        </w:rPr>
        <w:t>u</w:t>
      </w:r>
      <w:r>
        <w:t>ld</w:t>
      </w:r>
      <w:r>
        <w:rPr>
          <w:spacing w:val="13"/>
        </w:rPr>
        <w:t xml:space="preserve"> </w:t>
      </w:r>
      <w:r>
        <w:t>si</w:t>
      </w:r>
      <w:r>
        <w:rPr>
          <w:spacing w:val="-1"/>
        </w:rPr>
        <w:t>gn</w:t>
      </w:r>
      <w:r>
        <w:t>if</w:t>
      </w:r>
      <w:r>
        <w:rPr>
          <w:spacing w:val="-1"/>
        </w:rPr>
        <w:t>i</w:t>
      </w:r>
      <w:r>
        <w:t>ca</w:t>
      </w:r>
      <w:r>
        <w:rPr>
          <w:spacing w:val="-1"/>
        </w:rPr>
        <w:t>n</w:t>
      </w:r>
      <w:r>
        <w:t>t</w:t>
      </w:r>
      <w:r>
        <w:rPr>
          <w:spacing w:val="-3"/>
        </w:rPr>
        <w:t>l</w:t>
      </w:r>
      <w:r>
        <w:t>y a</w:t>
      </w:r>
      <w:r>
        <w:rPr>
          <w:spacing w:val="-1"/>
        </w:rPr>
        <w:t>n</w:t>
      </w:r>
      <w:r>
        <w:t>d</w:t>
      </w:r>
      <w:r>
        <w:rPr>
          <w:spacing w:val="21"/>
        </w:rPr>
        <w:t xml:space="preserve"> </w:t>
      </w:r>
      <w:r>
        <w:rPr>
          <w:spacing w:val="-1"/>
        </w:rPr>
        <w:t>d</w:t>
      </w:r>
      <w:r>
        <w:t>e</w:t>
      </w:r>
      <w:r>
        <w:rPr>
          <w:spacing w:val="-1"/>
        </w:rPr>
        <w:t>m</w:t>
      </w:r>
      <w:r>
        <w:rPr>
          <w:spacing w:val="1"/>
        </w:rPr>
        <w:t>o</w:t>
      </w:r>
      <w:r>
        <w:rPr>
          <w:spacing w:val="-1"/>
        </w:rPr>
        <w:t>n</w:t>
      </w:r>
      <w:r>
        <w:t>strab</w:t>
      </w:r>
      <w:r>
        <w:rPr>
          <w:spacing w:val="-1"/>
        </w:rPr>
        <w:t>l</w:t>
      </w:r>
      <w:r>
        <w:t>y</w:t>
      </w:r>
      <w:r>
        <w:rPr>
          <w:spacing w:val="20"/>
        </w:rPr>
        <w:t xml:space="preserve"> </w:t>
      </w:r>
      <w:r>
        <w:rPr>
          <w:spacing w:val="1"/>
        </w:rPr>
        <w:t>o</w:t>
      </w:r>
      <w:r>
        <w:rPr>
          <w:spacing w:val="-1"/>
        </w:rPr>
        <w:t>u</w:t>
      </w:r>
      <w:r>
        <w:rPr>
          <w:spacing w:val="-2"/>
        </w:rPr>
        <w:t>t</w:t>
      </w:r>
      <w:r>
        <w:t>wei</w:t>
      </w:r>
      <w:r>
        <w:rPr>
          <w:spacing w:val="-4"/>
        </w:rPr>
        <w:t>g</w:t>
      </w:r>
      <w:r>
        <w:t>h</w:t>
      </w:r>
      <w:r>
        <w:rPr>
          <w:spacing w:val="21"/>
        </w:rPr>
        <w:t xml:space="preserve"> </w:t>
      </w:r>
      <w:r>
        <w:t>the</w:t>
      </w:r>
      <w:r>
        <w:rPr>
          <w:spacing w:val="22"/>
        </w:rPr>
        <w:t xml:space="preserve"> </w:t>
      </w:r>
      <w:r>
        <w:rPr>
          <w:spacing w:val="-1"/>
        </w:rPr>
        <w:t>b</w:t>
      </w:r>
      <w:r>
        <w:t>enef</w:t>
      </w:r>
      <w:r>
        <w:rPr>
          <w:spacing w:val="-3"/>
        </w:rPr>
        <w:t>i</w:t>
      </w:r>
      <w:r>
        <w:t>ts,</w:t>
      </w:r>
      <w:r>
        <w:rPr>
          <w:spacing w:val="20"/>
        </w:rPr>
        <w:t xml:space="preserve"> </w:t>
      </w:r>
      <w:r>
        <w:t>when</w:t>
      </w:r>
      <w:r>
        <w:rPr>
          <w:spacing w:val="21"/>
        </w:rPr>
        <w:t xml:space="preserve"> </w:t>
      </w:r>
      <w:r>
        <w:t>as</w:t>
      </w:r>
      <w:r>
        <w:rPr>
          <w:spacing w:val="-3"/>
        </w:rPr>
        <w:t>s</w:t>
      </w:r>
      <w:r>
        <w:t>e</w:t>
      </w:r>
      <w:r>
        <w:rPr>
          <w:spacing w:val="-2"/>
        </w:rPr>
        <w:t>s</w:t>
      </w:r>
      <w:r>
        <w:t>sed</w:t>
      </w:r>
      <w:r>
        <w:rPr>
          <w:spacing w:val="21"/>
        </w:rPr>
        <w:t xml:space="preserve"> </w:t>
      </w:r>
      <w:r>
        <w:t>a</w:t>
      </w:r>
      <w:r>
        <w:rPr>
          <w:spacing w:val="-1"/>
        </w:rPr>
        <w:t>g</w:t>
      </w:r>
      <w:r>
        <w:t>ai</w:t>
      </w:r>
      <w:r>
        <w:rPr>
          <w:spacing w:val="-2"/>
        </w:rPr>
        <w:t>n</w:t>
      </w:r>
      <w:r>
        <w:t>st</w:t>
      </w:r>
      <w:r>
        <w:rPr>
          <w:spacing w:val="22"/>
        </w:rPr>
        <w:t xml:space="preserve"> </w:t>
      </w:r>
      <w:r>
        <w:t>t</w:t>
      </w:r>
      <w:r>
        <w:rPr>
          <w:spacing w:val="-3"/>
        </w:rPr>
        <w:t>h</w:t>
      </w:r>
      <w:r>
        <w:t>e</w:t>
      </w:r>
      <w:r>
        <w:rPr>
          <w:spacing w:val="22"/>
        </w:rPr>
        <w:t xml:space="preserve"> </w:t>
      </w:r>
      <w:r>
        <w:rPr>
          <w:spacing w:val="-1"/>
        </w:rPr>
        <w:t>p</w:t>
      </w:r>
      <w:r>
        <w:rPr>
          <w:spacing w:val="1"/>
        </w:rPr>
        <w:t>o</w:t>
      </w:r>
      <w:r>
        <w:t>l</w:t>
      </w:r>
      <w:r>
        <w:rPr>
          <w:spacing w:val="-3"/>
        </w:rPr>
        <w:t>i</w:t>
      </w:r>
      <w:r>
        <w:t>cies</w:t>
      </w:r>
      <w:r>
        <w:rPr>
          <w:spacing w:val="22"/>
        </w:rPr>
        <w:t xml:space="preserve"> </w:t>
      </w:r>
      <w:r>
        <w:t>in</w:t>
      </w:r>
      <w:r>
        <w:rPr>
          <w:spacing w:val="18"/>
        </w:rPr>
        <w:t xml:space="preserve"> </w:t>
      </w:r>
      <w:r>
        <w:t>the</w:t>
      </w:r>
      <w:r>
        <w:rPr>
          <w:spacing w:val="22"/>
        </w:rPr>
        <w:t xml:space="preserve"> </w:t>
      </w:r>
      <w:r>
        <w:t>F</w:t>
      </w:r>
      <w:r>
        <w:rPr>
          <w:spacing w:val="-1"/>
        </w:rPr>
        <w:t>r</w:t>
      </w:r>
      <w:r>
        <w:rPr>
          <w:spacing w:val="-3"/>
        </w:rPr>
        <w:t>a</w:t>
      </w:r>
      <w:r>
        <w:t>me</w:t>
      </w:r>
      <w:r>
        <w:rPr>
          <w:spacing w:val="-2"/>
        </w:rPr>
        <w:t>w</w:t>
      </w:r>
      <w:r>
        <w:rPr>
          <w:spacing w:val="1"/>
        </w:rPr>
        <w:t>o</w:t>
      </w:r>
      <w:r>
        <w:t>rk</w:t>
      </w:r>
      <w:r>
        <w:rPr>
          <w:spacing w:val="19"/>
        </w:rPr>
        <w:t xml:space="preserve"> </w:t>
      </w:r>
      <w:r>
        <w:t>ta</w:t>
      </w:r>
      <w:r>
        <w:rPr>
          <w:spacing w:val="-2"/>
        </w:rPr>
        <w:t>k</w:t>
      </w:r>
      <w:r>
        <w:t>en</w:t>
      </w:r>
      <w:r>
        <w:rPr>
          <w:spacing w:val="21"/>
        </w:rPr>
        <w:t xml:space="preserve"> </w:t>
      </w:r>
      <w:r>
        <w:t>as</w:t>
      </w:r>
      <w:r>
        <w:rPr>
          <w:spacing w:val="22"/>
        </w:rPr>
        <w:t xml:space="preserve"> </w:t>
      </w:r>
      <w:r>
        <w:t>a whole.</w:t>
      </w:r>
    </w:p>
    <w:p w14:paraId="4F374950" w14:textId="77777777" w:rsidR="0035030E" w:rsidRDefault="0035030E">
      <w:pPr>
        <w:spacing w:before="1" w:line="160" w:lineRule="exact"/>
        <w:rPr>
          <w:sz w:val="16"/>
          <w:szCs w:val="16"/>
        </w:rPr>
      </w:pPr>
    </w:p>
    <w:p w14:paraId="4F374951" w14:textId="77777777" w:rsidR="0035030E" w:rsidRDefault="00564E83">
      <w:pPr>
        <w:pStyle w:val="BodyText"/>
        <w:spacing w:line="355" w:lineRule="auto"/>
        <w:ind w:right="157"/>
        <w:jc w:val="both"/>
      </w:pPr>
      <w:r>
        <w:t>Secti</w:t>
      </w:r>
      <w:r>
        <w:rPr>
          <w:spacing w:val="1"/>
        </w:rPr>
        <w:t>o</w:t>
      </w:r>
      <w:r>
        <w:t>n</w:t>
      </w:r>
      <w:r>
        <w:rPr>
          <w:spacing w:val="18"/>
        </w:rPr>
        <w:t xml:space="preserve"> </w:t>
      </w:r>
      <w:r>
        <w:rPr>
          <w:spacing w:val="-2"/>
        </w:rPr>
        <w:t>6</w:t>
      </w:r>
      <w:r>
        <w:t>6</w:t>
      </w:r>
      <w:r>
        <w:rPr>
          <w:spacing w:val="20"/>
        </w:rPr>
        <w:t xml:space="preserve"> </w:t>
      </w:r>
      <w:r>
        <w:rPr>
          <w:spacing w:val="1"/>
        </w:rPr>
        <w:t>o</w:t>
      </w:r>
      <w:r>
        <w:t>f</w:t>
      </w:r>
      <w:r>
        <w:rPr>
          <w:spacing w:val="21"/>
        </w:rPr>
        <w:t xml:space="preserve"> </w:t>
      </w:r>
      <w:r>
        <w:t>t</w:t>
      </w:r>
      <w:r>
        <w:rPr>
          <w:spacing w:val="-3"/>
        </w:rPr>
        <w:t>h</w:t>
      </w:r>
      <w:r>
        <w:t>e</w:t>
      </w:r>
      <w:r>
        <w:rPr>
          <w:spacing w:val="22"/>
        </w:rPr>
        <w:t xml:space="preserve"> </w:t>
      </w:r>
      <w:r>
        <w:t>P</w:t>
      </w:r>
      <w:r>
        <w:rPr>
          <w:spacing w:val="-3"/>
        </w:rPr>
        <w:t>l</w:t>
      </w:r>
      <w:r>
        <w:t>a</w:t>
      </w:r>
      <w:r>
        <w:rPr>
          <w:spacing w:val="-1"/>
        </w:rPr>
        <w:t>nn</w:t>
      </w:r>
      <w:r>
        <w:t>i</w:t>
      </w:r>
      <w:r>
        <w:rPr>
          <w:spacing w:val="-2"/>
        </w:rPr>
        <w:t>n</w:t>
      </w:r>
      <w:r>
        <w:t>g</w:t>
      </w:r>
      <w:r>
        <w:rPr>
          <w:spacing w:val="21"/>
        </w:rPr>
        <w:t xml:space="preserve"> </w:t>
      </w:r>
      <w:r>
        <w:t>(Lis</w:t>
      </w:r>
      <w:r>
        <w:rPr>
          <w:spacing w:val="-3"/>
        </w:rPr>
        <w:t>t</w:t>
      </w:r>
      <w:r>
        <w:t>ed</w:t>
      </w:r>
      <w:r>
        <w:rPr>
          <w:spacing w:val="21"/>
        </w:rPr>
        <w:t xml:space="preserve"> </w:t>
      </w:r>
      <w:r>
        <w:t>B</w:t>
      </w:r>
      <w:r>
        <w:rPr>
          <w:spacing w:val="-1"/>
        </w:rPr>
        <w:t>u</w:t>
      </w:r>
      <w:r>
        <w:t>i</w:t>
      </w:r>
      <w:r>
        <w:rPr>
          <w:spacing w:val="-1"/>
        </w:rPr>
        <w:t>ld</w:t>
      </w:r>
      <w:r>
        <w:t>i</w:t>
      </w:r>
      <w:r>
        <w:rPr>
          <w:spacing w:val="-2"/>
        </w:rPr>
        <w:t>n</w:t>
      </w:r>
      <w:r>
        <w:rPr>
          <w:spacing w:val="-1"/>
        </w:rPr>
        <w:t>g</w:t>
      </w:r>
      <w:r>
        <w:t>s</w:t>
      </w:r>
      <w:r>
        <w:rPr>
          <w:spacing w:val="22"/>
        </w:rPr>
        <w:t xml:space="preserve"> </w:t>
      </w:r>
      <w:r>
        <w:t>a</w:t>
      </w:r>
      <w:r>
        <w:rPr>
          <w:spacing w:val="-1"/>
        </w:rPr>
        <w:t>n</w:t>
      </w:r>
      <w:r>
        <w:t>d</w:t>
      </w:r>
      <w:r>
        <w:rPr>
          <w:spacing w:val="21"/>
        </w:rPr>
        <w:t xml:space="preserve"> </w:t>
      </w:r>
      <w:r>
        <w:rPr>
          <w:spacing w:val="-3"/>
        </w:rPr>
        <w:t>C</w:t>
      </w:r>
      <w:r>
        <w:rPr>
          <w:spacing w:val="1"/>
        </w:rPr>
        <w:t>o</w:t>
      </w:r>
      <w:r>
        <w:rPr>
          <w:spacing w:val="-1"/>
        </w:rPr>
        <w:t>n</w:t>
      </w:r>
      <w:r>
        <w:t>ser</w:t>
      </w:r>
      <w:r>
        <w:rPr>
          <w:spacing w:val="1"/>
        </w:rPr>
        <w:t>v</w:t>
      </w:r>
      <w:r>
        <w:rPr>
          <w:spacing w:val="-3"/>
        </w:rPr>
        <w:t>a</w:t>
      </w:r>
      <w:r>
        <w:t>ti</w:t>
      </w:r>
      <w:r>
        <w:rPr>
          <w:spacing w:val="1"/>
        </w:rPr>
        <w:t>o</w:t>
      </w:r>
      <w:r>
        <w:t>n</w:t>
      </w:r>
      <w:r>
        <w:rPr>
          <w:spacing w:val="21"/>
        </w:rPr>
        <w:t xml:space="preserve"> </w:t>
      </w:r>
      <w:r>
        <w:t>A</w:t>
      </w:r>
      <w:r>
        <w:rPr>
          <w:spacing w:val="-4"/>
        </w:rPr>
        <w:t>r</w:t>
      </w:r>
      <w:r>
        <w:t>eas)</w:t>
      </w:r>
      <w:r>
        <w:rPr>
          <w:spacing w:val="22"/>
        </w:rPr>
        <w:t xml:space="preserve"> </w:t>
      </w:r>
      <w:r>
        <w:rPr>
          <w:spacing w:val="-3"/>
        </w:rPr>
        <w:t>A</w:t>
      </w:r>
      <w:r>
        <w:t>ct</w:t>
      </w:r>
      <w:r>
        <w:rPr>
          <w:spacing w:val="20"/>
        </w:rPr>
        <w:t xml:space="preserve"> </w:t>
      </w:r>
      <w:r>
        <w:t>1</w:t>
      </w:r>
      <w:r>
        <w:rPr>
          <w:spacing w:val="-2"/>
        </w:rPr>
        <w:t>9</w:t>
      </w:r>
      <w:r>
        <w:t>90</w:t>
      </w:r>
      <w:r>
        <w:rPr>
          <w:spacing w:val="18"/>
        </w:rPr>
        <w:t xml:space="preserve"> </w:t>
      </w:r>
      <w:r>
        <w:t>(as</w:t>
      </w:r>
      <w:r>
        <w:rPr>
          <w:spacing w:val="22"/>
        </w:rPr>
        <w:t xml:space="preserve"> </w:t>
      </w:r>
      <w:r>
        <w:rPr>
          <w:spacing w:val="-3"/>
        </w:rPr>
        <w:t>a</w:t>
      </w:r>
      <w:r>
        <w:t>men</w:t>
      </w:r>
      <w:r>
        <w:rPr>
          <w:spacing w:val="-2"/>
        </w:rPr>
        <w:t>d</w:t>
      </w:r>
      <w:r>
        <w:rPr>
          <w:spacing w:val="7"/>
        </w:rPr>
        <w:t>e</w:t>
      </w:r>
      <w:r>
        <w:rPr>
          <w:spacing w:val="-1"/>
        </w:rPr>
        <w:t>d</w:t>
      </w:r>
      <w:r>
        <w:t>)</w:t>
      </w:r>
      <w:r>
        <w:rPr>
          <w:spacing w:val="20"/>
        </w:rPr>
        <w:t xml:space="preserve"> </w:t>
      </w:r>
      <w:r>
        <w:t>sta</w:t>
      </w:r>
      <w:r>
        <w:rPr>
          <w:spacing w:val="-2"/>
        </w:rPr>
        <w:t>t</w:t>
      </w:r>
      <w:r>
        <w:t>es</w:t>
      </w:r>
      <w:r>
        <w:rPr>
          <w:spacing w:val="22"/>
        </w:rPr>
        <w:t xml:space="preserve"> </w:t>
      </w:r>
      <w:r>
        <w:t>th</w:t>
      </w:r>
      <w:r>
        <w:rPr>
          <w:spacing w:val="-3"/>
        </w:rPr>
        <w:t>a</w:t>
      </w:r>
      <w:r>
        <w:t>t</w:t>
      </w:r>
      <w:r>
        <w:rPr>
          <w:spacing w:val="22"/>
        </w:rPr>
        <w:t xml:space="preserve"> </w:t>
      </w:r>
      <w:r>
        <w:rPr>
          <w:spacing w:val="-3"/>
        </w:rPr>
        <w:t>i</w:t>
      </w:r>
      <w:r>
        <w:t>n c</w:t>
      </w:r>
      <w:r>
        <w:rPr>
          <w:spacing w:val="1"/>
        </w:rPr>
        <w:t>o</w:t>
      </w:r>
      <w:r>
        <w:rPr>
          <w:spacing w:val="-1"/>
        </w:rPr>
        <w:t>n</w:t>
      </w:r>
      <w:r>
        <w:t>si</w:t>
      </w:r>
      <w:r>
        <w:rPr>
          <w:spacing w:val="-2"/>
        </w:rPr>
        <w:t>d</w:t>
      </w:r>
      <w:r>
        <w:t>eri</w:t>
      </w:r>
      <w:r>
        <w:rPr>
          <w:spacing w:val="-1"/>
        </w:rPr>
        <w:t>n</w:t>
      </w:r>
      <w:r>
        <w:t>g</w:t>
      </w:r>
      <w:r>
        <w:rPr>
          <w:spacing w:val="-13"/>
        </w:rPr>
        <w:t xml:space="preserve"> </w:t>
      </w:r>
      <w:r>
        <w:t>wh</w:t>
      </w:r>
      <w:r>
        <w:rPr>
          <w:spacing w:val="-3"/>
        </w:rPr>
        <w:t>e</w:t>
      </w:r>
      <w:r>
        <w:t>ther</w:t>
      </w:r>
      <w:r>
        <w:rPr>
          <w:spacing w:val="-12"/>
        </w:rPr>
        <w:t xml:space="preserve"> </w:t>
      </w:r>
      <w:r>
        <w:rPr>
          <w:spacing w:val="-2"/>
        </w:rPr>
        <w:t>t</w:t>
      </w:r>
      <w:r>
        <w:t>o</w:t>
      </w:r>
      <w:r>
        <w:rPr>
          <w:spacing w:val="-11"/>
        </w:rPr>
        <w:t xml:space="preserve"> </w:t>
      </w:r>
      <w:r>
        <w:rPr>
          <w:spacing w:val="-1"/>
        </w:rPr>
        <w:t>g</w:t>
      </w:r>
      <w:r>
        <w:t>r</w:t>
      </w:r>
      <w:r>
        <w:rPr>
          <w:spacing w:val="-3"/>
        </w:rPr>
        <w:t>a</w:t>
      </w:r>
      <w:r>
        <w:rPr>
          <w:spacing w:val="-1"/>
        </w:rPr>
        <w:t>n</w:t>
      </w:r>
      <w:r>
        <w:t>t</w:t>
      </w:r>
      <w:r>
        <w:rPr>
          <w:spacing w:val="-11"/>
        </w:rPr>
        <w:t xml:space="preserve"> </w:t>
      </w:r>
      <w:r>
        <w:rPr>
          <w:spacing w:val="-1"/>
        </w:rPr>
        <w:t>p</w:t>
      </w:r>
      <w:r>
        <w:t>la</w:t>
      </w:r>
      <w:r>
        <w:rPr>
          <w:spacing w:val="-2"/>
        </w:rPr>
        <w:t>n</w:t>
      </w:r>
      <w:r>
        <w:rPr>
          <w:spacing w:val="-1"/>
        </w:rPr>
        <w:t>n</w:t>
      </w:r>
      <w:r>
        <w:t>i</w:t>
      </w:r>
      <w:r>
        <w:rPr>
          <w:spacing w:val="-2"/>
        </w:rPr>
        <w:t>n</w:t>
      </w:r>
      <w:r>
        <w:t>g</w:t>
      </w:r>
      <w:r>
        <w:rPr>
          <w:spacing w:val="-13"/>
        </w:rPr>
        <w:t xml:space="preserve"> </w:t>
      </w:r>
      <w:r>
        <w:rPr>
          <w:spacing w:val="-1"/>
        </w:rPr>
        <w:t>p</w:t>
      </w:r>
      <w:r>
        <w:t>er</w:t>
      </w:r>
      <w:r>
        <w:rPr>
          <w:spacing w:val="1"/>
        </w:rPr>
        <w:t>m</w:t>
      </w:r>
      <w:r>
        <w:t>ission</w:t>
      </w:r>
      <w:r>
        <w:rPr>
          <w:spacing w:val="-12"/>
        </w:rPr>
        <w:t xml:space="preserve"> </w:t>
      </w:r>
      <w:r>
        <w:rPr>
          <w:spacing w:val="-3"/>
        </w:rPr>
        <w:t>f</w:t>
      </w:r>
      <w:r>
        <w:rPr>
          <w:spacing w:val="1"/>
        </w:rPr>
        <w:t>o</w:t>
      </w:r>
      <w:r>
        <w:t>r</w:t>
      </w:r>
      <w:r>
        <w:rPr>
          <w:spacing w:val="-14"/>
        </w:rPr>
        <w:t xml:space="preserv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12"/>
        </w:rPr>
        <w:t xml:space="preserve"> </w:t>
      </w:r>
      <w:r>
        <w:t>wh</w:t>
      </w:r>
      <w:r>
        <w:rPr>
          <w:spacing w:val="-3"/>
        </w:rPr>
        <w:t>i</w:t>
      </w:r>
      <w:r>
        <w:t>ch</w:t>
      </w:r>
      <w:r>
        <w:rPr>
          <w:spacing w:val="-12"/>
        </w:rPr>
        <w:t xml:space="preserve"> </w:t>
      </w:r>
      <w:r>
        <w:t>affec</w:t>
      </w:r>
      <w:r>
        <w:rPr>
          <w:spacing w:val="-2"/>
        </w:rPr>
        <w:t>t</w:t>
      </w:r>
      <w:r>
        <w:t>s</w:t>
      </w:r>
      <w:r>
        <w:rPr>
          <w:spacing w:val="-14"/>
        </w:rPr>
        <w:t xml:space="preserve"> </w:t>
      </w:r>
      <w:r>
        <w:t>a</w:t>
      </w:r>
      <w:r>
        <w:rPr>
          <w:spacing w:val="-12"/>
        </w:rPr>
        <w:t xml:space="preserve"> </w:t>
      </w:r>
      <w:r>
        <w:t>l</w:t>
      </w:r>
      <w:r>
        <w:rPr>
          <w:spacing w:val="-1"/>
        </w:rPr>
        <w:t>i</w:t>
      </w:r>
      <w:r>
        <w:t>sted</w:t>
      </w:r>
      <w:r>
        <w:rPr>
          <w:spacing w:val="-13"/>
        </w:rPr>
        <w:t xml:space="preserve"> </w:t>
      </w:r>
      <w:r>
        <w:rPr>
          <w:spacing w:val="-1"/>
        </w:rPr>
        <w:t>bu</w:t>
      </w:r>
      <w:r>
        <w:t>i</w:t>
      </w:r>
      <w:r>
        <w:rPr>
          <w:spacing w:val="-1"/>
        </w:rPr>
        <w:t>ld</w:t>
      </w:r>
      <w:r>
        <w:t>i</w:t>
      </w:r>
      <w:r>
        <w:rPr>
          <w:spacing w:val="-2"/>
        </w:rPr>
        <w:t>n</w:t>
      </w:r>
      <w:r>
        <w:t>g</w:t>
      </w:r>
      <w:r>
        <w:rPr>
          <w:spacing w:val="-13"/>
        </w:rPr>
        <w:t xml:space="preserve"> </w:t>
      </w:r>
      <w:r>
        <w:rPr>
          <w:spacing w:val="1"/>
        </w:rPr>
        <w:t>o</w:t>
      </w:r>
      <w:r>
        <w:t>r</w:t>
      </w:r>
      <w:r>
        <w:rPr>
          <w:spacing w:val="-12"/>
        </w:rPr>
        <w:t xml:space="preserve"> </w:t>
      </w:r>
      <w:r>
        <w:t>its</w:t>
      </w:r>
      <w:r>
        <w:rPr>
          <w:spacing w:val="-12"/>
        </w:rPr>
        <w:t xml:space="preserve"> </w:t>
      </w:r>
      <w:r>
        <w:rPr>
          <w:spacing w:val="-3"/>
        </w:rPr>
        <w:t>s</w:t>
      </w:r>
      <w:r>
        <w:t>etti</w:t>
      </w:r>
      <w:r>
        <w:rPr>
          <w:spacing w:val="-4"/>
        </w:rPr>
        <w:t>n</w:t>
      </w:r>
      <w:r>
        <w:rPr>
          <w:spacing w:val="-1"/>
        </w:rPr>
        <w:t>g</w:t>
      </w:r>
      <w:r>
        <w:t>, the</w:t>
      </w:r>
      <w:r>
        <w:rPr>
          <w:spacing w:val="-4"/>
        </w:rPr>
        <w:t xml:space="preserve"> </w:t>
      </w:r>
      <w:r>
        <w:t>l</w:t>
      </w:r>
      <w:r>
        <w:rPr>
          <w:spacing w:val="-2"/>
        </w:rPr>
        <w:t>o</w:t>
      </w:r>
      <w:r>
        <w:t>cal</w:t>
      </w:r>
      <w:r>
        <w:rPr>
          <w:spacing w:val="-5"/>
        </w:rPr>
        <w:t xml:space="preserve"> </w:t>
      </w:r>
      <w:r>
        <w:rPr>
          <w:spacing w:val="-1"/>
        </w:rPr>
        <w:t>p</w:t>
      </w:r>
      <w:r>
        <w:t>la</w:t>
      </w:r>
      <w:r>
        <w:rPr>
          <w:spacing w:val="-2"/>
        </w:rPr>
        <w:t>n</w:t>
      </w:r>
      <w:r>
        <w:rPr>
          <w:spacing w:val="-1"/>
        </w:rPr>
        <w:t>n</w:t>
      </w:r>
      <w:r>
        <w:t>i</w:t>
      </w:r>
      <w:r>
        <w:rPr>
          <w:spacing w:val="-2"/>
        </w:rPr>
        <w:t>n</w:t>
      </w:r>
      <w:r>
        <w:t>g</w:t>
      </w:r>
      <w:r>
        <w:rPr>
          <w:spacing w:val="-5"/>
        </w:rPr>
        <w:t xml:space="preserve"> </w:t>
      </w:r>
      <w:r>
        <w:t>a</w:t>
      </w:r>
      <w:r>
        <w:rPr>
          <w:spacing w:val="-1"/>
        </w:rPr>
        <w:t>u</w:t>
      </w:r>
      <w:r>
        <w:t>thori</w:t>
      </w:r>
      <w:r>
        <w:rPr>
          <w:spacing w:val="-3"/>
        </w:rPr>
        <w:t>t</w:t>
      </w:r>
      <w:r>
        <w:t>y</w:t>
      </w:r>
      <w:r>
        <w:rPr>
          <w:spacing w:val="-6"/>
        </w:rPr>
        <w:t xml:space="preserve"> </w:t>
      </w:r>
      <w:r>
        <w:t>sh</w:t>
      </w:r>
      <w:r>
        <w:rPr>
          <w:spacing w:val="-1"/>
        </w:rPr>
        <w:t>a</w:t>
      </w:r>
      <w:r>
        <w:t>ll</w:t>
      </w:r>
      <w:r>
        <w:rPr>
          <w:spacing w:val="-5"/>
        </w:rPr>
        <w:t xml:space="preserve"> </w:t>
      </w:r>
      <w:r>
        <w:rPr>
          <w:spacing w:val="-1"/>
        </w:rPr>
        <w:t>h</w:t>
      </w:r>
      <w:r>
        <w:t>ave</w:t>
      </w:r>
      <w:r>
        <w:rPr>
          <w:spacing w:val="-6"/>
        </w:rPr>
        <w:t xml:space="preserve"> </w:t>
      </w:r>
      <w:r>
        <w:t>special</w:t>
      </w:r>
      <w:r>
        <w:rPr>
          <w:spacing w:val="-5"/>
        </w:rPr>
        <w:t xml:space="preserve"> </w:t>
      </w:r>
      <w:r>
        <w:rPr>
          <w:spacing w:val="-3"/>
        </w:rPr>
        <w:t>r</w:t>
      </w:r>
      <w:r>
        <w:t>ega</w:t>
      </w:r>
      <w:r>
        <w:rPr>
          <w:spacing w:val="-1"/>
        </w:rPr>
        <w:t>r</w:t>
      </w:r>
      <w:r>
        <w:t>d</w:t>
      </w:r>
      <w:r>
        <w:rPr>
          <w:spacing w:val="-5"/>
        </w:rPr>
        <w:t xml:space="preserve"> </w:t>
      </w:r>
      <w:r>
        <w:rPr>
          <w:spacing w:val="-2"/>
        </w:rPr>
        <w:t>t</w:t>
      </w:r>
      <w:r>
        <w:t>o</w:t>
      </w:r>
      <w:r>
        <w:rPr>
          <w:spacing w:val="-6"/>
        </w:rPr>
        <w:t xml:space="preserve"> </w:t>
      </w:r>
      <w:r>
        <w:t>the</w:t>
      </w:r>
      <w:r>
        <w:rPr>
          <w:spacing w:val="-4"/>
        </w:rPr>
        <w:t xml:space="preserve"> </w:t>
      </w:r>
      <w:r>
        <w:rPr>
          <w:spacing w:val="-1"/>
        </w:rPr>
        <w:t>d</w:t>
      </w:r>
      <w:r>
        <w:t>esira</w:t>
      </w:r>
      <w:r>
        <w:rPr>
          <w:spacing w:val="-1"/>
        </w:rPr>
        <w:t>b</w:t>
      </w:r>
      <w:r>
        <w:t>i</w:t>
      </w:r>
      <w:r>
        <w:rPr>
          <w:spacing w:val="-1"/>
        </w:rPr>
        <w:t>l</w:t>
      </w:r>
      <w:r>
        <w:t>i</w:t>
      </w:r>
      <w:r>
        <w:rPr>
          <w:spacing w:val="-3"/>
        </w:rPr>
        <w:t>t</w:t>
      </w:r>
      <w:r>
        <w:t>y</w:t>
      </w:r>
      <w:r>
        <w:rPr>
          <w:spacing w:val="-6"/>
        </w:rPr>
        <w:t xml:space="preserve"> </w:t>
      </w:r>
      <w:r>
        <w:rPr>
          <w:spacing w:val="1"/>
        </w:rPr>
        <w:t>o</w:t>
      </w:r>
      <w:r>
        <w:t>f</w:t>
      </w:r>
      <w:r>
        <w:rPr>
          <w:spacing w:val="-5"/>
        </w:rPr>
        <w:t xml:space="preserve"> </w:t>
      </w:r>
      <w:r>
        <w:rPr>
          <w:spacing w:val="-1"/>
        </w:rPr>
        <w:t>p</w:t>
      </w:r>
      <w:r>
        <w:t>re</w:t>
      </w:r>
      <w:r>
        <w:rPr>
          <w:spacing w:val="-3"/>
        </w:rPr>
        <w:t>s</w:t>
      </w:r>
      <w:r>
        <w:t>er</w:t>
      </w:r>
      <w:r>
        <w:rPr>
          <w:spacing w:val="1"/>
        </w:rPr>
        <w:t>v</w:t>
      </w:r>
      <w:r>
        <w:rPr>
          <w:spacing w:val="-3"/>
        </w:rPr>
        <w:t>i</w:t>
      </w:r>
      <w:r>
        <w:rPr>
          <w:spacing w:val="-1"/>
        </w:rPr>
        <w:t>n</w:t>
      </w:r>
      <w:r>
        <w:t>g</w:t>
      </w:r>
      <w:r>
        <w:rPr>
          <w:spacing w:val="-5"/>
        </w:rPr>
        <w:t xml:space="preserve"> </w:t>
      </w:r>
      <w:r>
        <w:t>the</w:t>
      </w:r>
      <w:r>
        <w:rPr>
          <w:spacing w:val="-4"/>
        </w:rPr>
        <w:t xml:space="preserve"> </w:t>
      </w:r>
      <w:r>
        <w:rPr>
          <w:spacing w:val="-1"/>
        </w:rPr>
        <w:t>bu</w:t>
      </w:r>
      <w:r>
        <w:t>i</w:t>
      </w:r>
      <w:r>
        <w:rPr>
          <w:spacing w:val="-1"/>
        </w:rPr>
        <w:t>ld</w:t>
      </w:r>
      <w:r>
        <w:t>i</w:t>
      </w:r>
      <w:r>
        <w:rPr>
          <w:spacing w:val="-2"/>
        </w:rPr>
        <w:t>n</w:t>
      </w:r>
      <w:r>
        <w:t>g</w:t>
      </w:r>
      <w:r>
        <w:rPr>
          <w:spacing w:val="-5"/>
        </w:rPr>
        <w:t xml:space="preserve"> </w:t>
      </w:r>
      <w:r>
        <w:rPr>
          <w:spacing w:val="1"/>
        </w:rPr>
        <w:t>o</w:t>
      </w:r>
      <w:r>
        <w:t>r</w:t>
      </w:r>
      <w:r>
        <w:rPr>
          <w:spacing w:val="-5"/>
        </w:rPr>
        <w:t xml:space="preserve"> </w:t>
      </w:r>
      <w:r>
        <w:t>its</w:t>
      </w:r>
      <w:r>
        <w:rPr>
          <w:spacing w:val="-4"/>
        </w:rPr>
        <w:t xml:space="preserve"> </w:t>
      </w:r>
      <w:r>
        <w:rPr>
          <w:spacing w:val="-3"/>
        </w:rPr>
        <w:t>s</w:t>
      </w:r>
      <w:r>
        <w:t>etti</w:t>
      </w:r>
      <w:r>
        <w:rPr>
          <w:spacing w:val="-4"/>
        </w:rPr>
        <w:t>n</w:t>
      </w:r>
      <w:r>
        <w:t xml:space="preserve">g </w:t>
      </w:r>
      <w:r>
        <w:rPr>
          <w:spacing w:val="1"/>
        </w:rPr>
        <w:t>o</w:t>
      </w:r>
      <w:r>
        <w:t>r any</w:t>
      </w:r>
      <w:r>
        <w:rPr>
          <w:spacing w:val="-3"/>
        </w:rPr>
        <w:t xml:space="preserve"> </w:t>
      </w:r>
      <w:r>
        <w:t>feat</w:t>
      </w:r>
      <w:r>
        <w:rPr>
          <w:spacing w:val="-1"/>
        </w:rPr>
        <w:t>u</w:t>
      </w:r>
      <w:r>
        <w:rPr>
          <w:spacing w:val="-3"/>
        </w:rPr>
        <w:t>r</w:t>
      </w:r>
      <w:r>
        <w:t>es</w:t>
      </w:r>
      <w:r>
        <w:rPr>
          <w:spacing w:val="-2"/>
        </w:rPr>
        <w:t xml:space="preserve"> </w:t>
      </w:r>
      <w:r>
        <w:rPr>
          <w:spacing w:val="1"/>
        </w:rPr>
        <w:t>o</w:t>
      </w:r>
      <w:r>
        <w:t>f sp</w:t>
      </w:r>
      <w:r>
        <w:rPr>
          <w:spacing w:val="-3"/>
        </w:rPr>
        <w:t>e</w:t>
      </w:r>
      <w:r>
        <w:t>cial</w:t>
      </w:r>
      <w:r>
        <w:rPr>
          <w:spacing w:val="-1"/>
        </w:rPr>
        <w:t xml:space="preserve"> </w:t>
      </w:r>
      <w:r>
        <w:rPr>
          <w:spacing w:val="-2"/>
        </w:rPr>
        <w:t>a</w:t>
      </w:r>
      <w:r>
        <w:t>rc</w:t>
      </w:r>
      <w:r>
        <w:rPr>
          <w:spacing w:val="-1"/>
        </w:rPr>
        <w:t>h</w:t>
      </w:r>
      <w:r>
        <w:t>itectur</w:t>
      </w:r>
      <w:r>
        <w:rPr>
          <w:spacing w:val="-1"/>
        </w:rPr>
        <w:t>a</w:t>
      </w:r>
      <w:r>
        <w:t>l</w:t>
      </w:r>
      <w:r>
        <w:rPr>
          <w:spacing w:val="-2"/>
        </w:rPr>
        <w:t xml:space="preserve"> </w:t>
      </w:r>
      <w:r>
        <w:rPr>
          <w:spacing w:val="1"/>
        </w:rPr>
        <w:t>o</w:t>
      </w:r>
      <w:r>
        <w:t>r h</w:t>
      </w:r>
      <w:r>
        <w:rPr>
          <w:spacing w:val="-1"/>
        </w:rPr>
        <w:t>i</w:t>
      </w:r>
      <w:r>
        <w:rPr>
          <w:spacing w:val="-3"/>
        </w:rPr>
        <w:t>s</w:t>
      </w:r>
      <w:r>
        <w:t>t</w:t>
      </w:r>
      <w:r>
        <w:rPr>
          <w:spacing w:val="1"/>
        </w:rPr>
        <w:t>o</w:t>
      </w:r>
      <w:r>
        <w:t>r</w:t>
      </w:r>
      <w:r>
        <w:rPr>
          <w:spacing w:val="-3"/>
        </w:rPr>
        <w:t>i</w:t>
      </w:r>
      <w:r>
        <w:t>c i</w:t>
      </w:r>
      <w:r>
        <w:rPr>
          <w:spacing w:val="-2"/>
        </w:rPr>
        <w:t>n</w:t>
      </w:r>
      <w:r>
        <w:t>t</w:t>
      </w:r>
      <w:r>
        <w:rPr>
          <w:spacing w:val="-2"/>
        </w:rPr>
        <w:t>e</w:t>
      </w:r>
      <w:r>
        <w:t>rest</w:t>
      </w:r>
      <w:r>
        <w:rPr>
          <w:spacing w:val="-2"/>
        </w:rPr>
        <w:t xml:space="preserve"> </w:t>
      </w:r>
      <w:r>
        <w:t>which</w:t>
      </w:r>
      <w:r>
        <w:rPr>
          <w:spacing w:val="-1"/>
        </w:rPr>
        <w:t xml:space="preserve"> </w:t>
      </w:r>
      <w:r>
        <w:t>it</w:t>
      </w:r>
      <w:r>
        <w:rPr>
          <w:spacing w:val="1"/>
        </w:rPr>
        <w:t xml:space="preserve"> </w:t>
      </w:r>
      <w:r>
        <w:rPr>
          <w:spacing w:val="-4"/>
        </w:rPr>
        <w:t>p</w:t>
      </w:r>
      <w:r>
        <w:rPr>
          <w:spacing w:val="1"/>
        </w:rPr>
        <w:t>o</w:t>
      </w:r>
      <w:r>
        <w:t>ss</w:t>
      </w:r>
      <w:r>
        <w:rPr>
          <w:spacing w:val="-2"/>
        </w:rPr>
        <w:t>e</w:t>
      </w:r>
      <w:r>
        <w:t>sses.</w:t>
      </w:r>
    </w:p>
    <w:p w14:paraId="4F374952" w14:textId="77777777" w:rsidR="0035030E" w:rsidRDefault="0035030E">
      <w:pPr>
        <w:spacing w:before="1" w:line="160" w:lineRule="exact"/>
        <w:rPr>
          <w:sz w:val="16"/>
          <w:szCs w:val="16"/>
        </w:rPr>
      </w:pPr>
    </w:p>
    <w:p w14:paraId="4F374953" w14:textId="5A227BB3" w:rsidR="0035030E" w:rsidRDefault="00564E83">
      <w:pPr>
        <w:pStyle w:val="BodyText"/>
        <w:spacing w:line="360" w:lineRule="auto"/>
        <w:ind w:right="164"/>
        <w:jc w:val="both"/>
      </w:pPr>
      <w:r>
        <w:t>P</w:t>
      </w:r>
      <w:r>
        <w:rPr>
          <w:spacing w:val="1"/>
        </w:rPr>
        <w:t>o</w:t>
      </w:r>
      <w:r>
        <w:t>l</w:t>
      </w:r>
      <w:r>
        <w:rPr>
          <w:spacing w:val="-1"/>
        </w:rPr>
        <w:t>i</w:t>
      </w:r>
      <w:r>
        <w:rPr>
          <w:spacing w:val="-3"/>
        </w:rPr>
        <w:t>c</w:t>
      </w:r>
      <w:r>
        <w:t>y</w:t>
      </w:r>
      <w:r>
        <w:rPr>
          <w:spacing w:val="17"/>
        </w:rPr>
        <w:t xml:space="preserve"> </w:t>
      </w:r>
      <w:r>
        <w:t>P2</w:t>
      </w:r>
      <w:r>
        <w:rPr>
          <w:spacing w:val="17"/>
        </w:rPr>
        <w:t xml:space="preserve"> </w:t>
      </w:r>
      <w:r>
        <w:rPr>
          <w:spacing w:val="1"/>
        </w:rPr>
        <w:t>o</w:t>
      </w:r>
      <w:r>
        <w:t>f</w:t>
      </w:r>
      <w:r>
        <w:rPr>
          <w:spacing w:val="19"/>
        </w:rPr>
        <w:t xml:space="preserve"> </w:t>
      </w:r>
      <w:r>
        <w:t>t</w:t>
      </w:r>
      <w:r>
        <w:rPr>
          <w:spacing w:val="-3"/>
        </w:rPr>
        <w:t>h</w:t>
      </w:r>
      <w:r>
        <w:t>e</w:t>
      </w:r>
      <w:r>
        <w:rPr>
          <w:spacing w:val="20"/>
        </w:rPr>
        <w:t xml:space="preserve"> </w:t>
      </w:r>
      <w:r>
        <w:rPr>
          <w:spacing w:val="-3"/>
        </w:rPr>
        <w:t>R</w:t>
      </w:r>
      <w:r>
        <w:rPr>
          <w:spacing w:val="1"/>
        </w:rPr>
        <w:t>o</w:t>
      </w:r>
      <w:r>
        <w:t>ch</w:t>
      </w:r>
      <w:r>
        <w:rPr>
          <w:spacing w:val="-2"/>
        </w:rPr>
        <w:t>d</w:t>
      </w:r>
      <w:r>
        <w:t>ale</w:t>
      </w:r>
      <w:r>
        <w:rPr>
          <w:spacing w:val="17"/>
        </w:rPr>
        <w:t xml:space="preserve"> </w:t>
      </w:r>
      <w:r>
        <w:t>Core</w:t>
      </w:r>
      <w:r>
        <w:rPr>
          <w:spacing w:val="20"/>
        </w:rPr>
        <w:t xml:space="preserve"> </w:t>
      </w:r>
      <w:r>
        <w:t>St</w:t>
      </w:r>
      <w:r>
        <w:rPr>
          <w:spacing w:val="-3"/>
        </w:rPr>
        <w:t>r</w:t>
      </w:r>
      <w:r>
        <w:t>ate</w:t>
      </w:r>
      <w:r>
        <w:rPr>
          <w:spacing w:val="-4"/>
        </w:rPr>
        <w:t>g</w:t>
      </w:r>
      <w:r>
        <w:t>y</w:t>
      </w:r>
      <w:r>
        <w:rPr>
          <w:spacing w:val="20"/>
        </w:rPr>
        <w:t xml:space="preserve"> </w:t>
      </w:r>
      <w:r>
        <w:t>s</w:t>
      </w:r>
      <w:r>
        <w:rPr>
          <w:spacing w:val="-2"/>
        </w:rPr>
        <w:t>e</w:t>
      </w:r>
      <w:r>
        <w:t>ts</w:t>
      </w:r>
      <w:r>
        <w:rPr>
          <w:spacing w:val="20"/>
        </w:rPr>
        <w:t xml:space="preserve"> </w:t>
      </w:r>
      <w:r>
        <w:rPr>
          <w:spacing w:val="1"/>
        </w:rPr>
        <w:t>o</w:t>
      </w:r>
      <w:r>
        <w:rPr>
          <w:spacing w:val="-4"/>
        </w:rPr>
        <w:t>u</w:t>
      </w:r>
      <w:r>
        <w:t>t</w:t>
      </w:r>
      <w:r>
        <w:rPr>
          <w:spacing w:val="20"/>
        </w:rPr>
        <w:t xml:space="preserve"> </w:t>
      </w:r>
      <w:r>
        <w:t>th</w:t>
      </w:r>
      <w:r>
        <w:rPr>
          <w:spacing w:val="-3"/>
        </w:rPr>
        <w:t>a</w:t>
      </w:r>
      <w:r>
        <w:t>t</w:t>
      </w:r>
      <w:r>
        <w:rPr>
          <w:spacing w:val="20"/>
        </w:rPr>
        <w:t xml:space="preserve"> </w:t>
      </w:r>
      <w:r>
        <w:t>the</w:t>
      </w:r>
      <w:r>
        <w:rPr>
          <w:spacing w:val="19"/>
        </w:rPr>
        <w:t xml:space="preserve"> </w:t>
      </w:r>
      <w:r>
        <w:rPr>
          <w:spacing w:val="-3"/>
        </w:rPr>
        <w:t>C</w:t>
      </w:r>
      <w:r>
        <w:rPr>
          <w:spacing w:val="1"/>
        </w:rPr>
        <w:t>o</w:t>
      </w:r>
      <w:r>
        <w:rPr>
          <w:spacing w:val="-1"/>
        </w:rPr>
        <w:t>un</w:t>
      </w:r>
      <w:r>
        <w:t>cil</w:t>
      </w:r>
      <w:r>
        <w:rPr>
          <w:spacing w:val="19"/>
        </w:rPr>
        <w:t xml:space="preserve"> </w:t>
      </w:r>
      <w:r>
        <w:t>will</w:t>
      </w:r>
      <w:r>
        <w:rPr>
          <w:spacing w:val="19"/>
        </w:rPr>
        <w:t xml:space="preserve"> </w:t>
      </w:r>
      <w:r>
        <w:rPr>
          <w:spacing w:val="-3"/>
        </w:rPr>
        <w:t>c</w:t>
      </w:r>
      <w:r>
        <w:rPr>
          <w:spacing w:val="1"/>
        </w:rPr>
        <w:t>o</w:t>
      </w:r>
      <w:r>
        <w:rPr>
          <w:spacing w:val="-1"/>
        </w:rPr>
        <w:t>n</w:t>
      </w:r>
      <w:r>
        <w:t>se</w:t>
      </w:r>
      <w:r>
        <w:rPr>
          <w:spacing w:val="-3"/>
        </w:rPr>
        <w:t>r</w:t>
      </w:r>
      <w:r>
        <w:t>v</w:t>
      </w:r>
      <w:r>
        <w:rPr>
          <w:spacing w:val="-2"/>
        </w:rPr>
        <w:t>e</w:t>
      </w:r>
      <w:r>
        <w:t>,</w:t>
      </w:r>
      <w:r>
        <w:rPr>
          <w:spacing w:val="19"/>
        </w:rPr>
        <w:t xml:space="preserve"> </w:t>
      </w:r>
      <w:r w:rsidR="006961D6">
        <w:t>en</w:t>
      </w:r>
      <w:r w:rsidR="006961D6">
        <w:rPr>
          <w:spacing w:val="-2"/>
        </w:rPr>
        <w:t>h</w:t>
      </w:r>
      <w:r w:rsidR="006961D6">
        <w:t>a</w:t>
      </w:r>
      <w:r w:rsidR="006961D6">
        <w:rPr>
          <w:spacing w:val="-1"/>
        </w:rPr>
        <w:t>n</w:t>
      </w:r>
      <w:r w:rsidR="006961D6">
        <w:t>ce,</w:t>
      </w:r>
      <w:r>
        <w:rPr>
          <w:spacing w:val="20"/>
        </w:rPr>
        <w:t xml:space="preserve"> </w:t>
      </w:r>
      <w:r>
        <w:t>a</w:t>
      </w:r>
      <w:r>
        <w:rPr>
          <w:spacing w:val="-1"/>
        </w:rPr>
        <w:t>n</w:t>
      </w:r>
      <w:r>
        <w:t>d</w:t>
      </w:r>
      <w:r>
        <w:rPr>
          <w:spacing w:val="18"/>
        </w:rPr>
        <w:t xml:space="preserve"> </w:t>
      </w:r>
      <w:r>
        <w:rPr>
          <w:spacing w:val="-1"/>
        </w:rPr>
        <w:t>p</w:t>
      </w:r>
      <w:r>
        <w:t>r</w:t>
      </w:r>
      <w:r>
        <w:rPr>
          <w:spacing w:val="-2"/>
        </w:rPr>
        <w:t>om</w:t>
      </w:r>
      <w:r>
        <w:rPr>
          <w:spacing w:val="1"/>
        </w:rPr>
        <w:t>o</w:t>
      </w:r>
      <w:r>
        <w:t>te</w:t>
      </w:r>
      <w:r>
        <w:rPr>
          <w:spacing w:val="17"/>
        </w:rPr>
        <w:t xml:space="preserve"> </w:t>
      </w:r>
      <w:r>
        <w:t>k</w:t>
      </w:r>
      <w:r>
        <w:rPr>
          <w:spacing w:val="-2"/>
        </w:rPr>
        <w:t>e</w:t>
      </w:r>
      <w:r>
        <w:t xml:space="preserve">y </w:t>
      </w:r>
      <w:r>
        <w:rPr>
          <w:spacing w:val="-1"/>
        </w:rPr>
        <w:t>h</w:t>
      </w:r>
      <w:r>
        <w:t>erita</w:t>
      </w:r>
      <w:r>
        <w:rPr>
          <w:spacing w:val="-1"/>
        </w:rPr>
        <w:t>g</w:t>
      </w:r>
      <w:r>
        <w:t>e as</w:t>
      </w:r>
      <w:r>
        <w:rPr>
          <w:spacing w:val="-3"/>
        </w:rPr>
        <w:t>s</w:t>
      </w:r>
      <w:r>
        <w:t>ets,</w:t>
      </w:r>
      <w:r>
        <w:rPr>
          <w:spacing w:val="-3"/>
        </w:rPr>
        <w:t xml:space="preserve"> </w:t>
      </w:r>
      <w:r>
        <w:t>inc</w:t>
      </w:r>
      <w:r>
        <w:rPr>
          <w:spacing w:val="-1"/>
        </w:rPr>
        <w:t>lud</w:t>
      </w:r>
      <w:r>
        <w:t>i</w:t>
      </w:r>
      <w:r>
        <w:rPr>
          <w:spacing w:val="-2"/>
        </w:rPr>
        <w:t>n</w:t>
      </w:r>
      <w:r>
        <w:t>g</w:t>
      </w:r>
      <w:r>
        <w:rPr>
          <w:spacing w:val="-1"/>
        </w:rPr>
        <w:t xml:space="preserve"> </w:t>
      </w:r>
      <w:r>
        <w:rPr>
          <w:spacing w:val="-2"/>
        </w:rPr>
        <w:t>c</w:t>
      </w:r>
      <w:r>
        <w:rPr>
          <w:spacing w:val="1"/>
        </w:rPr>
        <w:t>o</w:t>
      </w:r>
      <w:r>
        <w:rPr>
          <w:spacing w:val="-1"/>
        </w:rPr>
        <w:t>n</w:t>
      </w:r>
      <w:r>
        <w:t>si</w:t>
      </w:r>
      <w:r>
        <w:rPr>
          <w:spacing w:val="-2"/>
        </w:rPr>
        <w:t>d</w:t>
      </w:r>
      <w:r>
        <w:t>erat</w:t>
      </w:r>
      <w:r>
        <w:rPr>
          <w:spacing w:val="-3"/>
        </w:rPr>
        <w:t>i</w:t>
      </w:r>
      <w:r>
        <w:rPr>
          <w:spacing w:val="1"/>
        </w:rPr>
        <w:t>o</w:t>
      </w:r>
      <w:r>
        <w:t>n</w:t>
      </w:r>
      <w:r>
        <w:rPr>
          <w:spacing w:val="-3"/>
        </w:rPr>
        <w:t xml:space="preserve"> </w:t>
      </w:r>
      <w:r>
        <w:rPr>
          <w:spacing w:val="1"/>
        </w:rPr>
        <w:t>o</w:t>
      </w:r>
      <w:r>
        <w:t>f t</w:t>
      </w:r>
      <w:r>
        <w:rPr>
          <w:spacing w:val="-1"/>
        </w:rPr>
        <w:t>h</w:t>
      </w:r>
      <w:r>
        <w:t>eir</w:t>
      </w:r>
      <w:r>
        <w:rPr>
          <w:spacing w:val="-3"/>
        </w:rPr>
        <w:t xml:space="preserve"> </w:t>
      </w:r>
      <w:r>
        <w:t>wi</w:t>
      </w:r>
      <w:r>
        <w:rPr>
          <w:spacing w:val="-2"/>
        </w:rPr>
        <w:t>d</w:t>
      </w:r>
      <w:r>
        <w:t>er</w:t>
      </w:r>
      <w:r>
        <w:rPr>
          <w:spacing w:val="-4"/>
        </w:rPr>
        <w:t xml:space="preserve"> </w:t>
      </w:r>
      <w:r>
        <w:t>setti</w:t>
      </w:r>
      <w:r>
        <w:rPr>
          <w:spacing w:val="-1"/>
        </w:rPr>
        <w:t>ng</w:t>
      </w:r>
      <w:r>
        <w:t>s.</w:t>
      </w:r>
    </w:p>
    <w:p w14:paraId="4F374954" w14:textId="77777777" w:rsidR="0035030E" w:rsidRDefault="0035030E">
      <w:pPr>
        <w:spacing w:before="8" w:line="150" w:lineRule="exact"/>
        <w:rPr>
          <w:sz w:val="15"/>
          <w:szCs w:val="15"/>
        </w:rPr>
      </w:pPr>
    </w:p>
    <w:p w14:paraId="4F374955" w14:textId="77777777" w:rsidR="0035030E" w:rsidRDefault="00564E83">
      <w:pPr>
        <w:pStyle w:val="BodyText"/>
        <w:spacing w:line="360" w:lineRule="auto"/>
        <w:ind w:right="160"/>
        <w:jc w:val="both"/>
      </w:pPr>
      <w:r>
        <w:rPr>
          <w:rFonts w:cs="Calibri"/>
        </w:rPr>
        <w:t>‘S</w:t>
      </w:r>
      <w:r>
        <w:rPr>
          <w:rFonts w:cs="Calibri"/>
          <w:spacing w:val="-1"/>
        </w:rPr>
        <w:t>ign</w:t>
      </w:r>
      <w:r>
        <w:rPr>
          <w:rFonts w:cs="Calibri"/>
        </w:rPr>
        <w:t>if</w:t>
      </w:r>
      <w:r>
        <w:rPr>
          <w:rFonts w:cs="Calibri"/>
          <w:spacing w:val="-1"/>
        </w:rPr>
        <w:t>i</w:t>
      </w:r>
      <w:r>
        <w:rPr>
          <w:rFonts w:cs="Calibri"/>
        </w:rPr>
        <w:t>ca</w:t>
      </w:r>
      <w:r>
        <w:rPr>
          <w:rFonts w:cs="Calibri"/>
          <w:spacing w:val="-1"/>
        </w:rPr>
        <w:t>n</w:t>
      </w:r>
      <w:r>
        <w:rPr>
          <w:rFonts w:cs="Calibri"/>
        </w:rPr>
        <w:t>ce’</w:t>
      </w:r>
      <w:r>
        <w:rPr>
          <w:rFonts w:cs="Calibri"/>
          <w:spacing w:val="13"/>
        </w:rPr>
        <w:t xml:space="preserve"> </w:t>
      </w:r>
      <w:proofErr w:type="gramStart"/>
      <w:r>
        <w:rPr>
          <w:rFonts w:cs="Calibri"/>
        </w:rPr>
        <w:t>with</w:t>
      </w:r>
      <w:r>
        <w:rPr>
          <w:rFonts w:cs="Calibri"/>
          <w:spacing w:val="12"/>
        </w:rPr>
        <w:t xml:space="preserve"> </w:t>
      </w:r>
      <w:r>
        <w:rPr>
          <w:rFonts w:cs="Calibri"/>
          <w:spacing w:val="-3"/>
        </w:rPr>
        <w:t>r</w:t>
      </w:r>
      <w:r>
        <w:rPr>
          <w:rFonts w:cs="Calibri"/>
        </w:rPr>
        <w:t>ega</w:t>
      </w:r>
      <w:r>
        <w:rPr>
          <w:rFonts w:cs="Calibri"/>
          <w:spacing w:val="-1"/>
        </w:rPr>
        <w:t>r</w:t>
      </w:r>
      <w:r>
        <w:rPr>
          <w:rFonts w:cs="Calibri"/>
        </w:rPr>
        <w:t>d</w:t>
      </w:r>
      <w:r>
        <w:rPr>
          <w:rFonts w:cs="Calibri"/>
          <w:spacing w:val="11"/>
        </w:rPr>
        <w:t xml:space="preserve"> </w:t>
      </w:r>
      <w:r>
        <w:rPr>
          <w:rFonts w:cs="Calibri"/>
          <w:spacing w:val="-2"/>
        </w:rPr>
        <w:t>t</w:t>
      </w:r>
      <w:r>
        <w:rPr>
          <w:rFonts w:cs="Calibri"/>
        </w:rPr>
        <w:t>o</w:t>
      </w:r>
      <w:proofErr w:type="gramEnd"/>
      <w:r>
        <w:rPr>
          <w:rFonts w:cs="Calibri"/>
          <w:spacing w:val="13"/>
        </w:rPr>
        <w:t xml:space="preserve"> </w:t>
      </w:r>
      <w:r>
        <w:rPr>
          <w:rFonts w:cs="Calibri"/>
          <w:spacing w:val="-1"/>
        </w:rPr>
        <w:t>h</w:t>
      </w:r>
      <w:r>
        <w:rPr>
          <w:rFonts w:cs="Calibri"/>
        </w:rPr>
        <w:t>erita</w:t>
      </w:r>
      <w:r>
        <w:rPr>
          <w:rFonts w:cs="Calibri"/>
          <w:spacing w:val="-4"/>
        </w:rPr>
        <w:t>g</w:t>
      </w:r>
      <w:r>
        <w:rPr>
          <w:rFonts w:cs="Calibri"/>
        </w:rPr>
        <w:t>e</w:t>
      </w:r>
      <w:r>
        <w:rPr>
          <w:rFonts w:cs="Calibri"/>
          <w:spacing w:val="13"/>
        </w:rPr>
        <w:t xml:space="preserve"> </w:t>
      </w:r>
      <w:r>
        <w:rPr>
          <w:rFonts w:cs="Calibri"/>
        </w:rPr>
        <w:t>ass</w:t>
      </w:r>
      <w:r>
        <w:rPr>
          <w:rFonts w:cs="Calibri"/>
          <w:spacing w:val="-2"/>
        </w:rPr>
        <w:t>e</w:t>
      </w:r>
      <w:r>
        <w:rPr>
          <w:rFonts w:cs="Calibri"/>
        </w:rPr>
        <w:t>ts</w:t>
      </w:r>
      <w:r>
        <w:rPr>
          <w:rFonts w:cs="Calibri"/>
          <w:spacing w:val="13"/>
        </w:rPr>
        <w:t xml:space="preserve"> </w:t>
      </w:r>
      <w:r>
        <w:rPr>
          <w:rFonts w:cs="Calibri"/>
        </w:rPr>
        <w:t>is</w:t>
      </w:r>
      <w:r>
        <w:rPr>
          <w:rFonts w:cs="Calibri"/>
          <w:spacing w:val="12"/>
        </w:rPr>
        <w:t xml:space="preserve"> </w:t>
      </w:r>
      <w:r>
        <w:rPr>
          <w:rFonts w:cs="Calibri"/>
          <w:spacing w:val="-1"/>
        </w:rPr>
        <w:t>d</w:t>
      </w:r>
      <w:r>
        <w:rPr>
          <w:rFonts w:cs="Calibri"/>
        </w:rPr>
        <w:t>efi</w:t>
      </w:r>
      <w:r>
        <w:rPr>
          <w:rFonts w:cs="Calibri"/>
          <w:spacing w:val="-1"/>
        </w:rPr>
        <w:t>n</w:t>
      </w:r>
      <w:r>
        <w:rPr>
          <w:rFonts w:cs="Calibri"/>
          <w:spacing w:val="-2"/>
        </w:rPr>
        <w:t>e</w:t>
      </w:r>
      <w:r>
        <w:rPr>
          <w:rFonts w:cs="Calibri"/>
        </w:rPr>
        <w:t>d</w:t>
      </w:r>
      <w:r>
        <w:rPr>
          <w:rFonts w:cs="Calibri"/>
          <w:spacing w:val="11"/>
        </w:rPr>
        <w:t xml:space="preserve"> </w:t>
      </w:r>
      <w:r>
        <w:rPr>
          <w:rFonts w:cs="Calibri"/>
          <w:spacing w:val="-1"/>
        </w:rPr>
        <w:t>b</w:t>
      </w:r>
      <w:r>
        <w:rPr>
          <w:rFonts w:cs="Calibri"/>
        </w:rPr>
        <w:t>y</w:t>
      </w:r>
      <w:r>
        <w:rPr>
          <w:rFonts w:cs="Calibri"/>
          <w:spacing w:val="13"/>
        </w:rPr>
        <w:t xml:space="preserve"> </w:t>
      </w:r>
      <w:r>
        <w:rPr>
          <w:rFonts w:cs="Calibri"/>
        </w:rPr>
        <w:t>the</w:t>
      </w:r>
      <w:r>
        <w:rPr>
          <w:rFonts w:cs="Calibri"/>
          <w:spacing w:val="12"/>
        </w:rPr>
        <w:t xml:space="preserve"> </w:t>
      </w:r>
      <w:r>
        <w:rPr>
          <w:rFonts w:cs="Calibri"/>
          <w:spacing w:val="-2"/>
        </w:rPr>
        <w:t>NP</w:t>
      </w:r>
      <w:r>
        <w:rPr>
          <w:rFonts w:cs="Calibri"/>
        </w:rPr>
        <w:t>PF</w:t>
      </w:r>
      <w:r>
        <w:rPr>
          <w:rFonts w:cs="Calibri"/>
          <w:spacing w:val="11"/>
        </w:rPr>
        <w:t xml:space="preserve"> </w:t>
      </w:r>
      <w:r>
        <w:rPr>
          <w:rFonts w:cs="Calibri"/>
        </w:rPr>
        <w:t>as:</w:t>
      </w:r>
      <w:r>
        <w:rPr>
          <w:rFonts w:cs="Calibri"/>
          <w:spacing w:val="10"/>
        </w:rPr>
        <w:t xml:space="preserve"> </w:t>
      </w:r>
      <w:r>
        <w:rPr>
          <w:rFonts w:cs="Calibri"/>
        </w:rPr>
        <w:t>‘The</w:t>
      </w:r>
      <w:r>
        <w:rPr>
          <w:rFonts w:cs="Calibri"/>
          <w:spacing w:val="10"/>
        </w:rPr>
        <w:t xml:space="preserve"> </w:t>
      </w:r>
      <w:r>
        <w:rPr>
          <w:rFonts w:cs="Calibri"/>
        </w:rPr>
        <w:t>va</w:t>
      </w:r>
      <w:r>
        <w:rPr>
          <w:rFonts w:cs="Calibri"/>
          <w:spacing w:val="-3"/>
        </w:rPr>
        <w:t>l</w:t>
      </w:r>
      <w:r>
        <w:rPr>
          <w:rFonts w:cs="Calibri"/>
          <w:spacing w:val="-1"/>
        </w:rPr>
        <w:t>u</w:t>
      </w:r>
      <w:r>
        <w:rPr>
          <w:rFonts w:cs="Calibri"/>
        </w:rPr>
        <w:t>e</w:t>
      </w:r>
      <w:r>
        <w:rPr>
          <w:rFonts w:cs="Calibri"/>
          <w:spacing w:val="13"/>
        </w:rPr>
        <w:t xml:space="preserve"> </w:t>
      </w:r>
      <w:r>
        <w:rPr>
          <w:rFonts w:cs="Calibri"/>
          <w:spacing w:val="1"/>
        </w:rPr>
        <w:t>o</w:t>
      </w:r>
      <w:r>
        <w:rPr>
          <w:rFonts w:cs="Calibri"/>
        </w:rPr>
        <w:t>f</w:t>
      </w:r>
      <w:r>
        <w:rPr>
          <w:rFonts w:cs="Calibri"/>
          <w:spacing w:val="12"/>
        </w:rPr>
        <w:t xml:space="preserve"> </w:t>
      </w:r>
      <w:r>
        <w:rPr>
          <w:rFonts w:cs="Calibri"/>
        </w:rPr>
        <w:t>a</w:t>
      </w:r>
      <w:r>
        <w:rPr>
          <w:rFonts w:cs="Calibri"/>
          <w:spacing w:val="12"/>
        </w:rPr>
        <w:t xml:space="preserve"> </w:t>
      </w:r>
      <w:r>
        <w:rPr>
          <w:rFonts w:cs="Calibri"/>
          <w:spacing w:val="-1"/>
        </w:rPr>
        <w:t>h</w:t>
      </w:r>
      <w:r>
        <w:rPr>
          <w:rFonts w:cs="Calibri"/>
        </w:rPr>
        <w:t>er</w:t>
      </w:r>
      <w:r>
        <w:rPr>
          <w:rFonts w:cs="Calibri"/>
          <w:spacing w:val="-3"/>
        </w:rPr>
        <w:t>i</w:t>
      </w:r>
      <w:r>
        <w:rPr>
          <w:rFonts w:cs="Calibri"/>
        </w:rPr>
        <w:t>tage</w:t>
      </w:r>
      <w:r>
        <w:rPr>
          <w:rFonts w:cs="Calibri"/>
          <w:spacing w:val="12"/>
        </w:rPr>
        <w:t xml:space="preserve"> </w:t>
      </w:r>
      <w:r>
        <w:rPr>
          <w:rFonts w:cs="Calibri"/>
        </w:rPr>
        <w:t>as</w:t>
      </w:r>
      <w:r>
        <w:rPr>
          <w:rFonts w:cs="Calibri"/>
          <w:spacing w:val="-3"/>
        </w:rPr>
        <w:t>s</w:t>
      </w:r>
      <w:r>
        <w:rPr>
          <w:rFonts w:cs="Calibri"/>
        </w:rPr>
        <w:t>et</w:t>
      </w:r>
      <w:r>
        <w:rPr>
          <w:rFonts w:cs="Calibri"/>
          <w:spacing w:val="13"/>
        </w:rPr>
        <w:t xml:space="preserve"> </w:t>
      </w:r>
      <w:r>
        <w:rPr>
          <w:rFonts w:cs="Calibri"/>
          <w:spacing w:val="-2"/>
        </w:rPr>
        <w:t>t</w:t>
      </w:r>
      <w:r>
        <w:rPr>
          <w:rFonts w:cs="Calibri"/>
        </w:rPr>
        <w:t>o</w:t>
      </w:r>
      <w:r>
        <w:rPr>
          <w:rFonts w:cs="Calibri"/>
          <w:spacing w:val="13"/>
        </w:rPr>
        <w:t xml:space="preserve"> </w:t>
      </w:r>
      <w:r>
        <w:rPr>
          <w:rFonts w:cs="Calibri"/>
          <w:spacing w:val="-2"/>
        </w:rPr>
        <w:t>t</w:t>
      </w:r>
      <w:r>
        <w:rPr>
          <w:rFonts w:cs="Calibri"/>
          <w:spacing w:val="-1"/>
        </w:rPr>
        <w:t>h</w:t>
      </w:r>
      <w:r>
        <w:rPr>
          <w:rFonts w:cs="Calibri"/>
        </w:rPr>
        <w:t xml:space="preserve">is </w:t>
      </w:r>
      <w:r>
        <w:t>a</w:t>
      </w:r>
      <w:r>
        <w:rPr>
          <w:spacing w:val="-1"/>
        </w:rPr>
        <w:t>n</w:t>
      </w:r>
      <w:r>
        <w:t>d</w:t>
      </w:r>
      <w:r>
        <w:rPr>
          <w:spacing w:val="21"/>
        </w:rPr>
        <w:t xml:space="preserve"> </w:t>
      </w:r>
      <w:r>
        <w:t>f</w:t>
      </w:r>
      <w:r>
        <w:rPr>
          <w:spacing w:val="-1"/>
        </w:rPr>
        <w:t>u</w:t>
      </w:r>
      <w:r>
        <w:t>ture</w:t>
      </w:r>
      <w:r>
        <w:rPr>
          <w:spacing w:val="22"/>
        </w:rPr>
        <w:t xml:space="preserve"> </w:t>
      </w:r>
      <w:r>
        <w:rPr>
          <w:spacing w:val="-1"/>
        </w:rPr>
        <w:t>g</w:t>
      </w:r>
      <w:r>
        <w:t>ene</w:t>
      </w:r>
      <w:r>
        <w:rPr>
          <w:spacing w:val="-3"/>
        </w:rPr>
        <w:t>r</w:t>
      </w:r>
      <w:r>
        <w:t>atio</w:t>
      </w:r>
      <w:r>
        <w:rPr>
          <w:spacing w:val="-1"/>
        </w:rPr>
        <w:t>n</w:t>
      </w:r>
      <w:r>
        <w:t>s</w:t>
      </w:r>
      <w:r>
        <w:rPr>
          <w:spacing w:val="19"/>
        </w:rPr>
        <w:t xml:space="preserve"> </w:t>
      </w:r>
      <w:r>
        <w:rPr>
          <w:spacing w:val="-1"/>
        </w:rPr>
        <w:t>b</w:t>
      </w:r>
      <w:r>
        <w:rPr>
          <w:spacing w:val="-2"/>
        </w:rPr>
        <w:t>e</w:t>
      </w:r>
      <w:r>
        <w:t>ca</w:t>
      </w:r>
      <w:r>
        <w:rPr>
          <w:spacing w:val="-1"/>
        </w:rPr>
        <w:t>u</w:t>
      </w:r>
      <w:r>
        <w:t>se</w:t>
      </w:r>
      <w:r>
        <w:rPr>
          <w:spacing w:val="20"/>
        </w:rPr>
        <w:t xml:space="preserve"> </w:t>
      </w:r>
      <w:r>
        <w:rPr>
          <w:spacing w:val="1"/>
        </w:rPr>
        <w:t>o</w:t>
      </w:r>
      <w:r>
        <w:t>f</w:t>
      </w:r>
      <w:r>
        <w:rPr>
          <w:spacing w:val="21"/>
        </w:rPr>
        <w:t xml:space="preserve"> </w:t>
      </w:r>
      <w:r>
        <w:t>i</w:t>
      </w:r>
      <w:r>
        <w:rPr>
          <w:spacing w:val="-3"/>
        </w:rPr>
        <w:t>t</w:t>
      </w:r>
      <w:r>
        <w:t>s</w:t>
      </w:r>
      <w:r>
        <w:rPr>
          <w:spacing w:val="22"/>
        </w:rPr>
        <w:t xml:space="preserve"> </w:t>
      </w:r>
      <w:r>
        <w:rPr>
          <w:spacing w:val="-1"/>
        </w:rPr>
        <w:t>h</w:t>
      </w:r>
      <w:r>
        <w:t>eri</w:t>
      </w:r>
      <w:r>
        <w:rPr>
          <w:spacing w:val="-2"/>
        </w:rPr>
        <w:t>t</w:t>
      </w:r>
      <w:r>
        <w:t>a</w:t>
      </w:r>
      <w:r>
        <w:rPr>
          <w:spacing w:val="-1"/>
        </w:rPr>
        <w:t>g</w:t>
      </w:r>
      <w:r>
        <w:t>e</w:t>
      </w:r>
      <w:r>
        <w:rPr>
          <w:spacing w:val="22"/>
        </w:rPr>
        <w:t xml:space="preserve"> </w:t>
      </w:r>
      <w:r>
        <w:t>i</w:t>
      </w:r>
      <w:r>
        <w:rPr>
          <w:spacing w:val="-2"/>
        </w:rPr>
        <w:t>nt</w:t>
      </w:r>
      <w:r>
        <w:t>e</w:t>
      </w:r>
      <w:r>
        <w:rPr>
          <w:spacing w:val="-3"/>
        </w:rPr>
        <w:t>r</w:t>
      </w:r>
      <w:r>
        <w:t>est.</w:t>
      </w:r>
      <w:r>
        <w:rPr>
          <w:spacing w:val="21"/>
        </w:rPr>
        <w:t xml:space="preserve"> </w:t>
      </w:r>
      <w:r>
        <w:t>Th</w:t>
      </w:r>
      <w:r>
        <w:rPr>
          <w:spacing w:val="-4"/>
        </w:rPr>
        <w:t>a</w:t>
      </w:r>
      <w:r>
        <w:t>t</w:t>
      </w:r>
      <w:r>
        <w:rPr>
          <w:spacing w:val="22"/>
        </w:rPr>
        <w:t xml:space="preserve"> </w:t>
      </w:r>
      <w:r>
        <w:t>i</w:t>
      </w:r>
      <w:r>
        <w:rPr>
          <w:spacing w:val="-2"/>
        </w:rPr>
        <w:t>n</w:t>
      </w:r>
      <w:r>
        <w:t>t</w:t>
      </w:r>
      <w:r>
        <w:rPr>
          <w:spacing w:val="-2"/>
        </w:rPr>
        <w:t>e</w:t>
      </w:r>
      <w:r>
        <w:t>rest</w:t>
      </w:r>
      <w:r>
        <w:rPr>
          <w:spacing w:val="18"/>
        </w:rPr>
        <w:t xml:space="preserve"> </w:t>
      </w:r>
      <w:r>
        <w:t>may</w:t>
      </w:r>
      <w:r>
        <w:rPr>
          <w:spacing w:val="20"/>
        </w:rPr>
        <w:t xml:space="preserve"> </w:t>
      </w:r>
      <w:r>
        <w:rPr>
          <w:spacing w:val="-1"/>
        </w:rPr>
        <w:t>b</w:t>
      </w:r>
      <w:r>
        <w:t>e</w:t>
      </w:r>
      <w:r>
        <w:rPr>
          <w:spacing w:val="20"/>
        </w:rPr>
        <w:t xml:space="preserve"> </w:t>
      </w:r>
      <w:r>
        <w:t>arc</w:t>
      </w:r>
      <w:r>
        <w:rPr>
          <w:spacing w:val="-1"/>
        </w:rPr>
        <w:t>h</w:t>
      </w:r>
      <w:r>
        <w:t>ae</w:t>
      </w:r>
      <w:r>
        <w:rPr>
          <w:spacing w:val="1"/>
        </w:rPr>
        <w:t>o</w:t>
      </w:r>
      <w:r>
        <w:rPr>
          <w:spacing w:val="-3"/>
        </w:rPr>
        <w:t>l</w:t>
      </w:r>
      <w:r>
        <w:rPr>
          <w:spacing w:val="1"/>
        </w:rPr>
        <w:t>o</w:t>
      </w:r>
      <w:r>
        <w:rPr>
          <w:spacing w:val="-1"/>
        </w:rPr>
        <w:t>g</w:t>
      </w:r>
      <w:r>
        <w:t>ica</w:t>
      </w:r>
      <w:r>
        <w:rPr>
          <w:spacing w:val="-1"/>
        </w:rPr>
        <w:t>l</w:t>
      </w:r>
      <w:r>
        <w:t>,</w:t>
      </w:r>
      <w:r>
        <w:rPr>
          <w:spacing w:val="19"/>
        </w:rPr>
        <w:t xml:space="preserve"> </w:t>
      </w:r>
      <w:r>
        <w:t>arc</w:t>
      </w:r>
      <w:r>
        <w:rPr>
          <w:spacing w:val="-1"/>
        </w:rPr>
        <w:t>h</w:t>
      </w:r>
      <w:r>
        <w:t>it</w:t>
      </w:r>
      <w:r>
        <w:rPr>
          <w:spacing w:val="-2"/>
        </w:rPr>
        <w:t>e</w:t>
      </w:r>
      <w:r>
        <w:t>ctu</w:t>
      </w:r>
      <w:r>
        <w:rPr>
          <w:spacing w:val="-3"/>
        </w:rPr>
        <w:t>r</w:t>
      </w:r>
      <w:r>
        <w:t xml:space="preserve">al, </w:t>
      </w:r>
      <w:proofErr w:type="gramStart"/>
      <w:r>
        <w:t>artistic</w:t>
      </w:r>
      <w:proofErr w:type="gramEnd"/>
      <w:r>
        <w:rPr>
          <w:spacing w:val="15"/>
        </w:rPr>
        <w:t xml:space="preserve"> </w:t>
      </w:r>
      <w:r>
        <w:rPr>
          <w:spacing w:val="1"/>
        </w:rPr>
        <w:t>o</w:t>
      </w:r>
      <w:r>
        <w:t>r</w:t>
      </w:r>
      <w:r>
        <w:rPr>
          <w:spacing w:val="14"/>
        </w:rPr>
        <w:t xml:space="preserve"> </w:t>
      </w:r>
      <w:r>
        <w:rPr>
          <w:spacing w:val="-1"/>
        </w:rPr>
        <w:t>h</w:t>
      </w:r>
      <w:r>
        <w:t>is</w:t>
      </w:r>
      <w:r>
        <w:rPr>
          <w:spacing w:val="-3"/>
        </w:rPr>
        <w:t>t</w:t>
      </w:r>
      <w:r>
        <w:rPr>
          <w:spacing w:val="1"/>
        </w:rPr>
        <w:t>o</w:t>
      </w:r>
      <w:r>
        <w:t>ric.</w:t>
      </w:r>
      <w:r>
        <w:rPr>
          <w:spacing w:val="16"/>
        </w:rPr>
        <w:t xml:space="preserve"> </w:t>
      </w:r>
      <w:r>
        <w:t>S</w:t>
      </w:r>
      <w:r>
        <w:rPr>
          <w:spacing w:val="-1"/>
        </w:rPr>
        <w:t>ign</w:t>
      </w:r>
      <w:r>
        <w:t>if</w:t>
      </w:r>
      <w:r>
        <w:rPr>
          <w:spacing w:val="-1"/>
        </w:rPr>
        <w:t>i</w:t>
      </w:r>
      <w:r>
        <w:t>c</w:t>
      </w:r>
      <w:r>
        <w:rPr>
          <w:spacing w:val="-3"/>
        </w:rPr>
        <w:t>a</w:t>
      </w:r>
      <w:r>
        <w:rPr>
          <w:spacing w:val="-1"/>
        </w:rPr>
        <w:t>n</w:t>
      </w:r>
      <w:r>
        <w:t>ce</w:t>
      </w:r>
      <w:r>
        <w:rPr>
          <w:spacing w:val="17"/>
        </w:rPr>
        <w:t xml:space="preserve"> </w:t>
      </w:r>
      <w:r>
        <w:rPr>
          <w:spacing w:val="-1"/>
        </w:rPr>
        <w:t>d</w:t>
      </w:r>
      <w:r>
        <w:t>er</w:t>
      </w:r>
      <w:r>
        <w:rPr>
          <w:spacing w:val="-1"/>
        </w:rPr>
        <w:t>i</w:t>
      </w:r>
      <w:r>
        <w:rPr>
          <w:rFonts w:cs="Calibri"/>
        </w:rPr>
        <w:t>ves</w:t>
      </w:r>
      <w:r>
        <w:rPr>
          <w:rFonts w:cs="Calibri"/>
          <w:spacing w:val="15"/>
        </w:rPr>
        <w:t xml:space="preserve"> </w:t>
      </w:r>
      <w:r>
        <w:rPr>
          <w:rFonts w:cs="Calibri"/>
          <w:spacing w:val="-1"/>
        </w:rPr>
        <w:t>n</w:t>
      </w:r>
      <w:r>
        <w:rPr>
          <w:rFonts w:cs="Calibri"/>
          <w:spacing w:val="-2"/>
        </w:rPr>
        <w:t>o</w:t>
      </w:r>
      <w:r>
        <w:rPr>
          <w:rFonts w:cs="Calibri"/>
        </w:rPr>
        <w:t>t</w:t>
      </w:r>
      <w:r>
        <w:rPr>
          <w:rFonts w:cs="Calibri"/>
          <w:spacing w:val="15"/>
        </w:rPr>
        <w:t xml:space="preserve"> </w:t>
      </w:r>
      <w:r>
        <w:rPr>
          <w:rFonts w:cs="Calibri"/>
          <w:spacing w:val="1"/>
        </w:rPr>
        <w:t>o</w:t>
      </w:r>
      <w:r>
        <w:rPr>
          <w:rFonts w:cs="Calibri"/>
          <w:spacing w:val="-1"/>
        </w:rPr>
        <w:t>n</w:t>
      </w:r>
      <w:r>
        <w:rPr>
          <w:rFonts w:cs="Calibri"/>
        </w:rPr>
        <w:t>ly</w:t>
      </w:r>
      <w:r>
        <w:rPr>
          <w:rFonts w:cs="Calibri"/>
          <w:spacing w:val="15"/>
        </w:rPr>
        <w:t xml:space="preserve"> </w:t>
      </w:r>
      <w:r>
        <w:rPr>
          <w:rFonts w:cs="Calibri"/>
        </w:rPr>
        <w:t>fr</w:t>
      </w:r>
      <w:r>
        <w:rPr>
          <w:rFonts w:cs="Calibri"/>
          <w:spacing w:val="-2"/>
        </w:rPr>
        <w:t>o</w:t>
      </w:r>
      <w:r>
        <w:rPr>
          <w:rFonts w:cs="Calibri"/>
        </w:rPr>
        <w:t>m</w:t>
      </w:r>
      <w:r>
        <w:rPr>
          <w:rFonts w:cs="Calibri"/>
          <w:spacing w:val="13"/>
        </w:rPr>
        <w:t xml:space="preserve"> </w:t>
      </w:r>
      <w:r>
        <w:rPr>
          <w:rFonts w:cs="Calibri"/>
        </w:rPr>
        <w:t>a</w:t>
      </w:r>
      <w:r>
        <w:rPr>
          <w:rFonts w:cs="Calibri"/>
          <w:spacing w:val="17"/>
        </w:rPr>
        <w:t xml:space="preserve"> </w:t>
      </w:r>
      <w:r>
        <w:rPr>
          <w:rFonts w:cs="Calibri"/>
          <w:spacing w:val="-1"/>
        </w:rPr>
        <w:t>h</w:t>
      </w:r>
      <w:r>
        <w:rPr>
          <w:rFonts w:cs="Calibri"/>
        </w:rPr>
        <w:t>erita</w:t>
      </w:r>
      <w:r>
        <w:rPr>
          <w:rFonts w:cs="Calibri"/>
          <w:spacing w:val="-1"/>
        </w:rPr>
        <w:t>g</w:t>
      </w:r>
      <w:r>
        <w:rPr>
          <w:rFonts w:cs="Calibri"/>
        </w:rPr>
        <w:t>e</w:t>
      </w:r>
      <w:r>
        <w:rPr>
          <w:rFonts w:cs="Calibri"/>
          <w:spacing w:val="15"/>
        </w:rPr>
        <w:t xml:space="preserve"> </w:t>
      </w:r>
      <w:r>
        <w:rPr>
          <w:rFonts w:cs="Calibri"/>
        </w:rPr>
        <w:t>as</w:t>
      </w:r>
      <w:r>
        <w:rPr>
          <w:rFonts w:cs="Calibri"/>
          <w:spacing w:val="-3"/>
        </w:rPr>
        <w:t>s</w:t>
      </w:r>
      <w:r>
        <w:rPr>
          <w:rFonts w:cs="Calibri"/>
        </w:rPr>
        <w:t>et’s</w:t>
      </w:r>
      <w:r>
        <w:rPr>
          <w:rFonts w:cs="Calibri"/>
          <w:spacing w:val="14"/>
        </w:rPr>
        <w:t xml:space="preserve"> </w:t>
      </w:r>
      <w:r>
        <w:rPr>
          <w:rFonts w:cs="Calibri"/>
          <w:spacing w:val="-1"/>
        </w:rPr>
        <w:t>ph</w:t>
      </w:r>
      <w:r>
        <w:rPr>
          <w:rFonts w:cs="Calibri"/>
        </w:rPr>
        <w:t>ysical</w:t>
      </w:r>
      <w:r>
        <w:rPr>
          <w:rFonts w:cs="Calibri"/>
          <w:spacing w:val="11"/>
        </w:rPr>
        <w:t xml:space="preserve"> </w:t>
      </w:r>
      <w:r>
        <w:rPr>
          <w:rFonts w:cs="Calibri"/>
          <w:spacing w:val="-1"/>
        </w:rPr>
        <w:t>p</w:t>
      </w:r>
      <w:r>
        <w:rPr>
          <w:rFonts w:cs="Calibri"/>
        </w:rPr>
        <w:t>rese</w:t>
      </w:r>
      <w:r>
        <w:rPr>
          <w:rFonts w:cs="Calibri"/>
          <w:spacing w:val="-1"/>
        </w:rPr>
        <w:t>n</w:t>
      </w:r>
      <w:r>
        <w:rPr>
          <w:rFonts w:cs="Calibri"/>
        </w:rPr>
        <w:t>ce,</w:t>
      </w:r>
      <w:r>
        <w:rPr>
          <w:rFonts w:cs="Calibri"/>
          <w:spacing w:val="15"/>
        </w:rPr>
        <w:t xml:space="preserve"> </w:t>
      </w:r>
      <w:r>
        <w:rPr>
          <w:rFonts w:cs="Calibri"/>
          <w:spacing w:val="-1"/>
        </w:rPr>
        <w:t>bu</w:t>
      </w:r>
      <w:r>
        <w:rPr>
          <w:rFonts w:cs="Calibri"/>
        </w:rPr>
        <w:t>t</w:t>
      </w:r>
      <w:r>
        <w:rPr>
          <w:rFonts w:cs="Calibri"/>
          <w:spacing w:val="17"/>
        </w:rPr>
        <w:t xml:space="preserve"> </w:t>
      </w:r>
      <w:r>
        <w:rPr>
          <w:rFonts w:cs="Calibri"/>
        </w:rPr>
        <w:t>a</w:t>
      </w:r>
      <w:r>
        <w:rPr>
          <w:rFonts w:cs="Calibri"/>
          <w:spacing w:val="-3"/>
        </w:rPr>
        <w:t>l</w:t>
      </w:r>
      <w:r>
        <w:rPr>
          <w:rFonts w:cs="Calibri"/>
        </w:rPr>
        <w:t>so</w:t>
      </w:r>
      <w:r>
        <w:rPr>
          <w:rFonts w:cs="Calibri"/>
          <w:spacing w:val="16"/>
        </w:rPr>
        <w:t xml:space="preserve"> </w:t>
      </w:r>
      <w:r>
        <w:rPr>
          <w:rFonts w:cs="Calibri"/>
        </w:rPr>
        <w:t>fr</w:t>
      </w:r>
      <w:r>
        <w:rPr>
          <w:rFonts w:cs="Calibri"/>
          <w:spacing w:val="-2"/>
        </w:rPr>
        <w:t>o</w:t>
      </w:r>
      <w:r>
        <w:rPr>
          <w:rFonts w:cs="Calibri"/>
        </w:rPr>
        <w:t>m</w:t>
      </w:r>
      <w:r>
        <w:rPr>
          <w:rFonts w:cs="Calibri"/>
          <w:spacing w:val="15"/>
        </w:rPr>
        <w:t xml:space="preserve"> </w:t>
      </w:r>
      <w:r>
        <w:rPr>
          <w:rFonts w:cs="Calibri"/>
        </w:rPr>
        <w:t>its setti</w:t>
      </w:r>
      <w:r>
        <w:rPr>
          <w:rFonts w:cs="Calibri"/>
          <w:spacing w:val="-1"/>
        </w:rPr>
        <w:t>ng</w:t>
      </w:r>
      <w:r>
        <w:rPr>
          <w:rFonts w:cs="Calibri"/>
        </w:rPr>
        <w:t>.’</w:t>
      </w:r>
    </w:p>
    <w:p w14:paraId="4F374956" w14:textId="77777777" w:rsidR="0035030E" w:rsidRDefault="0035030E">
      <w:pPr>
        <w:spacing w:before="9" w:line="150" w:lineRule="exact"/>
        <w:rPr>
          <w:sz w:val="15"/>
          <w:szCs w:val="15"/>
        </w:rPr>
      </w:pPr>
    </w:p>
    <w:p w14:paraId="4F374957" w14:textId="77777777" w:rsidR="0035030E" w:rsidRDefault="00564E83">
      <w:pPr>
        <w:pStyle w:val="BodyText"/>
        <w:spacing w:line="360" w:lineRule="auto"/>
        <w:ind w:right="157"/>
        <w:jc w:val="both"/>
        <w:sectPr w:rsidR="0035030E">
          <w:headerReference w:type="default" r:id="rId8"/>
          <w:footerReference w:type="default" r:id="rId9"/>
          <w:pgSz w:w="11907" w:h="16840"/>
          <w:pgMar w:top="1400" w:right="560" w:bottom="1480" w:left="560" w:header="720" w:footer="720" w:gutter="0"/>
          <w:pgNumType w:start="0"/>
          <w:cols w:space="720"/>
        </w:sectPr>
      </w:pPr>
      <w:r>
        <w:t>Pla</w:t>
      </w:r>
      <w:r>
        <w:rPr>
          <w:spacing w:val="-2"/>
        </w:rPr>
        <w:t>n</w:t>
      </w:r>
      <w:r>
        <w:rPr>
          <w:spacing w:val="-1"/>
        </w:rPr>
        <w:t>n</w:t>
      </w:r>
      <w:r>
        <w:t>i</w:t>
      </w:r>
      <w:r>
        <w:rPr>
          <w:spacing w:val="-2"/>
        </w:rPr>
        <w:t>n</w:t>
      </w:r>
      <w:r>
        <w:t>g</w:t>
      </w:r>
      <w:r>
        <w:rPr>
          <w:spacing w:val="18"/>
        </w:rPr>
        <w:t xml:space="preserve"> </w:t>
      </w:r>
      <w:r>
        <w:rPr>
          <w:spacing w:val="-1"/>
        </w:rPr>
        <w:t>p</w:t>
      </w:r>
      <w:r>
        <w:t>ractice</w:t>
      </w:r>
      <w:r>
        <w:rPr>
          <w:spacing w:val="20"/>
        </w:rPr>
        <w:t xml:space="preserve"> </w:t>
      </w:r>
      <w:r>
        <w:rPr>
          <w:spacing w:val="-1"/>
        </w:rPr>
        <w:t>gu</w:t>
      </w:r>
      <w:r>
        <w:t>i</w:t>
      </w:r>
      <w:r>
        <w:rPr>
          <w:spacing w:val="-2"/>
        </w:rPr>
        <w:t>d</w:t>
      </w:r>
      <w:r>
        <w:t>a</w:t>
      </w:r>
      <w:r>
        <w:rPr>
          <w:spacing w:val="-1"/>
        </w:rPr>
        <w:t>n</w:t>
      </w:r>
      <w:r>
        <w:t>ce</w:t>
      </w:r>
      <w:r>
        <w:rPr>
          <w:spacing w:val="17"/>
        </w:rPr>
        <w:t xml:space="preserve"> </w:t>
      </w:r>
      <w:r>
        <w:t>i</w:t>
      </w:r>
      <w:r>
        <w:rPr>
          <w:spacing w:val="-2"/>
        </w:rPr>
        <w:t>d</w:t>
      </w:r>
      <w:r>
        <w:t>entif</w:t>
      </w:r>
      <w:r>
        <w:rPr>
          <w:spacing w:val="-1"/>
        </w:rPr>
        <w:t>i</w:t>
      </w:r>
      <w:r>
        <w:t>es</w:t>
      </w:r>
      <w:r>
        <w:rPr>
          <w:spacing w:val="20"/>
        </w:rPr>
        <w:t xml:space="preserve"> </w:t>
      </w:r>
      <w:r>
        <w:t>that</w:t>
      </w:r>
      <w:r>
        <w:rPr>
          <w:spacing w:val="19"/>
        </w:rPr>
        <w:t xml:space="preserve"> </w:t>
      </w:r>
      <w:r>
        <w:t>su</w:t>
      </w:r>
      <w:r>
        <w:rPr>
          <w:spacing w:val="-2"/>
        </w:rPr>
        <w:t>b</w:t>
      </w:r>
      <w:r>
        <w:rPr>
          <w:spacing w:val="-3"/>
        </w:rPr>
        <w:t>s</w:t>
      </w:r>
      <w:r>
        <w:t>tantial</w:t>
      </w:r>
      <w:r>
        <w:rPr>
          <w:spacing w:val="16"/>
        </w:rPr>
        <w:t xml:space="preserve"> </w:t>
      </w:r>
      <w:r>
        <w:rPr>
          <w:spacing w:val="-1"/>
        </w:rPr>
        <w:t>h</w:t>
      </w:r>
      <w:r>
        <w:t>arm</w:t>
      </w:r>
      <w:r>
        <w:rPr>
          <w:spacing w:val="20"/>
        </w:rPr>
        <w:t xml:space="preserve"> </w:t>
      </w:r>
      <w:r>
        <w:t>is</w:t>
      </w:r>
      <w:r>
        <w:rPr>
          <w:spacing w:val="19"/>
        </w:rPr>
        <w:t xml:space="preserve"> </w:t>
      </w:r>
      <w:r>
        <w:t>a</w:t>
      </w:r>
      <w:r>
        <w:rPr>
          <w:spacing w:val="19"/>
        </w:rPr>
        <w:t xml:space="preserve"> </w:t>
      </w:r>
      <w:r>
        <w:rPr>
          <w:spacing w:val="-1"/>
        </w:rPr>
        <w:t>h</w:t>
      </w:r>
      <w:r>
        <w:t>i</w:t>
      </w:r>
      <w:r>
        <w:rPr>
          <w:spacing w:val="-1"/>
        </w:rPr>
        <w:t>g</w:t>
      </w:r>
      <w:r>
        <w:t>h</w:t>
      </w:r>
      <w:r>
        <w:rPr>
          <w:spacing w:val="18"/>
        </w:rPr>
        <w:t xml:space="preserve"> </w:t>
      </w:r>
      <w:r>
        <w:t>te</w:t>
      </w:r>
      <w:r>
        <w:rPr>
          <w:spacing w:val="-3"/>
        </w:rPr>
        <w:t>s</w:t>
      </w:r>
      <w:r>
        <w:t>t</w:t>
      </w:r>
      <w:r>
        <w:rPr>
          <w:spacing w:val="20"/>
        </w:rPr>
        <w:t xml:space="preserve"> </w:t>
      </w:r>
      <w:r>
        <w:t>a</w:t>
      </w:r>
      <w:r>
        <w:rPr>
          <w:spacing w:val="-1"/>
        </w:rPr>
        <w:t>n</w:t>
      </w:r>
      <w:r>
        <w:t>d</w:t>
      </w:r>
      <w:r>
        <w:rPr>
          <w:spacing w:val="18"/>
        </w:rPr>
        <w:t xml:space="preserve"> </w:t>
      </w:r>
      <w:r>
        <w:rPr>
          <w:spacing w:val="-2"/>
        </w:rPr>
        <w:t>m</w:t>
      </w:r>
      <w:r>
        <w:t>ay</w:t>
      </w:r>
      <w:r>
        <w:rPr>
          <w:spacing w:val="20"/>
        </w:rPr>
        <w:t xml:space="preserve"> </w:t>
      </w:r>
      <w:r>
        <w:rPr>
          <w:spacing w:val="-1"/>
        </w:rPr>
        <w:t>n</w:t>
      </w:r>
      <w:r>
        <w:rPr>
          <w:spacing w:val="1"/>
        </w:rPr>
        <w:t>o</w:t>
      </w:r>
      <w:r>
        <w:t>t</w:t>
      </w:r>
      <w:r>
        <w:rPr>
          <w:spacing w:val="20"/>
        </w:rPr>
        <w:t xml:space="preserve"> </w:t>
      </w:r>
      <w:r>
        <w:rPr>
          <w:spacing w:val="-3"/>
        </w:rPr>
        <w:t>a</w:t>
      </w:r>
      <w:r>
        <w:t>rise</w:t>
      </w:r>
      <w:r>
        <w:rPr>
          <w:spacing w:val="19"/>
        </w:rPr>
        <w:t xml:space="preserve"> </w:t>
      </w:r>
      <w:r>
        <w:t>in</w:t>
      </w:r>
      <w:r>
        <w:rPr>
          <w:spacing w:val="16"/>
        </w:rPr>
        <w:t xml:space="preserve"> </w:t>
      </w:r>
      <w:r>
        <w:t>ma</w:t>
      </w:r>
      <w:r>
        <w:rPr>
          <w:spacing w:val="-1"/>
        </w:rPr>
        <w:t>n</w:t>
      </w:r>
      <w:r>
        <w:t>y</w:t>
      </w:r>
      <w:r>
        <w:rPr>
          <w:spacing w:val="20"/>
        </w:rPr>
        <w:t xml:space="preserve"> </w:t>
      </w:r>
      <w:r>
        <w:t>ca</w:t>
      </w:r>
      <w:r>
        <w:rPr>
          <w:spacing w:val="-3"/>
        </w:rPr>
        <w:t>s</w:t>
      </w:r>
      <w:r>
        <w:t>e</w:t>
      </w:r>
      <w:r>
        <w:rPr>
          <w:spacing w:val="-2"/>
        </w:rPr>
        <w:t>s</w:t>
      </w:r>
      <w:r>
        <w:t>. Whether</w:t>
      </w:r>
      <w:r>
        <w:rPr>
          <w:spacing w:val="10"/>
        </w:rPr>
        <w:t xml:space="preserve"> </w:t>
      </w:r>
      <w:r>
        <w:t>a</w:t>
      </w:r>
      <w:r>
        <w:rPr>
          <w:spacing w:val="9"/>
        </w:rPr>
        <w:t xml:space="preserve"> </w:t>
      </w:r>
      <w:r>
        <w:rPr>
          <w:spacing w:val="-1"/>
        </w:rPr>
        <w:t>p</w:t>
      </w:r>
      <w:r>
        <w:t>ro</w:t>
      </w:r>
      <w:r>
        <w:rPr>
          <w:spacing w:val="-4"/>
        </w:rPr>
        <w:t>p</w:t>
      </w:r>
      <w:r>
        <w:rPr>
          <w:spacing w:val="1"/>
        </w:rPr>
        <w:t>o</w:t>
      </w:r>
      <w:r>
        <w:t>sal</w:t>
      </w:r>
      <w:r>
        <w:rPr>
          <w:spacing w:val="9"/>
        </w:rPr>
        <w:t xml:space="preserve"> </w:t>
      </w:r>
      <w:r>
        <w:t>ca</w:t>
      </w:r>
      <w:r>
        <w:rPr>
          <w:spacing w:val="-1"/>
        </w:rPr>
        <w:t>u</w:t>
      </w:r>
      <w:r>
        <w:t>s</w:t>
      </w:r>
      <w:r>
        <w:rPr>
          <w:spacing w:val="-2"/>
        </w:rPr>
        <w:t>e</w:t>
      </w:r>
      <w:r>
        <w:t>s</w:t>
      </w:r>
      <w:r>
        <w:rPr>
          <w:spacing w:val="12"/>
        </w:rPr>
        <w:t xml:space="preserve"> </w:t>
      </w:r>
      <w:r>
        <w:t>su</w:t>
      </w:r>
      <w:r>
        <w:rPr>
          <w:spacing w:val="-2"/>
        </w:rPr>
        <w:t>b</w:t>
      </w:r>
      <w:r>
        <w:t>stantial</w:t>
      </w:r>
      <w:r>
        <w:rPr>
          <w:spacing w:val="9"/>
        </w:rPr>
        <w:t xml:space="preserve"> </w:t>
      </w:r>
      <w:r>
        <w:rPr>
          <w:spacing w:val="-1"/>
        </w:rPr>
        <w:t>h</w:t>
      </w:r>
      <w:r>
        <w:t>a</w:t>
      </w:r>
      <w:r>
        <w:rPr>
          <w:spacing w:val="-3"/>
        </w:rPr>
        <w:t>r</w:t>
      </w:r>
      <w:r>
        <w:t>m</w:t>
      </w:r>
      <w:r>
        <w:rPr>
          <w:spacing w:val="11"/>
        </w:rPr>
        <w:t xml:space="preserve"> </w:t>
      </w:r>
      <w:r>
        <w:t>will</w:t>
      </w:r>
      <w:r>
        <w:rPr>
          <w:spacing w:val="12"/>
        </w:rPr>
        <w:t xml:space="preserve"> </w:t>
      </w:r>
      <w:r>
        <w:rPr>
          <w:spacing w:val="-4"/>
        </w:rPr>
        <w:t>b</w:t>
      </w:r>
      <w:r>
        <w:t>e</w:t>
      </w:r>
      <w:r>
        <w:rPr>
          <w:spacing w:val="10"/>
        </w:rPr>
        <w:t xml:space="preserve"> </w:t>
      </w:r>
      <w:r>
        <w:t>a</w:t>
      </w:r>
      <w:r>
        <w:rPr>
          <w:spacing w:val="12"/>
        </w:rPr>
        <w:t xml:space="preserve"> </w:t>
      </w:r>
      <w:r>
        <w:t>j</w:t>
      </w:r>
      <w:r>
        <w:rPr>
          <w:spacing w:val="-1"/>
        </w:rPr>
        <w:t>udg</w:t>
      </w:r>
      <w:r>
        <w:t>me</w:t>
      </w:r>
      <w:r>
        <w:rPr>
          <w:spacing w:val="-3"/>
        </w:rPr>
        <w:t>n</w:t>
      </w:r>
      <w:r>
        <w:t>t</w:t>
      </w:r>
      <w:r>
        <w:rPr>
          <w:spacing w:val="13"/>
        </w:rPr>
        <w:t xml:space="preserve"> </w:t>
      </w:r>
      <w:r>
        <w:rPr>
          <w:spacing w:val="-3"/>
        </w:rPr>
        <w:t>f</w:t>
      </w:r>
      <w:r>
        <w:rPr>
          <w:spacing w:val="4"/>
        </w:rPr>
        <w:t>o</w:t>
      </w:r>
      <w:r>
        <w:t>r</w:t>
      </w:r>
      <w:r>
        <w:rPr>
          <w:spacing w:val="9"/>
        </w:rPr>
        <w:t xml:space="preserve"> </w:t>
      </w:r>
      <w:r>
        <w:t>the</w:t>
      </w:r>
      <w:r>
        <w:rPr>
          <w:spacing w:val="10"/>
        </w:rPr>
        <w:t xml:space="preserve"> </w:t>
      </w:r>
      <w:r>
        <w:rPr>
          <w:spacing w:val="-1"/>
        </w:rPr>
        <w:t>d</w:t>
      </w:r>
      <w:r>
        <w:t>ecis</w:t>
      </w:r>
      <w:r>
        <w:rPr>
          <w:spacing w:val="-3"/>
        </w:rPr>
        <w:t>i</w:t>
      </w:r>
      <w:r>
        <w:rPr>
          <w:spacing w:val="-2"/>
        </w:rPr>
        <w:t>o</w:t>
      </w:r>
      <w:r>
        <w:t>n</w:t>
      </w:r>
      <w:r>
        <w:rPr>
          <w:spacing w:val="11"/>
        </w:rPr>
        <w:t xml:space="preserve"> </w:t>
      </w:r>
      <w:r>
        <w:t>ta</w:t>
      </w:r>
      <w:r>
        <w:rPr>
          <w:spacing w:val="-2"/>
        </w:rPr>
        <w:t>k</w:t>
      </w:r>
      <w:r>
        <w:t>er,</w:t>
      </w:r>
      <w:r>
        <w:rPr>
          <w:spacing w:val="12"/>
        </w:rPr>
        <w:t xml:space="preserve"> </w:t>
      </w:r>
      <w:r>
        <w:rPr>
          <w:spacing w:val="-1"/>
        </w:rPr>
        <w:t>h</w:t>
      </w:r>
      <w:r>
        <w:rPr>
          <w:spacing w:val="-3"/>
        </w:rPr>
        <w:t>a</w:t>
      </w:r>
      <w:r>
        <w:t>vi</w:t>
      </w:r>
      <w:r>
        <w:rPr>
          <w:spacing w:val="-2"/>
        </w:rPr>
        <w:t>n</w:t>
      </w:r>
      <w:r>
        <w:t>g</w:t>
      </w:r>
      <w:r>
        <w:rPr>
          <w:spacing w:val="11"/>
        </w:rPr>
        <w:t xml:space="preserve"> </w:t>
      </w:r>
      <w:r>
        <w:rPr>
          <w:spacing w:val="-3"/>
        </w:rPr>
        <w:t>r</w:t>
      </w:r>
      <w:r>
        <w:t>ega</w:t>
      </w:r>
      <w:r>
        <w:rPr>
          <w:spacing w:val="-1"/>
        </w:rPr>
        <w:t>r</w:t>
      </w:r>
      <w:r>
        <w:t>d</w:t>
      </w:r>
      <w:r>
        <w:rPr>
          <w:spacing w:val="11"/>
        </w:rPr>
        <w:t xml:space="preserve"> </w:t>
      </w:r>
      <w:r>
        <w:rPr>
          <w:spacing w:val="-2"/>
        </w:rPr>
        <w:t>t</w:t>
      </w:r>
      <w:r>
        <w:t>o</w:t>
      </w:r>
      <w:r>
        <w:rPr>
          <w:spacing w:val="11"/>
        </w:rPr>
        <w:t xml:space="preserve"> </w:t>
      </w:r>
      <w:r>
        <w:rPr>
          <w:spacing w:val="-2"/>
        </w:rPr>
        <w:t>t</w:t>
      </w:r>
      <w:r>
        <w:rPr>
          <w:spacing w:val="-1"/>
        </w:rPr>
        <w:t>h</w:t>
      </w:r>
      <w:r>
        <w:t>e circ</w:t>
      </w:r>
      <w:r>
        <w:rPr>
          <w:spacing w:val="-1"/>
        </w:rPr>
        <w:t>u</w:t>
      </w:r>
      <w:r>
        <w:t>m</w:t>
      </w:r>
      <w:r>
        <w:rPr>
          <w:spacing w:val="-3"/>
        </w:rPr>
        <w:t>s</w:t>
      </w:r>
      <w:r>
        <w:t>tances</w:t>
      </w:r>
      <w:r>
        <w:rPr>
          <w:spacing w:val="3"/>
        </w:rPr>
        <w:t xml:space="preserve"> </w:t>
      </w:r>
      <w:r>
        <w:rPr>
          <w:spacing w:val="1"/>
        </w:rPr>
        <w:t>o</w:t>
      </w:r>
      <w:r>
        <w:t>f</w:t>
      </w:r>
      <w:r>
        <w:rPr>
          <w:spacing w:val="2"/>
        </w:rPr>
        <w:t xml:space="preserve"> </w:t>
      </w:r>
      <w:r>
        <w:t>the</w:t>
      </w:r>
      <w:r>
        <w:rPr>
          <w:spacing w:val="5"/>
        </w:rPr>
        <w:t xml:space="preserve"> </w:t>
      </w:r>
      <w:r>
        <w:t>c</w:t>
      </w:r>
      <w:r>
        <w:rPr>
          <w:spacing w:val="-3"/>
        </w:rPr>
        <w:t>a</w:t>
      </w:r>
      <w:r>
        <w:t>se</w:t>
      </w:r>
      <w:r>
        <w:rPr>
          <w:spacing w:val="3"/>
        </w:rPr>
        <w:t xml:space="preserve"> </w:t>
      </w:r>
      <w:r>
        <w:t>a</w:t>
      </w:r>
      <w:r>
        <w:rPr>
          <w:spacing w:val="-1"/>
        </w:rPr>
        <w:t>n</w:t>
      </w:r>
      <w:r>
        <w:t>d</w:t>
      </w:r>
      <w:r>
        <w:rPr>
          <w:spacing w:val="4"/>
        </w:rPr>
        <w:t xml:space="preserve"> </w:t>
      </w:r>
      <w:r>
        <w:t>the</w:t>
      </w:r>
      <w:r>
        <w:rPr>
          <w:spacing w:val="5"/>
        </w:rPr>
        <w:t xml:space="preserve"> </w:t>
      </w:r>
      <w:r>
        <w:rPr>
          <w:spacing w:val="-1"/>
        </w:rPr>
        <w:t>p</w:t>
      </w:r>
      <w:r>
        <w:rPr>
          <w:spacing w:val="1"/>
        </w:rPr>
        <w:t>o</w:t>
      </w:r>
      <w:r>
        <w:t>l</w:t>
      </w:r>
      <w:r>
        <w:rPr>
          <w:spacing w:val="-1"/>
        </w:rPr>
        <w:t>i</w:t>
      </w:r>
      <w:r>
        <w:rPr>
          <w:spacing w:val="-3"/>
        </w:rPr>
        <w:t>c</w:t>
      </w:r>
      <w:r>
        <w:t>y</w:t>
      </w:r>
      <w:r>
        <w:rPr>
          <w:spacing w:val="6"/>
        </w:rPr>
        <w:t xml:space="preserve"> </w:t>
      </w:r>
      <w:r>
        <w:t>in</w:t>
      </w:r>
      <w:r>
        <w:rPr>
          <w:spacing w:val="4"/>
        </w:rPr>
        <w:t xml:space="preserve"> </w:t>
      </w:r>
      <w:r>
        <w:t>t</w:t>
      </w:r>
      <w:r>
        <w:rPr>
          <w:spacing w:val="-3"/>
        </w:rPr>
        <w:t>h</w:t>
      </w:r>
      <w:r>
        <w:t>e</w:t>
      </w:r>
      <w:r>
        <w:rPr>
          <w:spacing w:val="5"/>
        </w:rPr>
        <w:t xml:space="preserve"> </w:t>
      </w:r>
      <w:r>
        <w:rPr>
          <w:spacing w:val="-1"/>
        </w:rPr>
        <w:t>N</w:t>
      </w:r>
      <w:r>
        <w:t>at</w:t>
      </w:r>
      <w:r>
        <w:rPr>
          <w:spacing w:val="-3"/>
        </w:rPr>
        <w:t>i</w:t>
      </w:r>
      <w:r>
        <w:rPr>
          <w:spacing w:val="-2"/>
        </w:rPr>
        <w:t>o</w:t>
      </w:r>
      <w:r>
        <w:rPr>
          <w:spacing w:val="-1"/>
        </w:rPr>
        <w:t>n</w:t>
      </w:r>
      <w:r>
        <w:t>al</w:t>
      </w:r>
      <w:r>
        <w:rPr>
          <w:spacing w:val="4"/>
        </w:rPr>
        <w:t xml:space="preserve"> </w:t>
      </w:r>
      <w:r>
        <w:t>Pla</w:t>
      </w:r>
      <w:r>
        <w:rPr>
          <w:spacing w:val="-2"/>
        </w:rPr>
        <w:t>n</w:t>
      </w:r>
      <w:r>
        <w:rPr>
          <w:spacing w:val="-1"/>
        </w:rPr>
        <w:t>n</w:t>
      </w:r>
      <w:r>
        <w:t>i</w:t>
      </w:r>
      <w:r>
        <w:rPr>
          <w:spacing w:val="-2"/>
        </w:rPr>
        <w:t>n</w:t>
      </w:r>
      <w:r>
        <w:t>g</w:t>
      </w:r>
      <w:r>
        <w:rPr>
          <w:spacing w:val="4"/>
        </w:rPr>
        <w:t xml:space="preserve"> </w:t>
      </w:r>
      <w:r>
        <w:rPr>
          <w:spacing w:val="-2"/>
        </w:rPr>
        <w:t>P</w:t>
      </w:r>
      <w:r>
        <w:rPr>
          <w:spacing w:val="1"/>
        </w:rPr>
        <w:t>o</w:t>
      </w:r>
      <w:r>
        <w:t>l</w:t>
      </w:r>
      <w:r>
        <w:rPr>
          <w:spacing w:val="-1"/>
        </w:rPr>
        <w:t>i</w:t>
      </w:r>
      <w:r>
        <w:t>cy</w:t>
      </w:r>
      <w:r>
        <w:rPr>
          <w:spacing w:val="4"/>
        </w:rPr>
        <w:t xml:space="preserve"> </w:t>
      </w:r>
      <w:r>
        <w:t>F</w:t>
      </w:r>
      <w:r>
        <w:rPr>
          <w:spacing w:val="-1"/>
        </w:rPr>
        <w:t>r</w:t>
      </w:r>
      <w:r>
        <w:t>a</w:t>
      </w:r>
      <w:r>
        <w:rPr>
          <w:spacing w:val="-2"/>
        </w:rPr>
        <w:t>m</w:t>
      </w:r>
      <w:r>
        <w:t>e</w:t>
      </w:r>
      <w:r>
        <w:rPr>
          <w:spacing w:val="-2"/>
        </w:rPr>
        <w:t>w</w:t>
      </w:r>
      <w:r>
        <w:rPr>
          <w:spacing w:val="1"/>
        </w:rPr>
        <w:t>o</w:t>
      </w:r>
      <w:r>
        <w:t>rk.</w:t>
      </w:r>
      <w:r>
        <w:rPr>
          <w:spacing w:val="4"/>
        </w:rPr>
        <w:t xml:space="preserve"> </w:t>
      </w:r>
      <w:r>
        <w:t>In</w:t>
      </w:r>
      <w:r>
        <w:rPr>
          <w:spacing w:val="4"/>
        </w:rPr>
        <w:t xml:space="preserve"> </w:t>
      </w:r>
      <w:r>
        <w:rPr>
          <w:spacing w:val="-1"/>
        </w:rPr>
        <w:t>d</w:t>
      </w:r>
      <w:r>
        <w:rPr>
          <w:spacing w:val="-2"/>
        </w:rPr>
        <w:t>e</w:t>
      </w:r>
      <w:r>
        <w:t>te</w:t>
      </w:r>
      <w:r>
        <w:rPr>
          <w:spacing w:val="-3"/>
        </w:rPr>
        <w:t>r</w:t>
      </w:r>
      <w:r>
        <w:t>mi</w:t>
      </w:r>
      <w:r>
        <w:rPr>
          <w:spacing w:val="-2"/>
        </w:rPr>
        <w:t>n</w:t>
      </w:r>
      <w:r>
        <w:t>i</w:t>
      </w:r>
      <w:r>
        <w:rPr>
          <w:spacing w:val="-2"/>
        </w:rPr>
        <w:t>n</w:t>
      </w:r>
      <w:r>
        <w:t>g</w:t>
      </w:r>
      <w:r>
        <w:rPr>
          <w:spacing w:val="4"/>
        </w:rPr>
        <w:t xml:space="preserve"> </w:t>
      </w:r>
      <w:r>
        <w:t>whet</w:t>
      </w:r>
      <w:r>
        <w:rPr>
          <w:spacing w:val="-4"/>
        </w:rPr>
        <w:t>h</w:t>
      </w:r>
      <w:r>
        <w:t>er w</w:t>
      </w:r>
      <w:r>
        <w:rPr>
          <w:spacing w:val="1"/>
        </w:rPr>
        <w:t>o</w:t>
      </w:r>
      <w:r>
        <w:t>r</w:t>
      </w:r>
      <w:r>
        <w:rPr>
          <w:spacing w:val="-3"/>
        </w:rPr>
        <w:t>k</w:t>
      </w:r>
      <w:r>
        <w:t>s</w:t>
      </w:r>
      <w:r>
        <w:rPr>
          <w:spacing w:val="28"/>
        </w:rPr>
        <w:t xml:space="preserve"> </w:t>
      </w:r>
      <w:proofErr w:type="gramStart"/>
      <w:r>
        <w:t>to</w:t>
      </w:r>
      <w:proofErr w:type="gramEnd"/>
      <w:r>
        <w:rPr>
          <w:spacing w:val="31"/>
        </w:rPr>
        <w:t xml:space="preserve"> </w:t>
      </w:r>
      <w:r>
        <w:t>a</w:t>
      </w:r>
      <w:r>
        <w:rPr>
          <w:spacing w:val="29"/>
        </w:rPr>
        <w:t xml:space="preserve"> </w:t>
      </w:r>
      <w:r>
        <w:t>l</w:t>
      </w:r>
      <w:r>
        <w:rPr>
          <w:spacing w:val="-1"/>
        </w:rPr>
        <w:t>i</w:t>
      </w:r>
      <w:r>
        <w:rPr>
          <w:spacing w:val="-3"/>
        </w:rPr>
        <w:t>s</w:t>
      </w:r>
      <w:r>
        <w:t>ted</w:t>
      </w:r>
      <w:r>
        <w:rPr>
          <w:spacing w:val="27"/>
        </w:rPr>
        <w:t xml:space="preserve"> </w:t>
      </w:r>
      <w:r>
        <w:rPr>
          <w:spacing w:val="-1"/>
        </w:rPr>
        <w:t>bu</w:t>
      </w:r>
      <w:r>
        <w:t>i</w:t>
      </w:r>
      <w:r>
        <w:rPr>
          <w:spacing w:val="-1"/>
        </w:rPr>
        <w:t>ld</w:t>
      </w:r>
      <w:r>
        <w:t>i</w:t>
      </w:r>
      <w:r>
        <w:rPr>
          <w:spacing w:val="-2"/>
        </w:rPr>
        <w:t>n</w:t>
      </w:r>
      <w:r>
        <w:t>g</w:t>
      </w:r>
      <w:r>
        <w:rPr>
          <w:spacing w:val="28"/>
        </w:rPr>
        <w:t xml:space="preserve"> </w:t>
      </w:r>
      <w:r>
        <w:t>c</w:t>
      </w:r>
      <w:r>
        <w:rPr>
          <w:spacing w:val="1"/>
        </w:rPr>
        <w:t>o</w:t>
      </w:r>
      <w:r>
        <w:rPr>
          <w:spacing w:val="-1"/>
        </w:rPr>
        <w:t>n</w:t>
      </w:r>
      <w:r>
        <w:t>stit</w:t>
      </w:r>
      <w:r>
        <w:rPr>
          <w:spacing w:val="-3"/>
        </w:rPr>
        <w:t>u</w:t>
      </w:r>
      <w:r>
        <w:t>te</w:t>
      </w:r>
      <w:r>
        <w:rPr>
          <w:spacing w:val="30"/>
        </w:rPr>
        <w:t xml:space="preserve"> </w:t>
      </w:r>
      <w:r>
        <w:t>su</w:t>
      </w:r>
      <w:r>
        <w:rPr>
          <w:spacing w:val="-2"/>
        </w:rPr>
        <w:t>b</w:t>
      </w:r>
      <w:r>
        <w:t>stantial</w:t>
      </w:r>
      <w:r>
        <w:rPr>
          <w:spacing w:val="28"/>
        </w:rPr>
        <w:t xml:space="preserve"> </w:t>
      </w:r>
      <w:r>
        <w:rPr>
          <w:spacing w:val="-1"/>
        </w:rPr>
        <w:t>h</w:t>
      </w:r>
      <w:r>
        <w:t>a</w:t>
      </w:r>
      <w:r>
        <w:rPr>
          <w:spacing w:val="-3"/>
        </w:rPr>
        <w:t>r</w:t>
      </w:r>
      <w:r>
        <w:t>m,</w:t>
      </w:r>
      <w:r>
        <w:rPr>
          <w:spacing w:val="28"/>
        </w:rPr>
        <w:t xml:space="preserve"> </w:t>
      </w:r>
      <w:r>
        <w:t>an</w:t>
      </w:r>
      <w:r>
        <w:rPr>
          <w:spacing w:val="28"/>
        </w:rPr>
        <w:t xml:space="preserve"> </w:t>
      </w:r>
      <w:r>
        <w:t>im</w:t>
      </w:r>
      <w:r>
        <w:rPr>
          <w:spacing w:val="-4"/>
        </w:rPr>
        <w:t>p</w:t>
      </w:r>
      <w:r>
        <w:rPr>
          <w:spacing w:val="1"/>
        </w:rPr>
        <w:t>o</w:t>
      </w:r>
      <w:r>
        <w:t>rta</w:t>
      </w:r>
      <w:r>
        <w:rPr>
          <w:spacing w:val="-1"/>
        </w:rPr>
        <w:t>n</w:t>
      </w:r>
      <w:r>
        <w:t>t</w:t>
      </w:r>
      <w:r>
        <w:rPr>
          <w:spacing w:val="30"/>
        </w:rPr>
        <w:t xml:space="preserve"> </w:t>
      </w:r>
      <w:r>
        <w:rPr>
          <w:spacing w:val="-3"/>
        </w:rPr>
        <w:t>c</w:t>
      </w:r>
      <w:r>
        <w:rPr>
          <w:spacing w:val="1"/>
        </w:rPr>
        <w:t>o</w:t>
      </w:r>
      <w:r>
        <w:rPr>
          <w:spacing w:val="-1"/>
        </w:rPr>
        <w:t>n</w:t>
      </w:r>
      <w:r>
        <w:t>si</w:t>
      </w:r>
      <w:r>
        <w:rPr>
          <w:spacing w:val="-2"/>
        </w:rPr>
        <w:t>d</w:t>
      </w:r>
      <w:r>
        <w:t>e</w:t>
      </w:r>
      <w:r>
        <w:rPr>
          <w:spacing w:val="-3"/>
        </w:rPr>
        <w:t>r</w:t>
      </w:r>
      <w:r>
        <w:t>ation</w:t>
      </w:r>
      <w:r>
        <w:rPr>
          <w:spacing w:val="27"/>
        </w:rPr>
        <w:t xml:space="preserve"> </w:t>
      </w:r>
      <w:r>
        <w:rPr>
          <w:spacing w:val="-2"/>
        </w:rPr>
        <w:t>w</w:t>
      </w:r>
      <w:r>
        <w:rPr>
          <w:spacing w:val="1"/>
        </w:rPr>
        <w:t>o</w:t>
      </w:r>
      <w:r>
        <w:rPr>
          <w:spacing w:val="-1"/>
        </w:rPr>
        <w:t>u</w:t>
      </w:r>
      <w:r>
        <w:t>ld</w:t>
      </w:r>
      <w:r>
        <w:rPr>
          <w:spacing w:val="28"/>
        </w:rPr>
        <w:t xml:space="preserve"> </w:t>
      </w:r>
      <w:r>
        <w:rPr>
          <w:spacing w:val="-1"/>
        </w:rPr>
        <w:t>b</w:t>
      </w:r>
      <w:r>
        <w:t>e</w:t>
      </w:r>
      <w:r>
        <w:rPr>
          <w:spacing w:val="30"/>
        </w:rPr>
        <w:t xml:space="preserve"> </w:t>
      </w:r>
      <w:r>
        <w:t>whet</w:t>
      </w:r>
      <w:r>
        <w:rPr>
          <w:spacing w:val="-4"/>
        </w:rPr>
        <w:t>h</w:t>
      </w:r>
      <w:r>
        <w:t>er</w:t>
      </w:r>
      <w:r>
        <w:rPr>
          <w:spacing w:val="30"/>
        </w:rPr>
        <w:t xml:space="preserve"> </w:t>
      </w:r>
      <w:r>
        <w:rPr>
          <w:spacing w:val="-2"/>
        </w:rPr>
        <w:t>t</w:t>
      </w:r>
      <w:r>
        <w:rPr>
          <w:spacing w:val="-1"/>
        </w:rPr>
        <w:t>h</w:t>
      </w:r>
      <w:r>
        <w:t xml:space="preserve">e </w:t>
      </w:r>
      <w:r>
        <w:rPr>
          <w:spacing w:val="-1"/>
        </w:rPr>
        <w:t>ad</w:t>
      </w:r>
      <w:r>
        <w:t>verse</w:t>
      </w:r>
      <w:r>
        <w:rPr>
          <w:spacing w:val="1"/>
        </w:rPr>
        <w:t xml:space="preserve"> </w:t>
      </w:r>
      <w:r>
        <w:t>im</w:t>
      </w:r>
      <w:r>
        <w:rPr>
          <w:spacing w:val="-1"/>
        </w:rPr>
        <w:t>p</w:t>
      </w:r>
      <w:r>
        <w:rPr>
          <w:spacing w:val="-3"/>
        </w:rPr>
        <w:t>a</w:t>
      </w:r>
      <w:r>
        <w:t>ct</w:t>
      </w:r>
      <w:r>
        <w:rPr>
          <w:spacing w:val="3"/>
        </w:rPr>
        <w:t xml:space="preserve"> </w:t>
      </w:r>
      <w:r>
        <w:rPr>
          <w:spacing w:val="-3"/>
        </w:rPr>
        <w:t>s</w:t>
      </w:r>
      <w:r>
        <w:t>eri</w:t>
      </w:r>
      <w:r>
        <w:rPr>
          <w:spacing w:val="1"/>
        </w:rPr>
        <w:t>o</w:t>
      </w:r>
      <w:r>
        <w:rPr>
          <w:spacing w:val="-1"/>
        </w:rPr>
        <w:t>u</w:t>
      </w:r>
      <w:r>
        <w:t>s</w:t>
      </w:r>
      <w:r>
        <w:rPr>
          <w:spacing w:val="-3"/>
        </w:rPr>
        <w:t>l</w:t>
      </w:r>
      <w:r>
        <w:t>y</w:t>
      </w:r>
      <w:r>
        <w:rPr>
          <w:spacing w:val="3"/>
        </w:rPr>
        <w:t xml:space="preserve"> </w:t>
      </w:r>
      <w:r>
        <w:t>a</w:t>
      </w:r>
      <w:r>
        <w:rPr>
          <w:spacing w:val="-3"/>
        </w:rPr>
        <w:t>f</w:t>
      </w:r>
      <w:r>
        <w:t>fects</w:t>
      </w:r>
      <w:r>
        <w:rPr>
          <w:spacing w:val="2"/>
        </w:rPr>
        <w:t xml:space="preserve"> </w:t>
      </w:r>
      <w:r>
        <w:t>a k</w:t>
      </w:r>
      <w:r>
        <w:rPr>
          <w:spacing w:val="-2"/>
        </w:rPr>
        <w:t>e</w:t>
      </w:r>
      <w:r>
        <w:t>y</w:t>
      </w:r>
      <w:r>
        <w:rPr>
          <w:spacing w:val="3"/>
        </w:rPr>
        <w:t xml:space="preserve"> </w:t>
      </w:r>
      <w:r>
        <w:t>e</w:t>
      </w:r>
      <w:r>
        <w:rPr>
          <w:spacing w:val="-3"/>
        </w:rPr>
        <w:t>l</w:t>
      </w:r>
      <w:r>
        <w:t>e</w:t>
      </w:r>
      <w:r>
        <w:rPr>
          <w:spacing w:val="-1"/>
        </w:rPr>
        <w:t>m</w:t>
      </w:r>
      <w:r>
        <w:t xml:space="preserve">ent </w:t>
      </w:r>
      <w:r>
        <w:rPr>
          <w:spacing w:val="1"/>
        </w:rPr>
        <w:t>o</w:t>
      </w:r>
      <w:r>
        <w:t>f</w:t>
      </w:r>
      <w:r>
        <w:rPr>
          <w:spacing w:val="2"/>
        </w:rPr>
        <w:t xml:space="preserve"> </w:t>
      </w:r>
      <w:r>
        <w:t xml:space="preserve">its </w:t>
      </w:r>
      <w:r>
        <w:rPr>
          <w:spacing w:val="-3"/>
        </w:rPr>
        <w:t>s</w:t>
      </w:r>
      <w:r>
        <w:rPr>
          <w:spacing w:val="-1"/>
        </w:rPr>
        <w:t>p</w:t>
      </w:r>
      <w:r>
        <w:t>ecial</w:t>
      </w:r>
      <w:r>
        <w:rPr>
          <w:spacing w:val="2"/>
        </w:rPr>
        <w:t xml:space="preserve"> </w:t>
      </w:r>
      <w:r>
        <w:t>arc</w:t>
      </w:r>
      <w:r>
        <w:rPr>
          <w:spacing w:val="-1"/>
        </w:rPr>
        <w:t>h</w:t>
      </w:r>
      <w:r>
        <w:t>it</w:t>
      </w:r>
      <w:r>
        <w:rPr>
          <w:spacing w:val="-2"/>
        </w:rPr>
        <w:t>e</w:t>
      </w:r>
      <w:r>
        <w:t>ctural</w:t>
      </w:r>
      <w:r>
        <w:rPr>
          <w:spacing w:val="-1"/>
        </w:rPr>
        <w:t xml:space="preserve"> </w:t>
      </w:r>
      <w:r>
        <w:rPr>
          <w:spacing w:val="1"/>
        </w:rPr>
        <w:t>o</w:t>
      </w:r>
      <w:r>
        <w:t>r</w:t>
      </w:r>
      <w:r>
        <w:rPr>
          <w:spacing w:val="2"/>
        </w:rPr>
        <w:t xml:space="preserve"> </w:t>
      </w:r>
      <w:r>
        <w:rPr>
          <w:spacing w:val="-1"/>
        </w:rPr>
        <w:t>h</w:t>
      </w:r>
      <w:r>
        <w:t>is</w:t>
      </w:r>
      <w:r>
        <w:rPr>
          <w:spacing w:val="-3"/>
        </w:rPr>
        <w:t>t</w:t>
      </w:r>
      <w:r>
        <w:rPr>
          <w:spacing w:val="-2"/>
        </w:rPr>
        <w:t>o</w:t>
      </w:r>
      <w:r>
        <w:t>ric</w:t>
      </w:r>
      <w:r>
        <w:rPr>
          <w:spacing w:val="2"/>
        </w:rPr>
        <w:t xml:space="preserve"> </w:t>
      </w:r>
      <w:r>
        <w:t>i</w:t>
      </w:r>
      <w:r>
        <w:rPr>
          <w:spacing w:val="-2"/>
        </w:rPr>
        <w:t>n</w:t>
      </w:r>
      <w:r>
        <w:t>tere</w:t>
      </w:r>
      <w:r>
        <w:rPr>
          <w:spacing w:val="-3"/>
        </w:rPr>
        <w:t>s</w:t>
      </w:r>
      <w:r>
        <w:t>t.</w:t>
      </w:r>
      <w:r>
        <w:rPr>
          <w:spacing w:val="5"/>
        </w:rPr>
        <w:t xml:space="preserve"> </w:t>
      </w:r>
      <w:r>
        <w:t>It</w:t>
      </w:r>
      <w:r>
        <w:rPr>
          <w:spacing w:val="2"/>
        </w:rPr>
        <w:t xml:space="preserve"> </w:t>
      </w:r>
      <w:r>
        <w:t>is the</w:t>
      </w:r>
      <w:r>
        <w:rPr>
          <w:spacing w:val="3"/>
        </w:rPr>
        <w:t xml:space="preserve"> </w:t>
      </w:r>
      <w:r>
        <w:rPr>
          <w:spacing w:val="-4"/>
        </w:rPr>
        <w:t>d</w:t>
      </w:r>
      <w:r>
        <w:t>egr</w:t>
      </w:r>
      <w:r>
        <w:rPr>
          <w:spacing w:val="-3"/>
        </w:rPr>
        <w:t>e</w:t>
      </w:r>
      <w:r>
        <w:t xml:space="preserve">e </w:t>
      </w:r>
      <w:r>
        <w:rPr>
          <w:rFonts w:cs="Calibri"/>
          <w:spacing w:val="1"/>
        </w:rPr>
        <w:t>o</w:t>
      </w:r>
      <w:r>
        <w:rPr>
          <w:rFonts w:cs="Calibri"/>
        </w:rPr>
        <w:t>f</w:t>
      </w:r>
      <w:r>
        <w:rPr>
          <w:rFonts w:cs="Calibri"/>
          <w:spacing w:val="2"/>
        </w:rPr>
        <w:t xml:space="preserve"> </w:t>
      </w:r>
      <w:r>
        <w:rPr>
          <w:rFonts w:cs="Calibri"/>
          <w:spacing w:val="-1"/>
        </w:rPr>
        <w:t>h</w:t>
      </w:r>
      <w:r>
        <w:rPr>
          <w:rFonts w:cs="Calibri"/>
        </w:rPr>
        <w:t>arm</w:t>
      </w:r>
      <w:r>
        <w:rPr>
          <w:rFonts w:cs="Calibri"/>
          <w:spacing w:val="3"/>
        </w:rPr>
        <w:t xml:space="preserve"> </w:t>
      </w:r>
      <w:r>
        <w:rPr>
          <w:rFonts w:cs="Calibri"/>
          <w:spacing w:val="-2"/>
        </w:rPr>
        <w:t>t</w:t>
      </w:r>
      <w:r>
        <w:rPr>
          <w:rFonts w:cs="Calibri"/>
        </w:rPr>
        <w:t>o</w:t>
      </w:r>
      <w:r>
        <w:rPr>
          <w:rFonts w:cs="Calibri"/>
          <w:spacing w:val="3"/>
        </w:rPr>
        <w:t xml:space="preserve"> </w:t>
      </w:r>
      <w:r>
        <w:rPr>
          <w:rFonts w:cs="Calibri"/>
        </w:rPr>
        <w:t>the</w:t>
      </w:r>
      <w:r>
        <w:rPr>
          <w:rFonts w:cs="Calibri"/>
          <w:spacing w:val="3"/>
        </w:rPr>
        <w:t xml:space="preserve"> </w:t>
      </w:r>
      <w:r>
        <w:rPr>
          <w:rFonts w:cs="Calibri"/>
        </w:rPr>
        <w:t>a</w:t>
      </w:r>
      <w:r>
        <w:rPr>
          <w:rFonts w:cs="Calibri"/>
          <w:spacing w:val="-3"/>
        </w:rPr>
        <w:t>s</w:t>
      </w:r>
      <w:r>
        <w:rPr>
          <w:rFonts w:cs="Calibri"/>
        </w:rPr>
        <w:t>set</w:t>
      </w:r>
      <w:r>
        <w:rPr>
          <w:rFonts w:cs="Calibri"/>
          <w:spacing w:val="-3"/>
        </w:rPr>
        <w:t>’</w:t>
      </w:r>
      <w:r>
        <w:rPr>
          <w:rFonts w:cs="Calibri"/>
        </w:rPr>
        <w:t>s</w:t>
      </w:r>
      <w:r>
        <w:rPr>
          <w:rFonts w:cs="Calibri"/>
          <w:spacing w:val="2"/>
        </w:rPr>
        <w:t xml:space="preserve"> </w:t>
      </w:r>
      <w:r>
        <w:rPr>
          <w:rFonts w:cs="Calibri"/>
        </w:rPr>
        <w:t>si</w:t>
      </w:r>
      <w:r>
        <w:rPr>
          <w:rFonts w:cs="Calibri"/>
          <w:spacing w:val="-2"/>
        </w:rPr>
        <w:t>g</w:t>
      </w:r>
      <w:r>
        <w:rPr>
          <w:rFonts w:cs="Calibri"/>
          <w:spacing w:val="-1"/>
        </w:rPr>
        <w:t>n</w:t>
      </w:r>
      <w:r>
        <w:rPr>
          <w:rFonts w:cs="Calibri"/>
        </w:rPr>
        <w:t>if</w:t>
      </w:r>
      <w:r>
        <w:rPr>
          <w:rFonts w:cs="Calibri"/>
          <w:spacing w:val="-1"/>
        </w:rPr>
        <w:t>i</w:t>
      </w:r>
      <w:r>
        <w:rPr>
          <w:rFonts w:cs="Calibri"/>
        </w:rPr>
        <w:t>ca</w:t>
      </w:r>
      <w:r>
        <w:rPr>
          <w:rFonts w:cs="Calibri"/>
          <w:spacing w:val="-1"/>
        </w:rPr>
        <w:t>n</w:t>
      </w:r>
      <w:r>
        <w:rPr>
          <w:rFonts w:cs="Calibri"/>
        </w:rPr>
        <w:t>ce</w:t>
      </w:r>
      <w:r>
        <w:rPr>
          <w:rFonts w:cs="Calibri"/>
          <w:spacing w:val="3"/>
        </w:rPr>
        <w:t xml:space="preserve"> </w:t>
      </w:r>
      <w:r>
        <w:rPr>
          <w:rFonts w:cs="Calibri"/>
        </w:rPr>
        <w:t>rat</w:t>
      </w:r>
      <w:r>
        <w:rPr>
          <w:rFonts w:cs="Calibri"/>
          <w:spacing w:val="-1"/>
        </w:rPr>
        <w:t>h</w:t>
      </w:r>
      <w:r>
        <w:rPr>
          <w:rFonts w:cs="Calibri"/>
        </w:rPr>
        <w:t>er</w:t>
      </w:r>
      <w:r>
        <w:rPr>
          <w:rFonts w:cs="Calibri"/>
          <w:spacing w:val="3"/>
        </w:rPr>
        <w:t xml:space="preserve"> </w:t>
      </w:r>
      <w:r>
        <w:rPr>
          <w:rFonts w:cs="Calibri"/>
        </w:rPr>
        <w:t>than</w:t>
      </w:r>
      <w:r>
        <w:rPr>
          <w:rFonts w:cs="Calibri"/>
          <w:spacing w:val="1"/>
        </w:rPr>
        <w:t xml:space="preserve"> </w:t>
      </w:r>
      <w:r>
        <w:rPr>
          <w:rFonts w:cs="Calibri"/>
        </w:rPr>
        <w:t>the</w:t>
      </w:r>
      <w:r>
        <w:rPr>
          <w:rFonts w:cs="Calibri"/>
          <w:spacing w:val="3"/>
        </w:rPr>
        <w:t xml:space="preserve"> </w:t>
      </w:r>
      <w:r>
        <w:rPr>
          <w:rFonts w:cs="Calibri"/>
          <w:spacing w:val="-3"/>
        </w:rPr>
        <w:t>s</w:t>
      </w:r>
      <w:r>
        <w:rPr>
          <w:rFonts w:cs="Calibri"/>
        </w:rPr>
        <w:t>ca</w:t>
      </w:r>
      <w:r>
        <w:rPr>
          <w:rFonts w:cs="Calibri"/>
          <w:spacing w:val="-3"/>
        </w:rPr>
        <w:t>l</w:t>
      </w:r>
      <w:r>
        <w:rPr>
          <w:rFonts w:cs="Calibri"/>
        </w:rPr>
        <w:t>e</w:t>
      </w:r>
      <w:r>
        <w:rPr>
          <w:rFonts w:cs="Calibri"/>
          <w:spacing w:val="3"/>
        </w:rPr>
        <w:t xml:space="preserve"> </w:t>
      </w:r>
      <w:r>
        <w:rPr>
          <w:rFonts w:cs="Calibri"/>
          <w:spacing w:val="1"/>
        </w:rPr>
        <w:t>o</w:t>
      </w:r>
      <w:r>
        <w:rPr>
          <w:rFonts w:cs="Calibri"/>
        </w:rPr>
        <w:t>f</w:t>
      </w:r>
      <w:r>
        <w:rPr>
          <w:rFonts w:cs="Calibri"/>
          <w:spacing w:val="2"/>
        </w:rPr>
        <w:t xml:space="preserve"> </w:t>
      </w:r>
      <w:r>
        <w:rPr>
          <w:rFonts w:cs="Calibri"/>
        </w:rPr>
        <w:t>the</w:t>
      </w:r>
      <w:r>
        <w:rPr>
          <w:rFonts w:cs="Calibri"/>
          <w:spacing w:val="3"/>
        </w:rPr>
        <w:t xml:space="preserve"> </w:t>
      </w:r>
      <w:r>
        <w:rPr>
          <w:rFonts w:cs="Calibri"/>
          <w:spacing w:val="-1"/>
        </w:rPr>
        <w:t>d</w:t>
      </w:r>
      <w:r>
        <w:rPr>
          <w:rFonts w:cs="Calibri"/>
          <w:spacing w:val="-2"/>
        </w:rPr>
        <w:t>e</w:t>
      </w:r>
      <w:r>
        <w:rPr>
          <w:rFonts w:cs="Calibri"/>
        </w:rPr>
        <w:t>ve</w:t>
      </w:r>
      <w:r>
        <w:rPr>
          <w:rFonts w:cs="Calibri"/>
          <w:spacing w:val="-3"/>
        </w:rPr>
        <w:t>l</w:t>
      </w:r>
      <w:r>
        <w:rPr>
          <w:rFonts w:cs="Calibri"/>
          <w:spacing w:val="1"/>
        </w:rPr>
        <w:t>o</w:t>
      </w:r>
      <w:r>
        <w:rPr>
          <w:rFonts w:cs="Calibri"/>
          <w:spacing w:val="-1"/>
        </w:rPr>
        <w:t>p</w:t>
      </w:r>
      <w:r>
        <w:rPr>
          <w:rFonts w:cs="Calibri"/>
          <w:spacing w:val="-2"/>
        </w:rPr>
        <w:t>m</w:t>
      </w:r>
      <w:r>
        <w:rPr>
          <w:rFonts w:cs="Calibri"/>
        </w:rPr>
        <w:t>ent</w:t>
      </w:r>
      <w:r>
        <w:rPr>
          <w:rFonts w:cs="Calibri"/>
          <w:spacing w:val="3"/>
        </w:rPr>
        <w:t xml:space="preserve"> </w:t>
      </w:r>
      <w:r>
        <w:rPr>
          <w:rFonts w:cs="Calibri"/>
        </w:rPr>
        <w:t>that is</w:t>
      </w:r>
      <w:r>
        <w:rPr>
          <w:rFonts w:cs="Calibri"/>
          <w:spacing w:val="3"/>
        </w:rPr>
        <w:t xml:space="preserve"> </w:t>
      </w:r>
      <w:r>
        <w:rPr>
          <w:rFonts w:cs="Calibri"/>
        </w:rPr>
        <w:t>to</w:t>
      </w:r>
      <w:r>
        <w:rPr>
          <w:rFonts w:cs="Calibri"/>
          <w:spacing w:val="4"/>
        </w:rPr>
        <w:t xml:space="preserve"> </w:t>
      </w:r>
      <w:r>
        <w:rPr>
          <w:rFonts w:cs="Calibri"/>
          <w:spacing w:val="-1"/>
        </w:rPr>
        <w:t>b</w:t>
      </w:r>
      <w:r>
        <w:rPr>
          <w:rFonts w:cs="Calibri"/>
        </w:rPr>
        <w:t>e</w:t>
      </w:r>
      <w:r>
        <w:rPr>
          <w:rFonts w:cs="Calibri"/>
          <w:spacing w:val="3"/>
        </w:rPr>
        <w:t xml:space="preserve"> </w:t>
      </w:r>
      <w:r>
        <w:rPr>
          <w:rFonts w:cs="Calibri"/>
        </w:rPr>
        <w:t>as</w:t>
      </w:r>
      <w:r>
        <w:rPr>
          <w:rFonts w:cs="Calibri"/>
          <w:spacing w:val="-3"/>
        </w:rPr>
        <w:t>s</w:t>
      </w:r>
      <w:r>
        <w:rPr>
          <w:rFonts w:cs="Calibri"/>
        </w:rPr>
        <w:t>esse</w:t>
      </w:r>
      <w:r>
        <w:rPr>
          <w:rFonts w:cs="Calibri"/>
          <w:spacing w:val="-1"/>
        </w:rPr>
        <w:t>d</w:t>
      </w:r>
      <w:r>
        <w:rPr>
          <w:rFonts w:cs="Calibri"/>
        </w:rPr>
        <w:t>.</w:t>
      </w:r>
      <w:r>
        <w:rPr>
          <w:rFonts w:cs="Calibri"/>
          <w:spacing w:val="2"/>
        </w:rPr>
        <w:t xml:space="preserve"> </w:t>
      </w:r>
      <w:r>
        <w:rPr>
          <w:rFonts w:cs="Calibri"/>
        </w:rPr>
        <w:t>The</w:t>
      </w:r>
      <w:r>
        <w:rPr>
          <w:rFonts w:cs="Calibri"/>
          <w:spacing w:val="3"/>
        </w:rPr>
        <w:t xml:space="preserve"> </w:t>
      </w:r>
      <w:r>
        <w:rPr>
          <w:rFonts w:cs="Calibri"/>
          <w:spacing w:val="-1"/>
        </w:rPr>
        <w:t>h</w:t>
      </w:r>
      <w:r>
        <w:rPr>
          <w:rFonts w:cs="Calibri"/>
        </w:rPr>
        <w:t>a</w:t>
      </w:r>
      <w:r>
        <w:rPr>
          <w:rFonts w:cs="Calibri"/>
          <w:spacing w:val="-3"/>
        </w:rPr>
        <w:t>r</w:t>
      </w:r>
      <w:r>
        <w:rPr>
          <w:rFonts w:cs="Calibri"/>
        </w:rPr>
        <w:t xml:space="preserve">m </w:t>
      </w:r>
      <w:r>
        <w:t>may</w:t>
      </w:r>
      <w:r>
        <w:rPr>
          <w:spacing w:val="-2"/>
        </w:rPr>
        <w:t xml:space="preserve"> </w:t>
      </w:r>
      <w:r>
        <w:t>arise</w:t>
      </w:r>
      <w:r>
        <w:rPr>
          <w:spacing w:val="-2"/>
        </w:rPr>
        <w:t xml:space="preserve"> </w:t>
      </w:r>
      <w:r>
        <w:t>fr</w:t>
      </w:r>
      <w:r>
        <w:rPr>
          <w:spacing w:val="-2"/>
        </w:rPr>
        <w:t>o</w:t>
      </w:r>
      <w:r>
        <w:t>m</w:t>
      </w:r>
      <w:r>
        <w:rPr>
          <w:spacing w:val="-1"/>
        </w:rPr>
        <w:t xml:space="preserve"> </w:t>
      </w:r>
      <w:r>
        <w:t>w</w:t>
      </w:r>
      <w:r>
        <w:rPr>
          <w:spacing w:val="1"/>
        </w:rPr>
        <w:t>o</w:t>
      </w:r>
      <w:r>
        <w:rPr>
          <w:spacing w:val="-3"/>
        </w:rPr>
        <w:t>r</w:t>
      </w:r>
      <w:r>
        <w:t xml:space="preserve">ks </w:t>
      </w:r>
      <w:r>
        <w:rPr>
          <w:spacing w:val="-2"/>
        </w:rPr>
        <w:t>t</w:t>
      </w:r>
      <w:r>
        <w:t>o</w:t>
      </w:r>
      <w:r>
        <w:rPr>
          <w:spacing w:val="-1"/>
        </w:rPr>
        <w:t xml:space="preserve"> </w:t>
      </w:r>
      <w:r>
        <w:t>t</w:t>
      </w:r>
      <w:r>
        <w:rPr>
          <w:spacing w:val="-3"/>
        </w:rPr>
        <w:t>h</w:t>
      </w:r>
      <w:r>
        <w:t>e asset</w:t>
      </w:r>
      <w:r>
        <w:rPr>
          <w:spacing w:val="-2"/>
        </w:rPr>
        <w:t xml:space="preserve"> </w:t>
      </w:r>
      <w:r>
        <w:rPr>
          <w:spacing w:val="1"/>
        </w:rPr>
        <w:t>o</w:t>
      </w:r>
      <w:r>
        <w:t>r f</w:t>
      </w:r>
      <w:r>
        <w:rPr>
          <w:spacing w:val="-3"/>
        </w:rPr>
        <w:t>r</w:t>
      </w:r>
      <w:r>
        <w:rPr>
          <w:spacing w:val="1"/>
        </w:rPr>
        <w:t>o</w:t>
      </w:r>
      <w:r>
        <w:t>m</w:t>
      </w:r>
      <w:r>
        <w:rPr>
          <w:spacing w:val="-2"/>
        </w:rPr>
        <w:t xml:space="preserve"> </w:t>
      </w:r>
      <w:r>
        <w:t>d</w:t>
      </w:r>
      <w:r>
        <w:rPr>
          <w:spacing w:val="-3"/>
        </w:rPr>
        <w:t>e</w:t>
      </w:r>
      <w:r>
        <w:t>ve</w:t>
      </w:r>
      <w:r>
        <w:rPr>
          <w:spacing w:val="-3"/>
        </w:rPr>
        <w:t>l</w:t>
      </w:r>
      <w:r>
        <w:rPr>
          <w:spacing w:val="1"/>
        </w:rPr>
        <w:t>o</w:t>
      </w:r>
      <w:r>
        <w:rPr>
          <w:spacing w:val="-1"/>
        </w:rPr>
        <w:t>p</w:t>
      </w:r>
      <w:r>
        <w:rPr>
          <w:spacing w:val="-2"/>
        </w:rPr>
        <w:t>me</w:t>
      </w:r>
      <w:r>
        <w:rPr>
          <w:spacing w:val="-1"/>
        </w:rPr>
        <w:t>n</w:t>
      </w:r>
      <w:r>
        <w:t>t within</w:t>
      </w:r>
      <w:r>
        <w:rPr>
          <w:spacing w:val="-2"/>
        </w:rPr>
        <w:t xml:space="preserve"> </w:t>
      </w:r>
      <w:r>
        <w:t>its</w:t>
      </w:r>
      <w:r>
        <w:rPr>
          <w:spacing w:val="-2"/>
        </w:rPr>
        <w:t xml:space="preserve"> </w:t>
      </w:r>
      <w:r>
        <w:t>s</w:t>
      </w:r>
      <w:r>
        <w:rPr>
          <w:spacing w:val="-2"/>
        </w:rPr>
        <w:t>e</w:t>
      </w:r>
      <w:r>
        <w:t>tti</w:t>
      </w:r>
      <w:r>
        <w:rPr>
          <w:spacing w:val="-2"/>
        </w:rPr>
        <w:t>n</w:t>
      </w:r>
      <w:r>
        <w:rPr>
          <w:spacing w:val="-1"/>
        </w:rPr>
        <w:t>g</w:t>
      </w:r>
    </w:p>
    <w:p w14:paraId="4F374958" w14:textId="77777777" w:rsidR="0035030E" w:rsidRDefault="00564E83">
      <w:pPr>
        <w:pStyle w:val="BodyText"/>
        <w:spacing w:before="56"/>
        <w:ind w:left="0" w:right="2991"/>
        <w:jc w:val="both"/>
      </w:pPr>
      <w:r>
        <w:lastRenderedPageBreak/>
        <w:t>When</w:t>
      </w:r>
      <w:r>
        <w:rPr>
          <w:spacing w:val="-1"/>
        </w:rPr>
        <w:t xml:space="preserve"> </w:t>
      </w:r>
      <w:r>
        <w:rPr>
          <w:spacing w:val="-2"/>
        </w:rPr>
        <w:t>c</w:t>
      </w:r>
      <w:r>
        <w:rPr>
          <w:spacing w:val="1"/>
        </w:rPr>
        <w:t>o</w:t>
      </w:r>
      <w:r>
        <w:rPr>
          <w:spacing w:val="-1"/>
        </w:rPr>
        <w:t>n</w:t>
      </w:r>
      <w:r>
        <w:t>si</w:t>
      </w:r>
      <w:r>
        <w:rPr>
          <w:spacing w:val="-2"/>
        </w:rPr>
        <w:t>d</w:t>
      </w:r>
      <w:r>
        <w:t>eri</w:t>
      </w:r>
      <w:r>
        <w:rPr>
          <w:spacing w:val="-1"/>
        </w:rPr>
        <w:t>n</w:t>
      </w:r>
      <w:r>
        <w:t>g</w:t>
      </w:r>
      <w:r>
        <w:rPr>
          <w:spacing w:val="-1"/>
        </w:rPr>
        <w:t xml:space="preserve"> </w:t>
      </w:r>
      <w:r>
        <w:t>p</w:t>
      </w:r>
      <w:r>
        <w:rPr>
          <w:spacing w:val="-2"/>
        </w:rPr>
        <w:t>o</w:t>
      </w:r>
      <w:r>
        <w:t>te</w:t>
      </w:r>
      <w:r>
        <w:rPr>
          <w:spacing w:val="-1"/>
        </w:rPr>
        <w:t>n</w:t>
      </w:r>
      <w:r>
        <w:t>ti</w:t>
      </w:r>
      <w:r>
        <w:rPr>
          <w:spacing w:val="-3"/>
        </w:rPr>
        <w:t>a</w:t>
      </w:r>
      <w:r>
        <w:t>l im</w:t>
      </w:r>
      <w:r>
        <w:rPr>
          <w:spacing w:val="-1"/>
        </w:rPr>
        <w:t>p</w:t>
      </w:r>
      <w:r>
        <w:t>ac</w:t>
      </w:r>
      <w:r>
        <w:rPr>
          <w:spacing w:val="-2"/>
        </w:rPr>
        <w:t>t</w:t>
      </w:r>
      <w:r>
        <w:rPr>
          <w:spacing w:val="1"/>
        </w:rPr>
        <w:t>s</w:t>
      </w:r>
      <w:r>
        <w:t>, the</w:t>
      </w:r>
      <w:r>
        <w:rPr>
          <w:spacing w:val="-2"/>
        </w:rPr>
        <w:t xml:space="preserve"> </w:t>
      </w:r>
      <w:r>
        <w:rPr>
          <w:rFonts w:cs="Calibri"/>
          <w:b/>
          <w:bCs/>
          <w:spacing w:val="-2"/>
        </w:rPr>
        <w:t>N</w:t>
      </w:r>
      <w:r>
        <w:rPr>
          <w:rFonts w:cs="Calibri"/>
          <w:b/>
          <w:bCs/>
        </w:rPr>
        <w:t xml:space="preserve">PPF </w:t>
      </w:r>
      <w:r>
        <w:rPr>
          <w:spacing w:val="-1"/>
        </w:rPr>
        <w:t>p</w:t>
      </w:r>
      <w:r>
        <w:rPr>
          <w:spacing w:val="-3"/>
        </w:rPr>
        <w:t>r</w:t>
      </w:r>
      <w:r>
        <w:rPr>
          <w:spacing w:val="1"/>
        </w:rPr>
        <w:t>o</w:t>
      </w:r>
      <w:r>
        <w:t>vi</w:t>
      </w:r>
      <w:r>
        <w:rPr>
          <w:spacing w:val="-4"/>
        </w:rPr>
        <w:t>d</w:t>
      </w:r>
      <w:r>
        <w:t>es</w:t>
      </w:r>
      <w:r>
        <w:rPr>
          <w:spacing w:val="1"/>
        </w:rPr>
        <w:t xml:space="preserve"> </w:t>
      </w:r>
      <w:r>
        <w:t>the</w:t>
      </w:r>
      <w:r>
        <w:rPr>
          <w:spacing w:val="-2"/>
        </w:rPr>
        <w:t xml:space="preserve"> </w:t>
      </w:r>
      <w:r>
        <w:t>g</w:t>
      </w:r>
      <w:r>
        <w:rPr>
          <w:spacing w:val="-2"/>
        </w:rPr>
        <w:t>u</w:t>
      </w:r>
      <w:r>
        <w:t>i</w:t>
      </w:r>
      <w:r>
        <w:rPr>
          <w:spacing w:val="-2"/>
        </w:rPr>
        <w:t>d</w:t>
      </w:r>
      <w:r>
        <w:t>a</w:t>
      </w:r>
      <w:r>
        <w:rPr>
          <w:spacing w:val="-1"/>
        </w:rPr>
        <w:t>n</w:t>
      </w:r>
      <w:r>
        <w:t>ce</w:t>
      </w:r>
      <w:r>
        <w:rPr>
          <w:spacing w:val="1"/>
        </w:rPr>
        <w:t xml:space="preserve"> </w:t>
      </w:r>
      <w:r>
        <w:rPr>
          <w:spacing w:val="-1"/>
        </w:rPr>
        <w:t>b</w:t>
      </w:r>
      <w:r>
        <w:t>e</w:t>
      </w:r>
      <w:r>
        <w:rPr>
          <w:spacing w:val="-3"/>
        </w:rPr>
        <w:t>l</w:t>
      </w:r>
      <w:r>
        <w:rPr>
          <w:spacing w:val="1"/>
        </w:rPr>
        <w:t>ow</w:t>
      </w:r>
      <w:proofErr w:type="gramStart"/>
      <w:r>
        <w:rPr>
          <w:spacing w:val="-3"/>
        </w:rPr>
        <w:t>-</w:t>
      </w:r>
      <w:r>
        <w:t>;</w:t>
      </w:r>
      <w:proofErr w:type="gramEnd"/>
    </w:p>
    <w:p w14:paraId="4F374959" w14:textId="77777777" w:rsidR="0035030E" w:rsidRDefault="0035030E">
      <w:pPr>
        <w:spacing w:before="15" w:line="280" w:lineRule="exact"/>
        <w:rPr>
          <w:sz w:val="28"/>
          <w:szCs w:val="28"/>
        </w:rPr>
      </w:pPr>
    </w:p>
    <w:p w14:paraId="4F37495A" w14:textId="77777777" w:rsidR="0035030E" w:rsidRDefault="00564E83">
      <w:pPr>
        <w:pStyle w:val="BodyText"/>
        <w:spacing w:line="355" w:lineRule="auto"/>
        <w:ind w:right="159" w:firstLine="50"/>
        <w:jc w:val="both"/>
      </w:pPr>
      <w:r>
        <w:t>1</w:t>
      </w:r>
      <w:r>
        <w:rPr>
          <w:spacing w:val="-2"/>
        </w:rPr>
        <w:t>9</w:t>
      </w:r>
      <w:r>
        <w:t>9.</w:t>
      </w:r>
      <w:r>
        <w:rPr>
          <w:spacing w:val="9"/>
        </w:rPr>
        <w:t xml:space="preserve"> </w:t>
      </w:r>
      <w:r>
        <w:t>When</w:t>
      </w:r>
      <w:r>
        <w:rPr>
          <w:spacing w:val="9"/>
        </w:rPr>
        <w:t xml:space="preserve"> </w:t>
      </w:r>
      <w:r>
        <w:rPr>
          <w:spacing w:val="-3"/>
        </w:rPr>
        <w:t>c</w:t>
      </w:r>
      <w:r>
        <w:rPr>
          <w:spacing w:val="1"/>
        </w:rPr>
        <w:t>o</w:t>
      </w:r>
      <w:r>
        <w:rPr>
          <w:spacing w:val="-1"/>
        </w:rPr>
        <w:t>n</w:t>
      </w:r>
      <w:r>
        <w:t>si</w:t>
      </w:r>
      <w:r>
        <w:rPr>
          <w:spacing w:val="-2"/>
        </w:rPr>
        <w:t>d</w:t>
      </w:r>
      <w:r>
        <w:t>eri</w:t>
      </w:r>
      <w:r>
        <w:rPr>
          <w:spacing w:val="-1"/>
        </w:rPr>
        <w:t>n</w:t>
      </w:r>
      <w:r>
        <w:t>g</w:t>
      </w:r>
      <w:r>
        <w:rPr>
          <w:spacing w:val="9"/>
        </w:rPr>
        <w:t xml:space="preserve"> </w:t>
      </w:r>
      <w:r>
        <w:t>t</w:t>
      </w:r>
      <w:r>
        <w:rPr>
          <w:spacing w:val="-3"/>
        </w:rPr>
        <w:t>h</w:t>
      </w:r>
      <w:r>
        <w:t>e</w:t>
      </w:r>
      <w:r>
        <w:rPr>
          <w:spacing w:val="10"/>
        </w:rPr>
        <w:t xml:space="preserve"> </w:t>
      </w:r>
      <w:r>
        <w:t>im</w:t>
      </w:r>
      <w:r>
        <w:rPr>
          <w:spacing w:val="-1"/>
        </w:rPr>
        <w:t>p</w:t>
      </w:r>
      <w:r>
        <w:t>act</w:t>
      </w:r>
      <w:r>
        <w:rPr>
          <w:spacing w:val="8"/>
        </w:rPr>
        <w:t xml:space="preserve"> </w:t>
      </w:r>
      <w:r>
        <w:rPr>
          <w:spacing w:val="1"/>
        </w:rPr>
        <w:t>o</w:t>
      </w:r>
      <w:r>
        <w:t>f</w:t>
      </w:r>
      <w:r>
        <w:rPr>
          <w:spacing w:val="9"/>
        </w:rPr>
        <w:t xml:space="preserve"> </w:t>
      </w:r>
      <w:r>
        <w:t>a</w:t>
      </w:r>
      <w:r>
        <w:rPr>
          <w:spacing w:val="9"/>
        </w:rPr>
        <w:t xml:space="preserve"> </w:t>
      </w:r>
      <w:r>
        <w:rPr>
          <w:spacing w:val="-1"/>
        </w:rPr>
        <w:t>p</w:t>
      </w:r>
      <w:r>
        <w:t>ro</w:t>
      </w:r>
      <w:r>
        <w:rPr>
          <w:spacing w:val="-4"/>
        </w:rPr>
        <w:t>p</w:t>
      </w:r>
      <w:r>
        <w:rPr>
          <w:spacing w:val="1"/>
        </w:rPr>
        <w:t>o</w:t>
      </w:r>
      <w:r>
        <w:t>sed</w:t>
      </w:r>
      <w:r>
        <w:rPr>
          <w:spacing w:val="9"/>
        </w:rPr>
        <w:t xml:space="preserve"> </w:t>
      </w:r>
      <w:r>
        <w:rPr>
          <w:spacing w:val="-1"/>
        </w:rPr>
        <w:t>d</w:t>
      </w:r>
      <w:r>
        <w:rPr>
          <w:spacing w:val="-2"/>
        </w:rPr>
        <w:t>e</w:t>
      </w:r>
      <w:r>
        <w:t>ve</w:t>
      </w:r>
      <w:r>
        <w:rPr>
          <w:spacing w:val="-3"/>
        </w:rPr>
        <w:t>l</w:t>
      </w:r>
      <w:r>
        <w:rPr>
          <w:spacing w:val="1"/>
        </w:rPr>
        <w:t>o</w:t>
      </w:r>
      <w:r>
        <w:rPr>
          <w:spacing w:val="-1"/>
        </w:rPr>
        <w:t>p</w:t>
      </w:r>
      <w:r>
        <w:rPr>
          <w:spacing w:val="-2"/>
        </w:rPr>
        <w:t>m</w:t>
      </w:r>
      <w:r>
        <w:t>ent</w:t>
      </w:r>
      <w:r>
        <w:rPr>
          <w:spacing w:val="10"/>
        </w:rPr>
        <w:t xml:space="preserve"> </w:t>
      </w:r>
      <w:r>
        <w:rPr>
          <w:spacing w:val="1"/>
        </w:rPr>
        <w:t>o</w:t>
      </w:r>
      <w:r>
        <w:t>n</w:t>
      </w:r>
      <w:r>
        <w:rPr>
          <w:spacing w:val="9"/>
        </w:rPr>
        <w:t xml:space="preserve"> </w:t>
      </w:r>
      <w:r>
        <w:t>the</w:t>
      </w:r>
      <w:r>
        <w:rPr>
          <w:spacing w:val="10"/>
        </w:rPr>
        <w:t xml:space="preserve"> </w:t>
      </w:r>
      <w:r>
        <w:t>si</w:t>
      </w:r>
      <w:r>
        <w:rPr>
          <w:spacing w:val="-1"/>
        </w:rPr>
        <w:t>gn</w:t>
      </w:r>
      <w:r>
        <w:t>if</w:t>
      </w:r>
      <w:r>
        <w:rPr>
          <w:spacing w:val="-1"/>
        </w:rPr>
        <w:t>i</w:t>
      </w:r>
      <w:r>
        <w:t>c</w:t>
      </w:r>
      <w:r>
        <w:rPr>
          <w:spacing w:val="-3"/>
        </w:rPr>
        <w:t>a</w:t>
      </w:r>
      <w:r>
        <w:rPr>
          <w:spacing w:val="-1"/>
        </w:rPr>
        <w:t>n</w:t>
      </w:r>
      <w:r>
        <w:t>ce</w:t>
      </w:r>
      <w:r>
        <w:rPr>
          <w:spacing w:val="10"/>
        </w:rPr>
        <w:t xml:space="preserve"> </w:t>
      </w:r>
      <w:r>
        <w:rPr>
          <w:spacing w:val="1"/>
        </w:rPr>
        <w:t>o</w:t>
      </w:r>
      <w:r>
        <w:t>f</w:t>
      </w:r>
      <w:r>
        <w:rPr>
          <w:spacing w:val="9"/>
        </w:rPr>
        <w:t xml:space="preserve"> </w:t>
      </w:r>
      <w:r>
        <w:t>a</w:t>
      </w:r>
      <w:r>
        <w:rPr>
          <w:spacing w:val="9"/>
        </w:rPr>
        <w:t xml:space="preserve"> </w:t>
      </w:r>
      <w:r>
        <w:rPr>
          <w:spacing w:val="-1"/>
        </w:rPr>
        <w:t>d</w:t>
      </w:r>
      <w:r>
        <w:t>esi</w:t>
      </w:r>
      <w:r>
        <w:rPr>
          <w:spacing w:val="-1"/>
        </w:rPr>
        <w:t>gn</w:t>
      </w:r>
      <w:r>
        <w:t>ated</w:t>
      </w:r>
      <w:r>
        <w:rPr>
          <w:spacing w:val="9"/>
        </w:rPr>
        <w:t xml:space="preserve"> </w:t>
      </w:r>
      <w:r>
        <w:rPr>
          <w:spacing w:val="-1"/>
        </w:rPr>
        <w:t>h</w:t>
      </w:r>
      <w:r>
        <w:t>er</w:t>
      </w:r>
      <w:r>
        <w:rPr>
          <w:spacing w:val="-3"/>
        </w:rPr>
        <w:t>i</w:t>
      </w:r>
      <w:r>
        <w:t>t</w:t>
      </w:r>
      <w:r>
        <w:rPr>
          <w:spacing w:val="-3"/>
        </w:rPr>
        <w:t>a</w:t>
      </w:r>
      <w:r>
        <w:rPr>
          <w:spacing w:val="-1"/>
        </w:rPr>
        <w:t>g</w:t>
      </w:r>
      <w:r>
        <w:t>e asset,</w:t>
      </w:r>
      <w:r>
        <w:rPr>
          <w:spacing w:val="-7"/>
        </w:rPr>
        <w:t xml:space="preserve"> </w:t>
      </w:r>
      <w:r>
        <w:rPr>
          <w:spacing w:val="-1"/>
        </w:rPr>
        <w:t>g</w:t>
      </w:r>
      <w:r>
        <w:t>reat</w:t>
      </w:r>
      <w:r>
        <w:rPr>
          <w:spacing w:val="-9"/>
        </w:rPr>
        <w:t xml:space="preserve"> </w:t>
      </w:r>
      <w:r>
        <w:t>wei</w:t>
      </w:r>
      <w:r>
        <w:rPr>
          <w:spacing w:val="-1"/>
        </w:rPr>
        <w:t>gh</w:t>
      </w:r>
      <w:r>
        <w:t>t</w:t>
      </w:r>
      <w:r>
        <w:rPr>
          <w:spacing w:val="-6"/>
        </w:rPr>
        <w:t xml:space="preserve"> </w:t>
      </w:r>
      <w:r>
        <w:t>should</w:t>
      </w:r>
      <w:r>
        <w:rPr>
          <w:spacing w:val="-8"/>
        </w:rPr>
        <w:t xml:space="preserve"> </w:t>
      </w:r>
      <w:r>
        <w:rPr>
          <w:spacing w:val="-1"/>
        </w:rPr>
        <w:t>b</w:t>
      </w:r>
      <w:r>
        <w:t>e</w:t>
      </w:r>
      <w:r>
        <w:rPr>
          <w:spacing w:val="-3"/>
        </w:rPr>
        <w:t xml:space="preserve"> </w:t>
      </w:r>
      <w:r>
        <w:rPr>
          <w:rFonts w:cs="Calibri"/>
          <w:spacing w:val="-1"/>
        </w:rPr>
        <w:t>g</w:t>
      </w:r>
      <w:r>
        <w:rPr>
          <w:rFonts w:cs="Calibri"/>
        </w:rPr>
        <w:t>i</w:t>
      </w:r>
      <w:r>
        <w:rPr>
          <w:rFonts w:cs="Calibri"/>
          <w:spacing w:val="-2"/>
        </w:rPr>
        <w:t>v</w:t>
      </w:r>
      <w:r>
        <w:rPr>
          <w:rFonts w:cs="Calibri"/>
        </w:rPr>
        <w:t>en</w:t>
      </w:r>
      <w:r>
        <w:rPr>
          <w:rFonts w:cs="Calibri"/>
          <w:spacing w:val="-5"/>
        </w:rPr>
        <w:t xml:space="preserve"> </w:t>
      </w:r>
      <w:r>
        <w:rPr>
          <w:rFonts w:cs="Calibri"/>
          <w:spacing w:val="-2"/>
        </w:rPr>
        <w:t>t</w:t>
      </w:r>
      <w:r>
        <w:rPr>
          <w:rFonts w:cs="Calibri"/>
        </w:rPr>
        <w:t>o</w:t>
      </w:r>
      <w:r>
        <w:rPr>
          <w:rFonts w:cs="Calibri"/>
          <w:spacing w:val="-6"/>
        </w:rPr>
        <w:t xml:space="preserve"> </w:t>
      </w:r>
      <w:r>
        <w:rPr>
          <w:rFonts w:cs="Calibri"/>
        </w:rPr>
        <w:t>the</w:t>
      </w:r>
      <w:r>
        <w:rPr>
          <w:rFonts w:cs="Calibri"/>
          <w:spacing w:val="-7"/>
        </w:rPr>
        <w:t xml:space="preserve"> </w:t>
      </w:r>
      <w:r>
        <w:rPr>
          <w:rFonts w:cs="Calibri"/>
        </w:rPr>
        <w:t>ass</w:t>
      </w:r>
      <w:r>
        <w:rPr>
          <w:rFonts w:cs="Calibri"/>
          <w:spacing w:val="-2"/>
        </w:rPr>
        <w:t>e</w:t>
      </w:r>
      <w:r>
        <w:rPr>
          <w:rFonts w:cs="Calibri"/>
        </w:rPr>
        <w:t>t’s</w:t>
      </w:r>
      <w:r>
        <w:rPr>
          <w:rFonts w:cs="Calibri"/>
          <w:spacing w:val="-6"/>
        </w:rPr>
        <w:t xml:space="preserve"> </w:t>
      </w:r>
      <w:r>
        <w:rPr>
          <w:rFonts w:cs="Calibri"/>
          <w:spacing w:val="-3"/>
        </w:rPr>
        <w:t>c</w:t>
      </w:r>
      <w:r>
        <w:rPr>
          <w:rFonts w:cs="Calibri"/>
          <w:spacing w:val="1"/>
        </w:rPr>
        <w:t>o</w:t>
      </w:r>
      <w:r>
        <w:rPr>
          <w:rFonts w:cs="Calibri"/>
          <w:spacing w:val="-1"/>
        </w:rPr>
        <w:t>n</w:t>
      </w:r>
      <w:r>
        <w:rPr>
          <w:rFonts w:cs="Calibri"/>
          <w:spacing w:val="-3"/>
        </w:rPr>
        <w:t>s</w:t>
      </w:r>
      <w:r>
        <w:rPr>
          <w:rFonts w:cs="Calibri"/>
        </w:rPr>
        <w:t>ervat</w:t>
      </w:r>
      <w:r>
        <w:rPr>
          <w:rFonts w:cs="Calibri"/>
          <w:spacing w:val="-3"/>
        </w:rPr>
        <w:t>i</w:t>
      </w:r>
      <w:r>
        <w:rPr>
          <w:rFonts w:cs="Calibri"/>
          <w:spacing w:val="1"/>
        </w:rPr>
        <w:t>o</w:t>
      </w:r>
      <w:r>
        <w:rPr>
          <w:rFonts w:cs="Calibri"/>
        </w:rPr>
        <w:t>n</w:t>
      </w:r>
      <w:r>
        <w:rPr>
          <w:rFonts w:cs="Calibri"/>
          <w:spacing w:val="-8"/>
        </w:rPr>
        <w:t xml:space="preserve"> </w:t>
      </w:r>
      <w:r>
        <w:rPr>
          <w:rFonts w:cs="Calibri"/>
        </w:rPr>
        <w:t>(and</w:t>
      </w:r>
      <w:r>
        <w:rPr>
          <w:rFonts w:cs="Calibri"/>
          <w:spacing w:val="-6"/>
        </w:rPr>
        <w:t xml:space="preserve"> </w:t>
      </w:r>
      <w:r>
        <w:rPr>
          <w:rFonts w:cs="Calibri"/>
        </w:rPr>
        <w:t>t</w:t>
      </w:r>
      <w:r>
        <w:rPr>
          <w:rFonts w:cs="Calibri"/>
          <w:spacing w:val="-3"/>
        </w:rPr>
        <w:t>h</w:t>
      </w:r>
      <w:r>
        <w:rPr>
          <w:rFonts w:cs="Calibri"/>
        </w:rPr>
        <w:t>e</w:t>
      </w:r>
      <w:r>
        <w:rPr>
          <w:rFonts w:cs="Calibri"/>
          <w:spacing w:val="-6"/>
        </w:rPr>
        <w:t xml:space="preserve"> </w:t>
      </w:r>
      <w:r>
        <w:rPr>
          <w:rFonts w:cs="Calibri"/>
          <w:spacing w:val="-2"/>
        </w:rPr>
        <w:t>m</w:t>
      </w:r>
      <w:r>
        <w:rPr>
          <w:rFonts w:cs="Calibri"/>
          <w:spacing w:val="1"/>
        </w:rPr>
        <w:t>o</w:t>
      </w:r>
      <w:r>
        <w:rPr>
          <w:rFonts w:cs="Calibri"/>
        </w:rPr>
        <w:t>re</w:t>
      </w:r>
      <w:r>
        <w:rPr>
          <w:rFonts w:cs="Calibri"/>
          <w:spacing w:val="-7"/>
        </w:rPr>
        <w:t xml:space="preserve"> </w:t>
      </w:r>
      <w:r>
        <w:rPr>
          <w:rFonts w:cs="Calibri"/>
        </w:rPr>
        <w:t>im</w:t>
      </w:r>
      <w:r>
        <w:rPr>
          <w:rFonts w:cs="Calibri"/>
          <w:spacing w:val="-4"/>
        </w:rPr>
        <w:t>p</w:t>
      </w:r>
      <w:r>
        <w:rPr>
          <w:rFonts w:cs="Calibri"/>
          <w:spacing w:val="1"/>
        </w:rPr>
        <w:t>o</w:t>
      </w:r>
      <w:r>
        <w:rPr>
          <w:rFonts w:cs="Calibri"/>
        </w:rPr>
        <w:t>rta</w:t>
      </w:r>
      <w:r>
        <w:rPr>
          <w:rFonts w:cs="Calibri"/>
          <w:spacing w:val="-1"/>
        </w:rPr>
        <w:t>n</w:t>
      </w:r>
      <w:r>
        <w:rPr>
          <w:rFonts w:cs="Calibri"/>
        </w:rPr>
        <w:t>t</w:t>
      </w:r>
      <w:r>
        <w:rPr>
          <w:rFonts w:cs="Calibri"/>
          <w:spacing w:val="-6"/>
        </w:rPr>
        <w:t xml:space="preserve"> </w:t>
      </w:r>
      <w:r>
        <w:rPr>
          <w:rFonts w:cs="Calibri"/>
        </w:rPr>
        <w:t>the</w:t>
      </w:r>
      <w:r>
        <w:rPr>
          <w:rFonts w:cs="Calibri"/>
          <w:spacing w:val="-7"/>
        </w:rPr>
        <w:t xml:space="preserve"> </w:t>
      </w:r>
      <w:r>
        <w:rPr>
          <w:rFonts w:cs="Calibri"/>
        </w:rPr>
        <w:t>as</w:t>
      </w:r>
      <w:r>
        <w:rPr>
          <w:rFonts w:cs="Calibri"/>
          <w:spacing w:val="-3"/>
        </w:rPr>
        <w:t>s</w:t>
      </w:r>
      <w:r>
        <w:rPr>
          <w:rFonts w:cs="Calibri"/>
        </w:rPr>
        <w:t>et,</w:t>
      </w:r>
      <w:r>
        <w:rPr>
          <w:rFonts w:cs="Calibri"/>
          <w:spacing w:val="-7"/>
        </w:rPr>
        <w:t xml:space="preserve"> </w:t>
      </w:r>
      <w:r>
        <w:rPr>
          <w:rFonts w:cs="Calibri"/>
        </w:rPr>
        <w:t>the</w:t>
      </w:r>
      <w:r>
        <w:rPr>
          <w:rFonts w:cs="Calibri"/>
          <w:spacing w:val="-7"/>
        </w:rPr>
        <w:t xml:space="preserve"> </w:t>
      </w:r>
      <w:r>
        <w:rPr>
          <w:rFonts w:cs="Calibri"/>
          <w:spacing w:val="-1"/>
        </w:rPr>
        <w:t>g</w:t>
      </w:r>
      <w:r>
        <w:rPr>
          <w:rFonts w:cs="Calibri"/>
        </w:rPr>
        <w:t>rea</w:t>
      </w:r>
      <w:r>
        <w:rPr>
          <w:rFonts w:cs="Calibri"/>
          <w:spacing w:val="-2"/>
        </w:rPr>
        <w:t>te</w:t>
      </w:r>
      <w:r>
        <w:rPr>
          <w:rFonts w:cs="Calibri"/>
        </w:rPr>
        <w:t xml:space="preserve">r </w:t>
      </w:r>
      <w:r>
        <w:t>the</w:t>
      </w:r>
      <w:r>
        <w:rPr>
          <w:spacing w:val="5"/>
        </w:rPr>
        <w:t xml:space="preserve"> </w:t>
      </w:r>
      <w:r>
        <w:t>wei</w:t>
      </w:r>
      <w:r>
        <w:rPr>
          <w:spacing w:val="-1"/>
        </w:rPr>
        <w:t>gh</w:t>
      </w:r>
      <w:r>
        <w:t>t</w:t>
      </w:r>
      <w:r>
        <w:rPr>
          <w:spacing w:val="5"/>
        </w:rPr>
        <w:t xml:space="preserve"> </w:t>
      </w:r>
      <w:r>
        <w:t>should</w:t>
      </w:r>
      <w:r>
        <w:rPr>
          <w:spacing w:val="3"/>
        </w:rPr>
        <w:t xml:space="preserve"> </w:t>
      </w:r>
      <w:r>
        <w:rPr>
          <w:spacing w:val="-1"/>
        </w:rPr>
        <w:t>b</w:t>
      </w:r>
      <w:r>
        <w:t>e).</w:t>
      </w:r>
      <w:r>
        <w:rPr>
          <w:spacing w:val="4"/>
        </w:rPr>
        <w:t xml:space="preserve"> </w:t>
      </w:r>
      <w:r>
        <w:t>This</w:t>
      </w:r>
      <w:r>
        <w:rPr>
          <w:spacing w:val="4"/>
        </w:rPr>
        <w:t xml:space="preserve"> </w:t>
      </w:r>
      <w:r>
        <w:t>is</w:t>
      </w:r>
      <w:r>
        <w:rPr>
          <w:spacing w:val="7"/>
        </w:rPr>
        <w:t xml:space="preserve"> </w:t>
      </w:r>
      <w:r>
        <w:t>ir</w:t>
      </w:r>
      <w:r>
        <w:rPr>
          <w:spacing w:val="-4"/>
        </w:rPr>
        <w:t>r</w:t>
      </w:r>
      <w:r>
        <w:t>espe</w:t>
      </w:r>
      <w:r>
        <w:rPr>
          <w:spacing w:val="-2"/>
        </w:rPr>
        <w:t>c</w:t>
      </w:r>
      <w:r>
        <w:t>ti</w:t>
      </w:r>
      <w:r>
        <w:rPr>
          <w:spacing w:val="-2"/>
        </w:rPr>
        <w:t>v</w:t>
      </w:r>
      <w:r>
        <w:t>e</w:t>
      </w:r>
      <w:r>
        <w:rPr>
          <w:spacing w:val="5"/>
        </w:rPr>
        <w:t xml:space="preserve"> </w:t>
      </w:r>
      <w:r>
        <w:rPr>
          <w:spacing w:val="1"/>
        </w:rPr>
        <w:t>o</w:t>
      </w:r>
      <w:r>
        <w:t>f</w:t>
      </w:r>
      <w:r>
        <w:rPr>
          <w:spacing w:val="5"/>
        </w:rPr>
        <w:t xml:space="preserve"> </w:t>
      </w:r>
      <w:r>
        <w:t>wh</w:t>
      </w:r>
      <w:r>
        <w:rPr>
          <w:spacing w:val="-3"/>
        </w:rPr>
        <w:t>e</w:t>
      </w:r>
      <w:r>
        <w:t>ther</w:t>
      </w:r>
      <w:r>
        <w:rPr>
          <w:spacing w:val="2"/>
        </w:rPr>
        <w:t xml:space="preserve"> </w:t>
      </w:r>
      <w:r>
        <w:t>a</w:t>
      </w:r>
      <w:r>
        <w:rPr>
          <w:spacing w:val="-1"/>
        </w:rPr>
        <w:t>n</w:t>
      </w:r>
      <w:r>
        <w:t>y</w:t>
      </w:r>
      <w:r>
        <w:rPr>
          <w:spacing w:val="8"/>
        </w:rPr>
        <w:t xml:space="preserve"> </w:t>
      </w:r>
      <w:r>
        <w:rPr>
          <w:spacing w:val="-4"/>
        </w:rPr>
        <w:t>p</w:t>
      </w:r>
      <w:r>
        <w:rPr>
          <w:spacing w:val="1"/>
        </w:rPr>
        <w:t>o</w:t>
      </w:r>
      <w:r>
        <w:t>te</w:t>
      </w:r>
      <w:r>
        <w:rPr>
          <w:spacing w:val="-1"/>
        </w:rPr>
        <w:t>n</w:t>
      </w:r>
      <w:r>
        <w:t>tial</w:t>
      </w:r>
      <w:r>
        <w:rPr>
          <w:spacing w:val="5"/>
        </w:rPr>
        <w:t xml:space="preserve"> </w:t>
      </w:r>
      <w:r>
        <w:rPr>
          <w:spacing w:val="-1"/>
        </w:rPr>
        <w:t>h</w:t>
      </w:r>
      <w:r>
        <w:t>a</w:t>
      </w:r>
      <w:r>
        <w:rPr>
          <w:spacing w:val="-3"/>
        </w:rPr>
        <w:t>r</w:t>
      </w:r>
      <w:r>
        <w:t>m</w:t>
      </w:r>
      <w:r>
        <w:rPr>
          <w:spacing w:val="6"/>
        </w:rPr>
        <w:t xml:space="preserve"> </w:t>
      </w:r>
      <w:r>
        <w:t>a</w:t>
      </w:r>
      <w:r>
        <w:rPr>
          <w:spacing w:val="-2"/>
        </w:rPr>
        <w:t>m</w:t>
      </w:r>
      <w:r>
        <w:rPr>
          <w:spacing w:val="1"/>
        </w:rPr>
        <w:t>o</w:t>
      </w:r>
      <w:r>
        <w:rPr>
          <w:spacing w:val="-1"/>
        </w:rPr>
        <w:t>u</w:t>
      </w:r>
      <w:r>
        <w:rPr>
          <w:spacing w:val="-4"/>
        </w:rPr>
        <w:t>n</w:t>
      </w:r>
      <w:r>
        <w:t>ts</w:t>
      </w:r>
      <w:r>
        <w:rPr>
          <w:spacing w:val="8"/>
        </w:rPr>
        <w:t xml:space="preserve"> </w:t>
      </w:r>
      <w:r>
        <w:rPr>
          <w:spacing w:val="-2"/>
        </w:rPr>
        <w:t>t</w:t>
      </w:r>
      <w:r>
        <w:t>o</w:t>
      </w:r>
      <w:r>
        <w:rPr>
          <w:spacing w:val="6"/>
        </w:rPr>
        <w:t xml:space="preserve"> </w:t>
      </w:r>
      <w:r>
        <w:t>su</w:t>
      </w:r>
      <w:r>
        <w:rPr>
          <w:spacing w:val="-2"/>
        </w:rPr>
        <w:t>b</w:t>
      </w:r>
      <w:r>
        <w:t>stantial</w:t>
      </w:r>
      <w:r>
        <w:rPr>
          <w:spacing w:val="4"/>
        </w:rPr>
        <w:t xml:space="preserve"> </w:t>
      </w:r>
      <w:r>
        <w:rPr>
          <w:spacing w:val="-1"/>
        </w:rPr>
        <w:t>h</w:t>
      </w:r>
      <w:r>
        <w:t>a</w:t>
      </w:r>
      <w:r>
        <w:rPr>
          <w:spacing w:val="-3"/>
        </w:rPr>
        <w:t>r</w:t>
      </w:r>
      <w:r>
        <w:t>m,</w:t>
      </w:r>
      <w:r>
        <w:rPr>
          <w:spacing w:val="5"/>
        </w:rPr>
        <w:t xml:space="preserve"> </w:t>
      </w:r>
      <w:r>
        <w:t>t</w:t>
      </w:r>
      <w:r>
        <w:rPr>
          <w:spacing w:val="-1"/>
        </w:rPr>
        <w:t>o</w:t>
      </w:r>
      <w:r>
        <w:t>t</w:t>
      </w:r>
      <w:r>
        <w:rPr>
          <w:spacing w:val="-3"/>
        </w:rPr>
        <w:t>a</w:t>
      </w:r>
      <w:r>
        <w:t>l loss</w:t>
      </w:r>
      <w:r>
        <w:rPr>
          <w:spacing w:val="-2"/>
        </w:rPr>
        <w:t xml:space="preserve"> </w:t>
      </w:r>
      <w:r>
        <w:rPr>
          <w:spacing w:val="1"/>
        </w:rPr>
        <w:t>o</w:t>
      </w:r>
      <w:r>
        <w:t xml:space="preserve">r </w:t>
      </w:r>
      <w:r>
        <w:rPr>
          <w:spacing w:val="-3"/>
        </w:rPr>
        <w:t>l</w:t>
      </w:r>
      <w:r>
        <w:t>ess</w:t>
      </w:r>
      <w:r>
        <w:rPr>
          <w:spacing w:val="1"/>
        </w:rPr>
        <w:t xml:space="preserve"> </w:t>
      </w:r>
      <w:r>
        <w:t>than</w:t>
      </w:r>
      <w:r>
        <w:rPr>
          <w:spacing w:val="-4"/>
        </w:rPr>
        <w:t xml:space="preserve"> </w:t>
      </w:r>
      <w:r>
        <w:t>su</w:t>
      </w:r>
      <w:r>
        <w:rPr>
          <w:spacing w:val="-2"/>
        </w:rPr>
        <w:t>b</w:t>
      </w:r>
      <w:r>
        <w:t>stantial</w:t>
      </w:r>
      <w:r>
        <w:rPr>
          <w:spacing w:val="-3"/>
        </w:rPr>
        <w:t xml:space="preserve"> </w:t>
      </w:r>
      <w:r>
        <w:t>harm</w:t>
      </w:r>
      <w:r>
        <w:rPr>
          <w:spacing w:val="-2"/>
        </w:rPr>
        <w:t xml:space="preserve"> </w:t>
      </w:r>
      <w:r>
        <w:t>to</w:t>
      </w:r>
      <w:r>
        <w:rPr>
          <w:spacing w:val="-1"/>
        </w:rPr>
        <w:t xml:space="preserve"> </w:t>
      </w:r>
      <w:r>
        <w:t>its</w:t>
      </w:r>
      <w:r>
        <w:rPr>
          <w:spacing w:val="1"/>
        </w:rPr>
        <w:t xml:space="preserve"> </w:t>
      </w:r>
      <w:r>
        <w:t>si</w:t>
      </w:r>
      <w:r>
        <w:rPr>
          <w:spacing w:val="-1"/>
        </w:rPr>
        <w:t>gn</w:t>
      </w:r>
      <w:r>
        <w:t>if</w:t>
      </w:r>
      <w:r>
        <w:rPr>
          <w:spacing w:val="-1"/>
        </w:rPr>
        <w:t>i</w:t>
      </w:r>
      <w:r>
        <w:t>ca</w:t>
      </w:r>
      <w:r>
        <w:rPr>
          <w:spacing w:val="-1"/>
        </w:rPr>
        <w:t>n</w:t>
      </w:r>
      <w:r>
        <w:rPr>
          <w:spacing w:val="-3"/>
        </w:rPr>
        <w:t>c</w:t>
      </w:r>
      <w:r>
        <w:t>e.</w:t>
      </w:r>
    </w:p>
    <w:p w14:paraId="4F37495B" w14:textId="77777777" w:rsidR="0035030E" w:rsidRDefault="0035030E">
      <w:pPr>
        <w:spacing w:before="2" w:line="160" w:lineRule="exact"/>
        <w:rPr>
          <w:sz w:val="16"/>
          <w:szCs w:val="16"/>
        </w:rPr>
      </w:pPr>
    </w:p>
    <w:p w14:paraId="4F37495C" w14:textId="77777777" w:rsidR="0035030E" w:rsidRDefault="00564E83">
      <w:pPr>
        <w:pStyle w:val="BodyText"/>
        <w:numPr>
          <w:ilvl w:val="0"/>
          <w:numId w:val="1"/>
        </w:numPr>
        <w:tabs>
          <w:tab w:val="left" w:pos="2199"/>
        </w:tabs>
        <w:spacing w:line="360" w:lineRule="auto"/>
        <w:ind w:right="159" w:firstLine="0"/>
        <w:jc w:val="both"/>
      </w:pPr>
      <w:r>
        <w:t>W</w:t>
      </w:r>
      <w:r>
        <w:rPr>
          <w:spacing w:val="-3"/>
        </w:rPr>
        <w:t>h</w:t>
      </w:r>
      <w:r>
        <w:t>ere</w:t>
      </w:r>
      <w:r>
        <w:rPr>
          <w:spacing w:val="-4"/>
        </w:rPr>
        <w:t xml:space="preserve"> </w:t>
      </w:r>
      <w:r>
        <w:t>a</w:t>
      </w:r>
      <w:r>
        <w:rPr>
          <w:spacing w:val="-2"/>
        </w:rPr>
        <w:t xml:space="preserve"> </w:t>
      </w:r>
      <w:r>
        <w:rPr>
          <w:spacing w:val="-1"/>
        </w:rPr>
        <w:t>d</w:t>
      </w:r>
      <w:r>
        <w:rPr>
          <w:spacing w:val="-2"/>
        </w:rPr>
        <w:t>e</w:t>
      </w:r>
      <w:r>
        <w:t>ve</w:t>
      </w:r>
      <w:r>
        <w:rPr>
          <w:spacing w:val="-3"/>
        </w:rPr>
        <w:t>l</w:t>
      </w:r>
      <w:r>
        <w:rPr>
          <w:spacing w:val="1"/>
        </w:rPr>
        <w:t>o</w:t>
      </w:r>
      <w:r>
        <w:rPr>
          <w:spacing w:val="-4"/>
        </w:rPr>
        <w:t>p</w:t>
      </w:r>
      <w:r>
        <w:t>ment</w:t>
      </w:r>
      <w:r>
        <w:rPr>
          <w:spacing w:val="-4"/>
        </w:rPr>
        <w:t xml:space="preserve"> </w:t>
      </w:r>
      <w:r>
        <w:rPr>
          <w:spacing w:val="-1"/>
        </w:rPr>
        <w:t>p</w:t>
      </w:r>
      <w:r>
        <w:t>ro</w:t>
      </w:r>
      <w:r>
        <w:rPr>
          <w:spacing w:val="-4"/>
        </w:rPr>
        <w:t>p</w:t>
      </w:r>
      <w:r>
        <w:rPr>
          <w:spacing w:val="1"/>
        </w:rPr>
        <w:t>o</w:t>
      </w:r>
      <w:r>
        <w:t>sal</w:t>
      </w:r>
      <w:r>
        <w:rPr>
          <w:spacing w:val="-5"/>
        </w:rPr>
        <w:t xml:space="preserve"> </w:t>
      </w:r>
      <w:r>
        <w:t>will</w:t>
      </w:r>
      <w:r>
        <w:rPr>
          <w:spacing w:val="-2"/>
        </w:rPr>
        <w:t xml:space="preserve"> </w:t>
      </w:r>
      <w:r>
        <w:t>lead</w:t>
      </w:r>
      <w:r>
        <w:rPr>
          <w:spacing w:val="-5"/>
        </w:rPr>
        <w:t xml:space="preserve"> </w:t>
      </w:r>
      <w:r>
        <w:rPr>
          <w:spacing w:val="-2"/>
        </w:rPr>
        <w:t>t</w:t>
      </w:r>
      <w:r>
        <w:t>o</w:t>
      </w:r>
      <w:r>
        <w:rPr>
          <w:spacing w:val="-1"/>
        </w:rPr>
        <w:t xml:space="preserve"> </w:t>
      </w:r>
      <w:r>
        <w:rPr>
          <w:spacing w:val="-3"/>
        </w:rPr>
        <w:t>l</w:t>
      </w:r>
      <w:r>
        <w:t>ess</w:t>
      </w:r>
      <w:r>
        <w:rPr>
          <w:spacing w:val="-4"/>
        </w:rPr>
        <w:t xml:space="preserve"> </w:t>
      </w:r>
      <w:r>
        <w:rPr>
          <w:spacing w:val="-2"/>
        </w:rPr>
        <w:t>t</w:t>
      </w:r>
      <w:r>
        <w:rPr>
          <w:spacing w:val="-1"/>
        </w:rPr>
        <w:t>h</w:t>
      </w:r>
      <w:r>
        <w:t>an</w:t>
      </w:r>
      <w:r>
        <w:rPr>
          <w:spacing w:val="-3"/>
        </w:rPr>
        <w:t xml:space="preserve"> </w:t>
      </w:r>
      <w:r>
        <w:t>su</w:t>
      </w:r>
      <w:r>
        <w:rPr>
          <w:spacing w:val="-2"/>
        </w:rPr>
        <w:t>b</w:t>
      </w:r>
      <w:r>
        <w:t>stantial</w:t>
      </w:r>
      <w:r>
        <w:rPr>
          <w:spacing w:val="-3"/>
        </w:rPr>
        <w:t xml:space="preserve"> </w:t>
      </w:r>
      <w:r>
        <w:rPr>
          <w:spacing w:val="-1"/>
        </w:rPr>
        <w:t>h</w:t>
      </w:r>
      <w:r>
        <w:t>a</w:t>
      </w:r>
      <w:r>
        <w:rPr>
          <w:spacing w:val="-3"/>
        </w:rPr>
        <w:t>r</w:t>
      </w:r>
      <w:r>
        <w:t>m</w:t>
      </w:r>
      <w:r>
        <w:rPr>
          <w:spacing w:val="-4"/>
        </w:rPr>
        <w:t xml:space="preserve"> </w:t>
      </w:r>
      <w:r>
        <w:t>to</w:t>
      </w:r>
      <w:r>
        <w:rPr>
          <w:spacing w:val="-3"/>
        </w:rPr>
        <w:t xml:space="preserve"> </w:t>
      </w:r>
      <w:r>
        <w:t>t</w:t>
      </w:r>
      <w:r>
        <w:rPr>
          <w:spacing w:val="-3"/>
        </w:rPr>
        <w:t>h</w:t>
      </w:r>
      <w:r>
        <w:t>e</w:t>
      </w:r>
      <w:r>
        <w:rPr>
          <w:spacing w:val="-2"/>
        </w:rPr>
        <w:t xml:space="preserve"> </w:t>
      </w:r>
      <w:r>
        <w:t>si</w:t>
      </w:r>
      <w:r>
        <w:rPr>
          <w:spacing w:val="-1"/>
        </w:rPr>
        <w:t>gn</w:t>
      </w:r>
      <w:r>
        <w:t>if</w:t>
      </w:r>
      <w:r>
        <w:rPr>
          <w:spacing w:val="-1"/>
        </w:rPr>
        <w:t>i</w:t>
      </w:r>
      <w:r>
        <w:t>ca</w:t>
      </w:r>
      <w:r>
        <w:rPr>
          <w:spacing w:val="-1"/>
        </w:rPr>
        <w:t>n</w:t>
      </w:r>
      <w:r>
        <w:t>ce</w:t>
      </w:r>
      <w:r>
        <w:rPr>
          <w:spacing w:val="-6"/>
        </w:rPr>
        <w:t xml:space="preserve"> </w:t>
      </w:r>
      <w:r>
        <w:rPr>
          <w:spacing w:val="1"/>
        </w:rPr>
        <w:t>o</w:t>
      </w:r>
      <w:r>
        <w:t>f</w:t>
      </w:r>
      <w:r>
        <w:rPr>
          <w:spacing w:val="-2"/>
        </w:rPr>
        <w:t xml:space="preserve"> </w:t>
      </w:r>
      <w:r>
        <w:t>a</w:t>
      </w:r>
      <w:r>
        <w:rPr>
          <w:spacing w:val="-5"/>
        </w:rPr>
        <w:t xml:space="preserve"> </w:t>
      </w:r>
      <w:r>
        <w:rPr>
          <w:spacing w:val="-1"/>
        </w:rPr>
        <w:t>d</w:t>
      </w:r>
      <w:r>
        <w:t>esi</w:t>
      </w:r>
      <w:r>
        <w:rPr>
          <w:spacing w:val="-1"/>
        </w:rPr>
        <w:t>gn</w:t>
      </w:r>
      <w:r>
        <w:t>a</w:t>
      </w:r>
      <w:r>
        <w:rPr>
          <w:spacing w:val="-3"/>
        </w:rPr>
        <w:t>t</w:t>
      </w:r>
      <w:r>
        <w:t xml:space="preserve">ed </w:t>
      </w:r>
      <w:r>
        <w:rPr>
          <w:spacing w:val="-1"/>
        </w:rPr>
        <w:t>h</w:t>
      </w:r>
      <w:r>
        <w:t>erita</w:t>
      </w:r>
      <w:r>
        <w:rPr>
          <w:spacing w:val="-1"/>
        </w:rPr>
        <w:t>g</w:t>
      </w:r>
      <w:r>
        <w:t>e</w:t>
      </w:r>
      <w:r>
        <w:rPr>
          <w:spacing w:val="29"/>
        </w:rPr>
        <w:t xml:space="preserve"> </w:t>
      </w:r>
      <w:r>
        <w:t>ass</w:t>
      </w:r>
      <w:r>
        <w:rPr>
          <w:spacing w:val="-2"/>
        </w:rPr>
        <w:t>e</w:t>
      </w:r>
      <w:r>
        <w:t>t,</w:t>
      </w:r>
      <w:r>
        <w:rPr>
          <w:spacing w:val="30"/>
        </w:rPr>
        <w:t xml:space="preserve"> </w:t>
      </w:r>
      <w:r>
        <w:t>th</w:t>
      </w:r>
      <w:r>
        <w:rPr>
          <w:spacing w:val="-1"/>
        </w:rPr>
        <w:t>i</w:t>
      </w:r>
      <w:r>
        <w:t>s</w:t>
      </w:r>
      <w:r>
        <w:rPr>
          <w:spacing w:val="29"/>
        </w:rPr>
        <w:t xml:space="preserve"> </w:t>
      </w:r>
      <w:r>
        <w:rPr>
          <w:spacing w:val="-1"/>
        </w:rPr>
        <w:t>h</w:t>
      </w:r>
      <w:r>
        <w:t>arm</w:t>
      </w:r>
      <w:r>
        <w:rPr>
          <w:spacing w:val="27"/>
        </w:rPr>
        <w:t xml:space="preserve"> </w:t>
      </w:r>
      <w:r>
        <w:t>should</w:t>
      </w:r>
      <w:r>
        <w:rPr>
          <w:spacing w:val="30"/>
        </w:rPr>
        <w:t xml:space="preserve"> </w:t>
      </w:r>
      <w:r>
        <w:rPr>
          <w:spacing w:val="-1"/>
        </w:rPr>
        <w:t>b</w:t>
      </w:r>
      <w:r>
        <w:t>e</w:t>
      </w:r>
      <w:r>
        <w:rPr>
          <w:spacing w:val="30"/>
        </w:rPr>
        <w:t xml:space="preserve"> </w:t>
      </w:r>
      <w:r>
        <w:rPr>
          <w:spacing w:val="-2"/>
        </w:rPr>
        <w:t>w</w:t>
      </w:r>
      <w:r>
        <w:t>ei</w:t>
      </w:r>
      <w:r>
        <w:rPr>
          <w:spacing w:val="-1"/>
        </w:rPr>
        <w:t>gh</w:t>
      </w:r>
      <w:r>
        <w:t>ed</w:t>
      </w:r>
      <w:r>
        <w:rPr>
          <w:spacing w:val="29"/>
        </w:rPr>
        <w:t xml:space="preserve"> </w:t>
      </w:r>
      <w:r>
        <w:t>a</w:t>
      </w:r>
      <w:r>
        <w:rPr>
          <w:spacing w:val="-1"/>
        </w:rPr>
        <w:t>g</w:t>
      </w:r>
      <w:r>
        <w:t>ai</w:t>
      </w:r>
      <w:r>
        <w:rPr>
          <w:spacing w:val="-2"/>
        </w:rPr>
        <w:t>n</w:t>
      </w:r>
      <w:r>
        <w:t>st</w:t>
      </w:r>
      <w:r>
        <w:rPr>
          <w:spacing w:val="31"/>
        </w:rPr>
        <w:t xml:space="preserve"> </w:t>
      </w:r>
      <w:r>
        <w:t>t</w:t>
      </w:r>
      <w:r>
        <w:rPr>
          <w:spacing w:val="-3"/>
        </w:rPr>
        <w:t>h</w:t>
      </w:r>
      <w:r>
        <w:t>e</w:t>
      </w:r>
      <w:r>
        <w:rPr>
          <w:spacing w:val="32"/>
        </w:rPr>
        <w:t xml:space="preserve"> </w:t>
      </w:r>
      <w:r>
        <w:rPr>
          <w:spacing w:val="-1"/>
        </w:rPr>
        <w:t>pub</w:t>
      </w:r>
      <w:r>
        <w:t>l</w:t>
      </w:r>
      <w:r>
        <w:rPr>
          <w:spacing w:val="-1"/>
        </w:rPr>
        <w:t>i</w:t>
      </w:r>
      <w:r>
        <w:t>c</w:t>
      </w:r>
      <w:r>
        <w:rPr>
          <w:spacing w:val="29"/>
        </w:rPr>
        <w:t xml:space="preserve"> </w:t>
      </w:r>
      <w:r>
        <w:rPr>
          <w:spacing w:val="-1"/>
        </w:rPr>
        <w:t>b</w:t>
      </w:r>
      <w:r>
        <w:t>enefi</w:t>
      </w:r>
      <w:r>
        <w:rPr>
          <w:spacing w:val="-3"/>
        </w:rPr>
        <w:t>t</w:t>
      </w:r>
      <w:r>
        <w:t>s</w:t>
      </w:r>
      <w:r>
        <w:rPr>
          <w:spacing w:val="28"/>
        </w:rPr>
        <w:t xml:space="preserve"> </w:t>
      </w:r>
      <w:r>
        <w:rPr>
          <w:spacing w:val="1"/>
        </w:rPr>
        <w:t>o</w:t>
      </w:r>
      <w:r>
        <w:t>f</w:t>
      </w:r>
      <w:r>
        <w:rPr>
          <w:spacing w:val="29"/>
        </w:rPr>
        <w:t xml:space="preserve"> </w:t>
      </w:r>
      <w:r>
        <w:t>t</w:t>
      </w:r>
      <w:r>
        <w:rPr>
          <w:spacing w:val="-3"/>
        </w:rPr>
        <w:t>h</w:t>
      </w:r>
      <w:r>
        <w:t>e</w:t>
      </w:r>
      <w:r>
        <w:rPr>
          <w:spacing w:val="32"/>
        </w:rPr>
        <w:t xml:space="preserve"> </w:t>
      </w:r>
      <w:r>
        <w:rPr>
          <w:spacing w:val="-1"/>
        </w:rPr>
        <w:t>p</w:t>
      </w:r>
      <w:r>
        <w:rPr>
          <w:spacing w:val="-3"/>
        </w:rPr>
        <w:t>r</w:t>
      </w:r>
      <w:r>
        <w:rPr>
          <w:spacing w:val="1"/>
        </w:rPr>
        <w:t>o</w:t>
      </w:r>
      <w:r>
        <w:rPr>
          <w:spacing w:val="-1"/>
        </w:rPr>
        <w:t>p</w:t>
      </w:r>
      <w:r>
        <w:rPr>
          <w:spacing w:val="1"/>
        </w:rPr>
        <w:t>o</w:t>
      </w:r>
      <w:r>
        <w:t>sal</w:t>
      </w:r>
      <w:r>
        <w:rPr>
          <w:spacing w:val="29"/>
        </w:rPr>
        <w:t xml:space="preserve"> </w:t>
      </w:r>
      <w:r>
        <w:t>i</w:t>
      </w:r>
      <w:r>
        <w:rPr>
          <w:spacing w:val="-2"/>
        </w:rPr>
        <w:t>n</w:t>
      </w:r>
      <w:r>
        <w:t>cl</w:t>
      </w:r>
      <w:r>
        <w:rPr>
          <w:spacing w:val="-1"/>
        </w:rPr>
        <w:t>ud</w:t>
      </w:r>
      <w:r>
        <w:t>i</w:t>
      </w:r>
      <w:r>
        <w:rPr>
          <w:spacing w:val="-2"/>
        </w:rPr>
        <w:t>n</w:t>
      </w:r>
      <w:r>
        <w:rPr>
          <w:spacing w:val="-1"/>
        </w:rPr>
        <w:t>g</w:t>
      </w:r>
      <w:r>
        <w:t>,</w:t>
      </w:r>
      <w:r>
        <w:rPr>
          <w:spacing w:val="28"/>
        </w:rPr>
        <w:t xml:space="preserve"> </w:t>
      </w:r>
      <w:r>
        <w:t>whe</w:t>
      </w:r>
      <w:r>
        <w:rPr>
          <w:spacing w:val="-3"/>
        </w:rPr>
        <w:t>r</w:t>
      </w:r>
      <w:r>
        <w:t>e a</w:t>
      </w:r>
      <w:r>
        <w:rPr>
          <w:spacing w:val="-1"/>
        </w:rPr>
        <w:t>pp</w:t>
      </w:r>
      <w:r>
        <w:t>ro</w:t>
      </w:r>
      <w:r>
        <w:rPr>
          <w:spacing w:val="-1"/>
        </w:rPr>
        <w:t>p</w:t>
      </w:r>
      <w:r>
        <w:t>ri</w:t>
      </w:r>
      <w:r>
        <w:rPr>
          <w:spacing w:val="-1"/>
        </w:rPr>
        <w:t>a</w:t>
      </w:r>
      <w:r>
        <w:t>te,</w:t>
      </w:r>
      <w:r>
        <w:rPr>
          <w:spacing w:val="-2"/>
        </w:rPr>
        <w:t xml:space="preserve"> </w:t>
      </w:r>
      <w:r>
        <w:t>sec</w:t>
      </w:r>
      <w:r>
        <w:rPr>
          <w:spacing w:val="-1"/>
        </w:rPr>
        <w:t>u</w:t>
      </w:r>
      <w:r>
        <w:t>ri</w:t>
      </w:r>
      <w:r>
        <w:rPr>
          <w:spacing w:val="-2"/>
        </w:rPr>
        <w:t>n</w:t>
      </w:r>
      <w:r>
        <w:t>g</w:t>
      </w:r>
      <w:r>
        <w:rPr>
          <w:spacing w:val="-1"/>
        </w:rPr>
        <w:t xml:space="preserve"> </w:t>
      </w:r>
      <w:r>
        <w:t>its</w:t>
      </w:r>
      <w:r>
        <w:rPr>
          <w:spacing w:val="-2"/>
        </w:rPr>
        <w:t xml:space="preserve"> </w:t>
      </w:r>
      <w:r>
        <w:rPr>
          <w:spacing w:val="-1"/>
        </w:rPr>
        <w:t>op</w:t>
      </w:r>
      <w:r>
        <w:t>ti</w:t>
      </w:r>
      <w:r>
        <w:rPr>
          <w:spacing w:val="1"/>
        </w:rPr>
        <w:t>m</w:t>
      </w:r>
      <w:r>
        <w:rPr>
          <w:spacing w:val="-1"/>
        </w:rPr>
        <w:t>u</w:t>
      </w:r>
      <w:r>
        <w:t>m</w:t>
      </w:r>
      <w:r>
        <w:rPr>
          <w:spacing w:val="-2"/>
        </w:rPr>
        <w:t xml:space="preserve"> </w:t>
      </w:r>
      <w:r>
        <w:rPr>
          <w:spacing w:val="1"/>
        </w:rPr>
        <w:t>v</w:t>
      </w:r>
      <w:r>
        <w:t>ia</w:t>
      </w:r>
      <w:r>
        <w:rPr>
          <w:spacing w:val="-2"/>
        </w:rPr>
        <w:t>b</w:t>
      </w:r>
      <w:r>
        <w:rPr>
          <w:spacing w:val="-3"/>
        </w:rPr>
        <w:t>l</w:t>
      </w:r>
      <w:r>
        <w:t xml:space="preserve">e </w:t>
      </w:r>
      <w:r>
        <w:rPr>
          <w:spacing w:val="-1"/>
        </w:rPr>
        <w:t>u</w:t>
      </w:r>
      <w:r>
        <w:t>se.</w:t>
      </w:r>
    </w:p>
    <w:p w14:paraId="4F37495D" w14:textId="77777777" w:rsidR="0035030E" w:rsidRDefault="0035030E">
      <w:pPr>
        <w:spacing w:before="8" w:line="150" w:lineRule="exact"/>
        <w:rPr>
          <w:sz w:val="15"/>
          <w:szCs w:val="15"/>
        </w:rPr>
      </w:pPr>
    </w:p>
    <w:p w14:paraId="4F37495E" w14:textId="77777777" w:rsidR="0035030E" w:rsidRDefault="00564E83">
      <w:pPr>
        <w:pStyle w:val="BodyText"/>
        <w:numPr>
          <w:ilvl w:val="0"/>
          <w:numId w:val="1"/>
        </w:numPr>
        <w:tabs>
          <w:tab w:val="left" w:pos="2209"/>
        </w:tabs>
        <w:spacing w:line="360" w:lineRule="auto"/>
        <w:ind w:right="157" w:firstLine="0"/>
        <w:jc w:val="both"/>
      </w:pPr>
      <w:r>
        <w:t>The</w:t>
      </w:r>
      <w:r>
        <w:rPr>
          <w:spacing w:val="5"/>
        </w:rPr>
        <w:t xml:space="preserve"> </w:t>
      </w:r>
      <w:r>
        <w:t>ef</w:t>
      </w:r>
      <w:r>
        <w:rPr>
          <w:spacing w:val="-3"/>
        </w:rPr>
        <w:t>f</w:t>
      </w:r>
      <w:r>
        <w:t>ect</w:t>
      </w:r>
      <w:r>
        <w:rPr>
          <w:spacing w:val="6"/>
        </w:rPr>
        <w:t xml:space="preserve"> </w:t>
      </w:r>
      <w:r>
        <w:rPr>
          <w:spacing w:val="1"/>
        </w:rPr>
        <w:t>o</w:t>
      </w:r>
      <w:r>
        <w:t>f</w:t>
      </w:r>
      <w:r>
        <w:rPr>
          <w:spacing w:val="5"/>
        </w:rPr>
        <w:t xml:space="preserve"> </w:t>
      </w:r>
      <w:r>
        <w:t>an</w:t>
      </w:r>
      <w:r>
        <w:rPr>
          <w:spacing w:val="6"/>
        </w:rPr>
        <w:t xml:space="preserve"> </w:t>
      </w:r>
      <w:r>
        <w:t>a</w:t>
      </w:r>
      <w:r>
        <w:rPr>
          <w:spacing w:val="-1"/>
        </w:rPr>
        <w:t>pp</w:t>
      </w:r>
      <w:r>
        <w:t>l</w:t>
      </w:r>
      <w:r>
        <w:rPr>
          <w:spacing w:val="-3"/>
        </w:rPr>
        <w:t>i</w:t>
      </w:r>
      <w:r>
        <w:t>cati</w:t>
      </w:r>
      <w:r>
        <w:rPr>
          <w:spacing w:val="1"/>
        </w:rPr>
        <w:t>o</w:t>
      </w:r>
      <w:r>
        <w:t>n</w:t>
      </w:r>
      <w:r>
        <w:rPr>
          <w:spacing w:val="4"/>
        </w:rPr>
        <w:t xml:space="preserve"> </w:t>
      </w:r>
      <w:r>
        <w:rPr>
          <w:spacing w:val="1"/>
        </w:rPr>
        <w:t>o</w:t>
      </w:r>
      <w:r>
        <w:t>n</w:t>
      </w:r>
      <w:r>
        <w:rPr>
          <w:spacing w:val="4"/>
        </w:rPr>
        <w:t xml:space="preserve"> </w:t>
      </w:r>
      <w:r>
        <w:t>the</w:t>
      </w:r>
      <w:r>
        <w:rPr>
          <w:spacing w:val="5"/>
        </w:rPr>
        <w:t xml:space="preserve"> </w:t>
      </w:r>
      <w:r>
        <w:t>si</w:t>
      </w:r>
      <w:r>
        <w:rPr>
          <w:spacing w:val="-1"/>
        </w:rPr>
        <w:t>gn</w:t>
      </w:r>
      <w:r>
        <w:t>if</w:t>
      </w:r>
      <w:r>
        <w:rPr>
          <w:spacing w:val="-1"/>
        </w:rPr>
        <w:t>i</w:t>
      </w:r>
      <w:r>
        <w:t>ca</w:t>
      </w:r>
      <w:r>
        <w:rPr>
          <w:spacing w:val="-1"/>
        </w:rPr>
        <w:t>n</w:t>
      </w:r>
      <w:r>
        <w:t>ce</w:t>
      </w:r>
      <w:r>
        <w:rPr>
          <w:spacing w:val="6"/>
        </w:rPr>
        <w:t xml:space="preserve"> </w:t>
      </w:r>
      <w:r>
        <w:rPr>
          <w:spacing w:val="1"/>
        </w:rPr>
        <w:t>o</w:t>
      </w:r>
      <w:r>
        <w:t>f</w:t>
      </w:r>
      <w:r>
        <w:rPr>
          <w:spacing w:val="7"/>
        </w:rPr>
        <w:t xml:space="preserve"> </w:t>
      </w:r>
      <w:r>
        <w:t>a</w:t>
      </w:r>
      <w:r>
        <w:rPr>
          <w:spacing w:val="5"/>
        </w:rPr>
        <w:t xml:space="preserve"> </w:t>
      </w:r>
      <w:r>
        <w:rPr>
          <w:spacing w:val="-1"/>
        </w:rPr>
        <w:t>n</w:t>
      </w:r>
      <w:r>
        <w:rPr>
          <w:spacing w:val="1"/>
        </w:rPr>
        <w:t>o</w:t>
      </w:r>
      <w:r>
        <w:rPr>
          <w:spacing w:val="2"/>
        </w:rPr>
        <w:t>n</w:t>
      </w:r>
      <w:r>
        <w:rPr>
          <w:spacing w:val="-1"/>
        </w:rPr>
        <w:t>-d</w:t>
      </w:r>
      <w:r>
        <w:t>esi</w:t>
      </w:r>
      <w:r>
        <w:rPr>
          <w:spacing w:val="-1"/>
        </w:rPr>
        <w:t>gn</w:t>
      </w:r>
      <w:r>
        <w:t>a</w:t>
      </w:r>
      <w:r>
        <w:rPr>
          <w:spacing w:val="-3"/>
        </w:rPr>
        <w:t>t</w:t>
      </w:r>
      <w:r>
        <w:t>ed</w:t>
      </w:r>
      <w:r>
        <w:rPr>
          <w:spacing w:val="7"/>
        </w:rPr>
        <w:t xml:space="preserve"> </w:t>
      </w:r>
      <w:r>
        <w:rPr>
          <w:spacing w:val="-1"/>
        </w:rPr>
        <w:t>h</w:t>
      </w:r>
      <w:r>
        <w:t>er</w:t>
      </w:r>
      <w:r>
        <w:rPr>
          <w:spacing w:val="-3"/>
        </w:rPr>
        <w:t>i</w:t>
      </w:r>
      <w:r>
        <w:t>t</w:t>
      </w:r>
      <w:r>
        <w:rPr>
          <w:spacing w:val="-3"/>
        </w:rPr>
        <w:t>a</w:t>
      </w:r>
      <w:r>
        <w:rPr>
          <w:spacing w:val="-1"/>
        </w:rPr>
        <w:t>g</w:t>
      </w:r>
      <w:r>
        <w:t>e</w:t>
      </w:r>
      <w:r>
        <w:rPr>
          <w:spacing w:val="8"/>
        </w:rPr>
        <w:t xml:space="preserve"> </w:t>
      </w:r>
      <w:r>
        <w:t>ass</w:t>
      </w:r>
      <w:r>
        <w:rPr>
          <w:spacing w:val="-2"/>
        </w:rPr>
        <w:t>e</w:t>
      </w:r>
      <w:r>
        <w:t>t</w:t>
      </w:r>
      <w:r>
        <w:rPr>
          <w:spacing w:val="8"/>
        </w:rPr>
        <w:t xml:space="preserve"> </w:t>
      </w:r>
      <w:r>
        <w:t>s</w:t>
      </w:r>
      <w:r>
        <w:rPr>
          <w:spacing w:val="-4"/>
        </w:rPr>
        <w:t>h</w:t>
      </w:r>
      <w:r>
        <w:rPr>
          <w:spacing w:val="1"/>
        </w:rPr>
        <w:t>o</w:t>
      </w:r>
      <w:r>
        <w:rPr>
          <w:spacing w:val="-1"/>
        </w:rPr>
        <w:t>u</w:t>
      </w:r>
      <w:r>
        <w:t>ld</w:t>
      </w:r>
      <w:r>
        <w:rPr>
          <w:spacing w:val="6"/>
        </w:rPr>
        <w:t xml:space="preserve"> </w:t>
      </w:r>
      <w:r>
        <w:rPr>
          <w:spacing w:val="-1"/>
        </w:rPr>
        <w:t>b</w:t>
      </w:r>
      <w:r>
        <w:t>e</w:t>
      </w:r>
      <w:r>
        <w:rPr>
          <w:spacing w:val="5"/>
        </w:rPr>
        <w:t xml:space="preserve"> </w:t>
      </w:r>
      <w:proofErr w:type="gramStart"/>
      <w:r>
        <w:t>ta</w:t>
      </w:r>
      <w:r>
        <w:rPr>
          <w:spacing w:val="-2"/>
        </w:rPr>
        <w:t>k</w:t>
      </w:r>
      <w:r>
        <w:t>en</w:t>
      </w:r>
      <w:r>
        <w:rPr>
          <w:spacing w:val="7"/>
        </w:rPr>
        <w:t xml:space="preserve"> </w:t>
      </w:r>
      <w:r>
        <w:t>i</w:t>
      </w:r>
      <w:r>
        <w:rPr>
          <w:spacing w:val="-4"/>
        </w:rPr>
        <w:t>n</w:t>
      </w:r>
      <w:r>
        <w:t>to acc</w:t>
      </w:r>
      <w:r>
        <w:rPr>
          <w:spacing w:val="1"/>
        </w:rPr>
        <w:t>o</w:t>
      </w:r>
      <w:r>
        <w:rPr>
          <w:spacing w:val="-1"/>
        </w:rPr>
        <w:t>un</w:t>
      </w:r>
      <w:r>
        <w:t>t</w:t>
      </w:r>
      <w:proofErr w:type="gramEnd"/>
      <w:r>
        <w:rPr>
          <w:spacing w:val="6"/>
        </w:rPr>
        <w:t xml:space="preserve"> </w:t>
      </w:r>
      <w:r>
        <w:t>in</w:t>
      </w:r>
      <w:r>
        <w:rPr>
          <w:spacing w:val="4"/>
        </w:rPr>
        <w:t xml:space="preserve"> </w:t>
      </w:r>
      <w:r>
        <w:rPr>
          <w:spacing w:val="-1"/>
        </w:rPr>
        <w:t>d</w:t>
      </w:r>
      <w:r>
        <w:t>e</w:t>
      </w:r>
      <w:r>
        <w:rPr>
          <w:spacing w:val="-2"/>
        </w:rPr>
        <w:t>t</w:t>
      </w:r>
      <w:r>
        <w:t>e</w:t>
      </w:r>
      <w:r>
        <w:rPr>
          <w:spacing w:val="-3"/>
        </w:rPr>
        <w:t>r</w:t>
      </w:r>
      <w:r>
        <w:t>mi</w:t>
      </w:r>
      <w:r>
        <w:rPr>
          <w:spacing w:val="-2"/>
        </w:rPr>
        <w:t>n</w:t>
      </w:r>
      <w:r>
        <w:t>i</w:t>
      </w:r>
      <w:r>
        <w:rPr>
          <w:spacing w:val="-2"/>
        </w:rPr>
        <w:t>n</w:t>
      </w:r>
      <w:r>
        <w:t>g</w:t>
      </w:r>
      <w:r>
        <w:rPr>
          <w:spacing w:val="5"/>
        </w:rPr>
        <w:t xml:space="preserve"> </w:t>
      </w:r>
      <w:r>
        <w:t>the</w:t>
      </w:r>
      <w:r>
        <w:rPr>
          <w:spacing w:val="6"/>
        </w:rPr>
        <w:t xml:space="preserve"> </w:t>
      </w:r>
      <w:r>
        <w:t>a</w:t>
      </w:r>
      <w:r>
        <w:rPr>
          <w:spacing w:val="-1"/>
        </w:rPr>
        <w:t>pp</w:t>
      </w:r>
      <w:r>
        <w:t>l</w:t>
      </w:r>
      <w:r>
        <w:rPr>
          <w:spacing w:val="-1"/>
        </w:rPr>
        <w:t>i</w:t>
      </w:r>
      <w:r>
        <w:t>cati</w:t>
      </w:r>
      <w:r>
        <w:rPr>
          <w:spacing w:val="1"/>
        </w:rPr>
        <w:t>o</w:t>
      </w:r>
      <w:r>
        <w:rPr>
          <w:spacing w:val="-1"/>
        </w:rPr>
        <w:t>n</w:t>
      </w:r>
      <w:r>
        <w:t>.</w:t>
      </w:r>
      <w:r>
        <w:rPr>
          <w:spacing w:val="5"/>
        </w:rPr>
        <w:t xml:space="preserve"> </w:t>
      </w:r>
      <w:r>
        <w:t>In</w:t>
      </w:r>
      <w:r>
        <w:rPr>
          <w:spacing w:val="4"/>
        </w:rPr>
        <w:t xml:space="preserve"> </w:t>
      </w:r>
      <w:r>
        <w:t>wei</w:t>
      </w:r>
      <w:r>
        <w:rPr>
          <w:spacing w:val="-1"/>
        </w:rPr>
        <w:t>gh</w:t>
      </w:r>
      <w:r>
        <w:rPr>
          <w:spacing w:val="-3"/>
        </w:rPr>
        <w:t>i</w:t>
      </w:r>
      <w:r>
        <w:rPr>
          <w:spacing w:val="-1"/>
        </w:rPr>
        <w:t>n</w:t>
      </w:r>
      <w:r>
        <w:t>g</w:t>
      </w:r>
      <w:r>
        <w:rPr>
          <w:spacing w:val="5"/>
        </w:rPr>
        <w:t xml:space="preserve"> </w:t>
      </w:r>
      <w:r>
        <w:t>a</w:t>
      </w:r>
      <w:r>
        <w:rPr>
          <w:spacing w:val="-1"/>
        </w:rPr>
        <w:t>pp</w:t>
      </w:r>
      <w:r>
        <w:t>l</w:t>
      </w:r>
      <w:r>
        <w:rPr>
          <w:spacing w:val="-1"/>
        </w:rPr>
        <w:t>i</w:t>
      </w:r>
      <w:r>
        <w:t>cati</w:t>
      </w:r>
      <w:r>
        <w:rPr>
          <w:spacing w:val="1"/>
        </w:rPr>
        <w:t>o</w:t>
      </w:r>
      <w:r>
        <w:rPr>
          <w:spacing w:val="-1"/>
        </w:rPr>
        <w:t>n</w:t>
      </w:r>
      <w:r>
        <w:t>s</w:t>
      </w:r>
      <w:r>
        <w:rPr>
          <w:spacing w:val="6"/>
        </w:rPr>
        <w:t xml:space="preserve"> </w:t>
      </w:r>
      <w:r>
        <w:t>that</w:t>
      </w:r>
      <w:r>
        <w:rPr>
          <w:spacing w:val="5"/>
        </w:rPr>
        <w:t xml:space="preserve"> </w:t>
      </w:r>
      <w:r>
        <w:rPr>
          <w:spacing w:val="-1"/>
        </w:rPr>
        <w:t>d</w:t>
      </w:r>
      <w:r>
        <w:t>ire</w:t>
      </w:r>
      <w:r>
        <w:rPr>
          <w:spacing w:val="-3"/>
        </w:rPr>
        <w:t>c</w:t>
      </w:r>
      <w:r>
        <w:t>tly</w:t>
      </w:r>
      <w:r>
        <w:rPr>
          <w:spacing w:val="6"/>
        </w:rPr>
        <w:t xml:space="preserve"> </w:t>
      </w:r>
      <w:r>
        <w:rPr>
          <w:spacing w:val="1"/>
        </w:rPr>
        <w:t>o</w:t>
      </w:r>
      <w:r>
        <w:t>r</w:t>
      </w:r>
      <w:r>
        <w:rPr>
          <w:spacing w:val="5"/>
        </w:rPr>
        <w:t xml:space="preserve"> </w:t>
      </w:r>
      <w:r>
        <w:t>i</w:t>
      </w:r>
      <w:r>
        <w:rPr>
          <w:spacing w:val="-2"/>
        </w:rPr>
        <w:t>n</w:t>
      </w:r>
      <w:r>
        <w:rPr>
          <w:spacing w:val="-1"/>
        </w:rPr>
        <w:t>d</w:t>
      </w:r>
      <w:r>
        <w:t>ir</w:t>
      </w:r>
      <w:r>
        <w:rPr>
          <w:spacing w:val="-3"/>
        </w:rPr>
        <w:t>e</w:t>
      </w:r>
      <w:r>
        <w:t>ctly</w:t>
      </w:r>
      <w:r>
        <w:rPr>
          <w:spacing w:val="7"/>
        </w:rPr>
        <w:t xml:space="preserve"> </w:t>
      </w:r>
      <w:r>
        <w:t>af</w:t>
      </w:r>
      <w:r>
        <w:rPr>
          <w:spacing w:val="-3"/>
        </w:rPr>
        <w:t>f</w:t>
      </w:r>
      <w:r>
        <w:t>ect</w:t>
      </w:r>
      <w:r>
        <w:rPr>
          <w:spacing w:val="6"/>
        </w:rPr>
        <w:t xml:space="preserve"> </w:t>
      </w:r>
      <w:r>
        <w:rPr>
          <w:spacing w:val="-4"/>
        </w:rPr>
        <w:t>n</w:t>
      </w:r>
      <w:r>
        <w:rPr>
          <w:spacing w:val="-2"/>
        </w:rPr>
        <w:t>o</w:t>
      </w:r>
      <w:r>
        <w:rPr>
          <w:spacing w:val="5"/>
        </w:rPr>
        <w:t>n</w:t>
      </w:r>
      <w:r>
        <w:t xml:space="preserve">- </w:t>
      </w:r>
      <w:r>
        <w:rPr>
          <w:spacing w:val="-1"/>
        </w:rPr>
        <w:t>d</w:t>
      </w:r>
      <w:r>
        <w:t>esi</w:t>
      </w:r>
      <w:r>
        <w:rPr>
          <w:spacing w:val="-1"/>
        </w:rPr>
        <w:t>gn</w:t>
      </w:r>
      <w:r>
        <w:t>ated</w:t>
      </w:r>
      <w:r>
        <w:rPr>
          <w:spacing w:val="4"/>
        </w:rPr>
        <w:t xml:space="preserve"> </w:t>
      </w:r>
      <w:r>
        <w:rPr>
          <w:spacing w:val="-1"/>
        </w:rPr>
        <w:t>h</w:t>
      </w:r>
      <w:r>
        <w:t>erita</w:t>
      </w:r>
      <w:r>
        <w:rPr>
          <w:spacing w:val="-1"/>
        </w:rPr>
        <w:t>g</w:t>
      </w:r>
      <w:r>
        <w:t>e</w:t>
      </w:r>
      <w:r>
        <w:rPr>
          <w:spacing w:val="5"/>
        </w:rPr>
        <w:t xml:space="preserve"> </w:t>
      </w:r>
      <w:r>
        <w:t>a</w:t>
      </w:r>
      <w:r>
        <w:rPr>
          <w:spacing w:val="-3"/>
        </w:rPr>
        <w:t>s</w:t>
      </w:r>
      <w:r>
        <w:t>sets,</w:t>
      </w:r>
      <w:r>
        <w:rPr>
          <w:spacing w:val="2"/>
        </w:rPr>
        <w:t xml:space="preserve"> </w:t>
      </w:r>
      <w:r>
        <w:t>a</w:t>
      </w:r>
      <w:r>
        <w:rPr>
          <w:spacing w:val="5"/>
        </w:rPr>
        <w:t xml:space="preserve"> </w:t>
      </w:r>
      <w:r>
        <w:rPr>
          <w:spacing w:val="-1"/>
        </w:rPr>
        <w:t>b</w:t>
      </w:r>
      <w:r>
        <w:t>al</w:t>
      </w:r>
      <w:r>
        <w:rPr>
          <w:spacing w:val="-1"/>
        </w:rPr>
        <w:t>an</w:t>
      </w:r>
      <w:r>
        <w:t>ced</w:t>
      </w:r>
      <w:r>
        <w:rPr>
          <w:spacing w:val="5"/>
        </w:rPr>
        <w:t xml:space="preserve"> </w:t>
      </w:r>
      <w:r>
        <w:t>j</w:t>
      </w:r>
      <w:r>
        <w:rPr>
          <w:spacing w:val="-1"/>
        </w:rPr>
        <w:t>ud</w:t>
      </w:r>
      <w:r>
        <w:t>ge</w:t>
      </w:r>
      <w:r>
        <w:rPr>
          <w:spacing w:val="1"/>
        </w:rPr>
        <w:t>m</w:t>
      </w:r>
      <w:r>
        <w:t>ent</w:t>
      </w:r>
      <w:r>
        <w:rPr>
          <w:spacing w:val="5"/>
        </w:rPr>
        <w:t xml:space="preserve"> </w:t>
      </w:r>
      <w:r>
        <w:t>will</w:t>
      </w:r>
      <w:r>
        <w:rPr>
          <w:spacing w:val="2"/>
        </w:rPr>
        <w:t xml:space="preserve"> </w:t>
      </w:r>
      <w:r>
        <w:rPr>
          <w:spacing w:val="-1"/>
        </w:rPr>
        <w:t>b</w:t>
      </w:r>
      <w:r>
        <w:t>e</w:t>
      </w:r>
      <w:r>
        <w:rPr>
          <w:spacing w:val="5"/>
        </w:rPr>
        <w:t xml:space="preserve"> </w:t>
      </w:r>
      <w:r>
        <w:t>req</w:t>
      </w:r>
      <w:r>
        <w:rPr>
          <w:spacing w:val="-2"/>
        </w:rPr>
        <w:t>u</w:t>
      </w:r>
      <w:r>
        <w:t>ired</w:t>
      </w:r>
      <w:r>
        <w:rPr>
          <w:spacing w:val="4"/>
        </w:rPr>
        <w:t xml:space="preserve"> </w:t>
      </w:r>
      <w:r>
        <w:rPr>
          <w:spacing w:val="-1"/>
        </w:rPr>
        <w:t>h</w:t>
      </w:r>
      <w:r>
        <w:t>avi</w:t>
      </w:r>
      <w:r>
        <w:rPr>
          <w:spacing w:val="-2"/>
        </w:rPr>
        <w:t>n</w:t>
      </w:r>
      <w:r>
        <w:t>g</w:t>
      </w:r>
      <w:r>
        <w:rPr>
          <w:spacing w:val="4"/>
        </w:rPr>
        <w:t xml:space="preserve"> </w:t>
      </w:r>
      <w:r>
        <w:t>reg</w:t>
      </w:r>
      <w:r>
        <w:rPr>
          <w:spacing w:val="-1"/>
        </w:rPr>
        <w:t>a</w:t>
      </w:r>
      <w:r>
        <w:t>rd</w:t>
      </w:r>
      <w:r>
        <w:rPr>
          <w:spacing w:val="4"/>
        </w:rPr>
        <w:t xml:space="preserve"> </w:t>
      </w:r>
      <w:r>
        <w:t>to</w:t>
      </w:r>
      <w:r>
        <w:rPr>
          <w:spacing w:val="6"/>
        </w:rPr>
        <w:t xml:space="preserve"> </w:t>
      </w:r>
      <w:r>
        <w:t>the</w:t>
      </w:r>
      <w:r>
        <w:rPr>
          <w:spacing w:val="5"/>
        </w:rPr>
        <w:t xml:space="preserve"> </w:t>
      </w:r>
      <w:r>
        <w:rPr>
          <w:spacing w:val="-3"/>
        </w:rPr>
        <w:t>s</w:t>
      </w:r>
      <w:r>
        <w:t>cale</w:t>
      </w:r>
      <w:r>
        <w:rPr>
          <w:spacing w:val="5"/>
        </w:rPr>
        <w:t xml:space="preserve"> </w:t>
      </w:r>
      <w:r>
        <w:rPr>
          <w:spacing w:val="1"/>
        </w:rPr>
        <w:t>o</w:t>
      </w:r>
      <w:r>
        <w:t>f</w:t>
      </w:r>
      <w:r>
        <w:rPr>
          <w:spacing w:val="5"/>
        </w:rPr>
        <w:t xml:space="preserve"> </w:t>
      </w:r>
      <w:r>
        <w:t>a</w:t>
      </w:r>
      <w:r>
        <w:rPr>
          <w:spacing w:val="-4"/>
        </w:rPr>
        <w:t>n</w:t>
      </w:r>
      <w:r>
        <w:t>y</w:t>
      </w:r>
      <w:r>
        <w:rPr>
          <w:spacing w:val="6"/>
        </w:rPr>
        <w:t xml:space="preserve"> </w:t>
      </w:r>
      <w:r>
        <w:rPr>
          <w:spacing w:val="-1"/>
        </w:rPr>
        <w:t>h</w:t>
      </w:r>
      <w:r>
        <w:t>arm</w:t>
      </w:r>
      <w:r>
        <w:rPr>
          <w:spacing w:val="3"/>
        </w:rPr>
        <w:t xml:space="preserve"> </w:t>
      </w:r>
      <w:r>
        <w:rPr>
          <w:spacing w:val="1"/>
        </w:rPr>
        <w:t>o</w:t>
      </w:r>
      <w:r>
        <w:t>r loss and</w:t>
      </w:r>
      <w:r>
        <w:rPr>
          <w:spacing w:val="-3"/>
        </w:rPr>
        <w:t xml:space="preserve"> </w:t>
      </w:r>
      <w:r>
        <w:t>the si</w:t>
      </w:r>
      <w:r>
        <w:rPr>
          <w:spacing w:val="-1"/>
        </w:rPr>
        <w:t>gn</w:t>
      </w:r>
      <w:r>
        <w:t>if</w:t>
      </w:r>
      <w:r>
        <w:rPr>
          <w:spacing w:val="-1"/>
        </w:rPr>
        <w:t>i</w:t>
      </w:r>
      <w:r>
        <w:t>ca</w:t>
      </w:r>
      <w:r>
        <w:rPr>
          <w:spacing w:val="-1"/>
        </w:rPr>
        <w:t>n</w:t>
      </w:r>
      <w:r>
        <w:rPr>
          <w:spacing w:val="-3"/>
        </w:rPr>
        <w:t>c</w:t>
      </w:r>
      <w:r>
        <w:t xml:space="preserve">e </w:t>
      </w:r>
      <w:r>
        <w:rPr>
          <w:spacing w:val="1"/>
        </w:rPr>
        <w:t>o</w:t>
      </w:r>
      <w:r>
        <w:t>f</w:t>
      </w:r>
      <w:r>
        <w:rPr>
          <w:spacing w:val="-5"/>
        </w:rPr>
        <w:t xml:space="preserve"> </w:t>
      </w:r>
      <w:r>
        <w:t>the herita</w:t>
      </w:r>
      <w:r>
        <w:rPr>
          <w:spacing w:val="-3"/>
        </w:rPr>
        <w:t>g</w:t>
      </w:r>
      <w:r>
        <w:t>e as</w:t>
      </w:r>
      <w:r>
        <w:rPr>
          <w:spacing w:val="-3"/>
        </w:rPr>
        <w:t>s</w:t>
      </w:r>
      <w:r>
        <w:t>et.</w:t>
      </w:r>
    </w:p>
    <w:p w14:paraId="4F37495F" w14:textId="77777777" w:rsidR="0035030E" w:rsidRDefault="0035030E">
      <w:pPr>
        <w:spacing w:before="8" w:line="150" w:lineRule="exact"/>
        <w:rPr>
          <w:sz w:val="15"/>
          <w:szCs w:val="15"/>
        </w:rPr>
      </w:pPr>
    </w:p>
    <w:p w14:paraId="4F374960" w14:textId="77777777" w:rsidR="0035030E" w:rsidRDefault="00564E83">
      <w:pPr>
        <w:pStyle w:val="BodyText"/>
        <w:numPr>
          <w:ilvl w:val="0"/>
          <w:numId w:val="1"/>
        </w:numPr>
        <w:tabs>
          <w:tab w:val="left" w:pos="2218"/>
        </w:tabs>
        <w:spacing w:line="360" w:lineRule="auto"/>
        <w:ind w:right="166" w:firstLine="0"/>
        <w:jc w:val="both"/>
      </w:pPr>
      <w:r>
        <w:t>L</w:t>
      </w:r>
      <w:r>
        <w:rPr>
          <w:spacing w:val="-2"/>
        </w:rPr>
        <w:t>o</w:t>
      </w:r>
      <w:r>
        <w:t>cal</w:t>
      </w:r>
      <w:r>
        <w:rPr>
          <w:spacing w:val="17"/>
        </w:rPr>
        <w:t xml:space="preserve"> </w:t>
      </w:r>
      <w:r>
        <w:rPr>
          <w:spacing w:val="-1"/>
        </w:rPr>
        <w:t>p</w:t>
      </w:r>
      <w:r>
        <w:t>la</w:t>
      </w:r>
      <w:r>
        <w:rPr>
          <w:spacing w:val="-2"/>
        </w:rPr>
        <w:t>n</w:t>
      </w:r>
      <w:r>
        <w:rPr>
          <w:spacing w:val="-1"/>
        </w:rPr>
        <w:t>n</w:t>
      </w:r>
      <w:r>
        <w:t>i</w:t>
      </w:r>
      <w:r>
        <w:rPr>
          <w:spacing w:val="-2"/>
        </w:rPr>
        <w:t>n</w:t>
      </w:r>
      <w:r>
        <w:t>g</w:t>
      </w:r>
      <w:r>
        <w:rPr>
          <w:spacing w:val="16"/>
        </w:rPr>
        <w:t xml:space="preserve"> </w:t>
      </w:r>
      <w:r>
        <w:t>a</w:t>
      </w:r>
      <w:r>
        <w:rPr>
          <w:spacing w:val="-1"/>
        </w:rPr>
        <w:t>u</w:t>
      </w:r>
      <w:r>
        <w:t>thorities</w:t>
      </w:r>
      <w:r>
        <w:rPr>
          <w:spacing w:val="17"/>
        </w:rPr>
        <w:t xml:space="preserve"> </w:t>
      </w:r>
      <w:r>
        <w:t>should</w:t>
      </w:r>
      <w:r>
        <w:rPr>
          <w:spacing w:val="15"/>
        </w:rPr>
        <w:t xml:space="preserve"> </w:t>
      </w:r>
      <w:r>
        <w:rPr>
          <w:spacing w:val="-1"/>
        </w:rPr>
        <w:t>n</w:t>
      </w:r>
      <w:r>
        <w:rPr>
          <w:spacing w:val="1"/>
        </w:rPr>
        <w:t>o</w:t>
      </w:r>
      <w:r>
        <w:t>t</w:t>
      </w:r>
      <w:r>
        <w:rPr>
          <w:spacing w:val="17"/>
        </w:rPr>
        <w:t xml:space="preserve"> </w:t>
      </w:r>
      <w:r>
        <w:rPr>
          <w:spacing w:val="-1"/>
        </w:rPr>
        <w:t>p</w:t>
      </w:r>
      <w:r>
        <w:t>e</w:t>
      </w:r>
      <w:r>
        <w:rPr>
          <w:spacing w:val="-3"/>
        </w:rPr>
        <w:t>r</w:t>
      </w:r>
      <w:r>
        <w:t>mit</w:t>
      </w:r>
      <w:r>
        <w:rPr>
          <w:spacing w:val="15"/>
        </w:rPr>
        <w:t xml:space="preserve"> </w:t>
      </w:r>
      <w:r>
        <w:t>the</w:t>
      </w:r>
      <w:r>
        <w:rPr>
          <w:spacing w:val="15"/>
        </w:rPr>
        <w:t xml:space="preserve"> </w:t>
      </w:r>
      <w:r>
        <w:t>loss</w:t>
      </w:r>
      <w:r>
        <w:rPr>
          <w:spacing w:val="17"/>
        </w:rPr>
        <w:t xml:space="preserve"> </w:t>
      </w:r>
      <w:r>
        <w:rPr>
          <w:spacing w:val="1"/>
        </w:rPr>
        <w:t>o</w:t>
      </w:r>
      <w:r>
        <w:t>f</w:t>
      </w:r>
      <w:r>
        <w:rPr>
          <w:spacing w:val="17"/>
        </w:rPr>
        <w:t xml:space="preserve"> </w:t>
      </w:r>
      <w:r>
        <w:t>the</w:t>
      </w:r>
      <w:r>
        <w:rPr>
          <w:spacing w:val="15"/>
        </w:rPr>
        <w:t xml:space="preserve"> </w:t>
      </w:r>
      <w:r>
        <w:t>who</w:t>
      </w:r>
      <w:r>
        <w:rPr>
          <w:spacing w:val="-3"/>
        </w:rPr>
        <w:t>l</w:t>
      </w:r>
      <w:r>
        <w:t>e</w:t>
      </w:r>
      <w:r>
        <w:rPr>
          <w:spacing w:val="17"/>
        </w:rPr>
        <w:t xml:space="preserve"> </w:t>
      </w:r>
      <w:r>
        <w:rPr>
          <w:spacing w:val="1"/>
        </w:rPr>
        <w:t>o</w:t>
      </w:r>
      <w:r>
        <w:t>r</w:t>
      </w:r>
      <w:r>
        <w:rPr>
          <w:spacing w:val="17"/>
        </w:rPr>
        <w:t xml:space="preserve"> </w:t>
      </w:r>
      <w:r>
        <w:rPr>
          <w:spacing w:val="-1"/>
        </w:rPr>
        <w:t>p</w:t>
      </w:r>
      <w:r>
        <w:t>art</w:t>
      </w:r>
      <w:r>
        <w:rPr>
          <w:spacing w:val="15"/>
        </w:rPr>
        <w:t xml:space="preserve"> </w:t>
      </w:r>
      <w:r>
        <w:rPr>
          <w:spacing w:val="1"/>
        </w:rPr>
        <w:t>o</w:t>
      </w:r>
      <w:r>
        <w:t>f</w:t>
      </w:r>
      <w:r>
        <w:rPr>
          <w:spacing w:val="17"/>
        </w:rPr>
        <w:t xml:space="preserve"> </w:t>
      </w:r>
      <w:r>
        <w:t>a</w:t>
      </w:r>
      <w:r>
        <w:rPr>
          <w:spacing w:val="17"/>
        </w:rPr>
        <w:t xml:space="preserve"> </w:t>
      </w:r>
      <w:r>
        <w:rPr>
          <w:spacing w:val="-1"/>
        </w:rPr>
        <w:t>h</w:t>
      </w:r>
      <w:r>
        <w:t>erita</w:t>
      </w:r>
      <w:r>
        <w:rPr>
          <w:spacing w:val="-1"/>
        </w:rPr>
        <w:t>g</w:t>
      </w:r>
      <w:r>
        <w:t>e</w:t>
      </w:r>
      <w:r>
        <w:rPr>
          <w:spacing w:val="17"/>
        </w:rPr>
        <w:t xml:space="preserve"> </w:t>
      </w:r>
      <w:r>
        <w:t>as</w:t>
      </w:r>
      <w:r>
        <w:rPr>
          <w:spacing w:val="-3"/>
        </w:rPr>
        <w:t>s</w:t>
      </w:r>
      <w:r>
        <w:t>et</w:t>
      </w:r>
      <w:r>
        <w:rPr>
          <w:spacing w:val="17"/>
        </w:rPr>
        <w:t xml:space="preserve"> </w:t>
      </w:r>
      <w:r>
        <w:t>w</w:t>
      </w:r>
      <w:r>
        <w:rPr>
          <w:spacing w:val="-3"/>
        </w:rPr>
        <w:t>i</w:t>
      </w:r>
      <w:r>
        <w:t>tho</w:t>
      </w:r>
      <w:r>
        <w:rPr>
          <w:spacing w:val="-4"/>
        </w:rPr>
        <w:t>u</w:t>
      </w:r>
      <w:r>
        <w:t>t taking</w:t>
      </w:r>
      <w:r>
        <w:rPr>
          <w:spacing w:val="-1"/>
        </w:rPr>
        <w:t xml:space="preserve"> </w:t>
      </w:r>
      <w:r>
        <w:t>all re</w:t>
      </w:r>
      <w:r>
        <w:rPr>
          <w:spacing w:val="-3"/>
        </w:rPr>
        <w:t>a</w:t>
      </w:r>
      <w:r>
        <w:t>s</w:t>
      </w:r>
      <w:r>
        <w:rPr>
          <w:spacing w:val="1"/>
        </w:rPr>
        <w:t>o</w:t>
      </w:r>
      <w:r>
        <w:rPr>
          <w:spacing w:val="-1"/>
        </w:rPr>
        <w:t>n</w:t>
      </w:r>
      <w:r>
        <w:t>a</w:t>
      </w:r>
      <w:r>
        <w:rPr>
          <w:spacing w:val="-1"/>
        </w:rPr>
        <w:t>b</w:t>
      </w:r>
      <w:r>
        <w:t>le</w:t>
      </w:r>
      <w:r>
        <w:rPr>
          <w:spacing w:val="-3"/>
        </w:rPr>
        <w:t xml:space="preserve"> </w:t>
      </w:r>
      <w:r>
        <w:t>steps</w:t>
      </w:r>
      <w:r>
        <w:rPr>
          <w:spacing w:val="-5"/>
        </w:rPr>
        <w:t xml:space="preserve"> </w:t>
      </w:r>
      <w:r>
        <w:t>to ens</w:t>
      </w:r>
      <w:r>
        <w:rPr>
          <w:spacing w:val="-1"/>
        </w:rPr>
        <w:t>u</w:t>
      </w:r>
      <w:r>
        <w:t>re t</w:t>
      </w:r>
      <w:r>
        <w:rPr>
          <w:spacing w:val="-3"/>
        </w:rPr>
        <w:t>h</w:t>
      </w:r>
      <w:r>
        <w:t xml:space="preserve">e </w:t>
      </w:r>
      <w:r>
        <w:rPr>
          <w:spacing w:val="-1"/>
        </w:rPr>
        <w:t>n</w:t>
      </w:r>
      <w:r>
        <w:rPr>
          <w:spacing w:val="-2"/>
        </w:rPr>
        <w:t>e</w:t>
      </w:r>
      <w:r>
        <w:t>w</w:t>
      </w:r>
      <w:r>
        <w:rPr>
          <w:spacing w:val="1"/>
        </w:rPr>
        <w:t xml:space="preserve"> </w:t>
      </w:r>
      <w:r>
        <w:rPr>
          <w:spacing w:val="-1"/>
        </w:rPr>
        <w:t>d</w:t>
      </w:r>
      <w:r>
        <w:rPr>
          <w:spacing w:val="-2"/>
        </w:rPr>
        <w:t>e</w:t>
      </w:r>
      <w:r>
        <w:t>ve</w:t>
      </w:r>
      <w:r>
        <w:rPr>
          <w:spacing w:val="-3"/>
        </w:rPr>
        <w:t>l</w:t>
      </w:r>
      <w:r>
        <w:rPr>
          <w:spacing w:val="1"/>
        </w:rPr>
        <w:t>o</w:t>
      </w:r>
      <w:r>
        <w:rPr>
          <w:spacing w:val="-4"/>
        </w:rPr>
        <w:t>p</w:t>
      </w:r>
      <w:r>
        <w:t>ment</w:t>
      </w:r>
      <w:r>
        <w:rPr>
          <w:spacing w:val="-2"/>
        </w:rPr>
        <w:t xml:space="preserve"> </w:t>
      </w:r>
      <w:r>
        <w:t>wi</w:t>
      </w:r>
      <w:r>
        <w:rPr>
          <w:spacing w:val="-1"/>
        </w:rPr>
        <w:t>l</w:t>
      </w:r>
      <w:r>
        <w:t>l p</w:t>
      </w:r>
      <w:r>
        <w:rPr>
          <w:spacing w:val="-4"/>
        </w:rPr>
        <w:t>r</w:t>
      </w:r>
      <w:r>
        <w:rPr>
          <w:spacing w:val="1"/>
        </w:rPr>
        <w:t>o</w:t>
      </w:r>
      <w:r>
        <w:t>c</w:t>
      </w:r>
      <w:r>
        <w:rPr>
          <w:spacing w:val="-2"/>
        </w:rPr>
        <w:t>e</w:t>
      </w:r>
      <w:r>
        <w:t>ed af</w:t>
      </w:r>
      <w:r>
        <w:rPr>
          <w:spacing w:val="-2"/>
        </w:rPr>
        <w:t>t</w:t>
      </w:r>
      <w:r>
        <w:t>er the</w:t>
      </w:r>
      <w:r>
        <w:rPr>
          <w:spacing w:val="-2"/>
        </w:rPr>
        <w:t xml:space="preserve"> </w:t>
      </w:r>
      <w:r>
        <w:t>l</w:t>
      </w:r>
      <w:r>
        <w:rPr>
          <w:spacing w:val="1"/>
        </w:rPr>
        <w:t>o</w:t>
      </w:r>
      <w:r>
        <w:t>ss h</w:t>
      </w:r>
      <w:r>
        <w:rPr>
          <w:spacing w:val="-3"/>
        </w:rPr>
        <w:t>a</w:t>
      </w:r>
      <w:r>
        <w:t>s occ</w:t>
      </w:r>
      <w:r>
        <w:rPr>
          <w:spacing w:val="-1"/>
        </w:rPr>
        <w:t>u</w:t>
      </w:r>
      <w:r>
        <w:t>rre</w:t>
      </w:r>
      <w:r>
        <w:rPr>
          <w:spacing w:val="-1"/>
        </w:rPr>
        <w:t>d</w:t>
      </w:r>
      <w:r>
        <w:t>.</w:t>
      </w:r>
    </w:p>
    <w:p w14:paraId="4F374961" w14:textId="77777777" w:rsidR="0035030E" w:rsidRDefault="0035030E">
      <w:pPr>
        <w:spacing w:before="3" w:line="120" w:lineRule="exact"/>
        <w:rPr>
          <w:sz w:val="12"/>
          <w:szCs w:val="12"/>
        </w:rPr>
      </w:pPr>
    </w:p>
    <w:p w14:paraId="4F374962" w14:textId="77777777" w:rsidR="0035030E" w:rsidRDefault="0035030E">
      <w:pPr>
        <w:spacing w:line="200" w:lineRule="exact"/>
        <w:rPr>
          <w:sz w:val="20"/>
          <w:szCs w:val="20"/>
        </w:rPr>
      </w:pPr>
    </w:p>
    <w:p w14:paraId="4F374963" w14:textId="77777777" w:rsidR="0035030E" w:rsidRDefault="0035030E">
      <w:pPr>
        <w:spacing w:line="200" w:lineRule="exact"/>
        <w:rPr>
          <w:sz w:val="20"/>
          <w:szCs w:val="20"/>
        </w:rPr>
      </w:pPr>
    </w:p>
    <w:p w14:paraId="4F374964" w14:textId="77777777" w:rsidR="0035030E" w:rsidRDefault="0035030E">
      <w:pPr>
        <w:spacing w:line="200" w:lineRule="exact"/>
        <w:rPr>
          <w:sz w:val="20"/>
          <w:szCs w:val="20"/>
        </w:rPr>
      </w:pPr>
    </w:p>
    <w:p w14:paraId="4F374965" w14:textId="77777777" w:rsidR="0035030E" w:rsidRDefault="0035030E">
      <w:pPr>
        <w:pStyle w:val="Heading1"/>
        <w:ind w:left="880" w:right="4886"/>
        <w:jc w:val="both"/>
      </w:pPr>
    </w:p>
    <w:p w14:paraId="4F374966" w14:textId="77777777" w:rsidR="0035030E" w:rsidRDefault="0035030E">
      <w:pPr>
        <w:pStyle w:val="Heading1"/>
        <w:ind w:left="880" w:right="4886"/>
        <w:jc w:val="both"/>
      </w:pPr>
    </w:p>
    <w:p w14:paraId="4F374967" w14:textId="77777777" w:rsidR="0035030E" w:rsidRDefault="0035030E">
      <w:pPr>
        <w:pStyle w:val="Heading1"/>
        <w:ind w:left="880" w:right="4886"/>
        <w:jc w:val="both"/>
      </w:pPr>
    </w:p>
    <w:p w14:paraId="4F374968" w14:textId="77777777" w:rsidR="0035030E" w:rsidRDefault="0035030E">
      <w:pPr>
        <w:pStyle w:val="Heading1"/>
        <w:ind w:left="880" w:right="4886"/>
        <w:jc w:val="both"/>
      </w:pPr>
    </w:p>
    <w:p w14:paraId="4F374969" w14:textId="77777777" w:rsidR="0035030E" w:rsidRDefault="0035030E">
      <w:pPr>
        <w:pStyle w:val="Heading1"/>
        <w:ind w:left="880" w:right="4886"/>
        <w:jc w:val="both"/>
      </w:pPr>
    </w:p>
    <w:p w14:paraId="4F37496A" w14:textId="77777777" w:rsidR="0035030E" w:rsidRDefault="0035030E">
      <w:pPr>
        <w:pStyle w:val="Heading1"/>
        <w:ind w:left="880" w:right="4886"/>
        <w:jc w:val="both"/>
      </w:pPr>
    </w:p>
    <w:p w14:paraId="4F37496B" w14:textId="77777777" w:rsidR="0035030E" w:rsidRDefault="0035030E">
      <w:pPr>
        <w:pStyle w:val="Heading1"/>
        <w:ind w:left="880" w:right="4886"/>
        <w:jc w:val="both"/>
      </w:pPr>
    </w:p>
    <w:p w14:paraId="4F37496C" w14:textId="77777777" w:rsidR="0035030E" w:rsidRDefault="0035030E">
      <w:pPr>
        <w:pStyle w:val="Heading1"/>
        <w:ind w:left="880" w:right="4886"/>
        <w:jc w:val="both"/>
      </w:pPr>
    </w:p>
    <w:p w14:paraId="4F37496D" w14:textId="77777777" w:rsidR="0035030E" w:rsidRDefault="0035030E">
      <w:pPr>
        <w:pStyle w:val="Heading1"/>
        <w:ind w:left="880" w:right="4886"/>
        <w:jc w:val="both"/>
      </w:pPr>
    </w:p>
    <w:p w14:paraId="4F37496E" w14:textId="77777777" w:rsidR="0035030E" w:rsidRDefault="0035030E">
      <w:pPr>
        <w:pStyle w:val="Heading1"/>
        <w:ind w:left="880" w:right="4886"/>
        <w:jc w:val="both"/>
      </w:pPr>
    </w:p>
    <w:p w14:paraId="4F37496F" w14:textId="77777777" w:rsidR="0035030E" w:rsidRDefault="0035030E">
      <w:pPr>
        <w:pStyle w:val="Heading1"/>
        <w:ind w:left="880" w:right="4886"/>
        <w:jc w:val="both"/>
      </w:pPr>
    </w:p>
    <w:p w14:paraId="4F374970" w14:textId="77777777" w:rsidR="0035030E" w:rsidRDefault="0035030E">
      <w:pPr>
        <w:pStyle w:val="Heading1"/>
        <w:ind w:left="880" w:right="4886"/>
        <w:jc w:val="both"/>
      </w:pPr>
    </w:p>
    <w:p w14:paraId="4F374971" w14:textId="77777777" w:rsidR="0035030E" w:rsidRDefault="0035030E">
      <w:pPr>
        <w:pStyle w:val="Heading1"/>
        <w:ind w:left="880" w:right="4886"/>
        <w:jc w:val="both"/>
      </w:pPr>
    </w:p>
    <w:p w14:paraId="4F374972" w14:textId="77777777" w:rsidR="0035030E" w:rsidRDefault="0035030E">
      <w:pPr>
        <w:pStyle w:val="Heading1"/>
        <w:ind w:left="880" w:right="4886"/>
        <w:jc w:val="both"/>
      </w:pPr>
    </w:p>
    <w:p w14:paraId="4F374973" w14:textId="77777777" w:rsidR="0035030E" w:rsidRDefault="00564E83">
      <w:pPr>
        <w:pStyle w:val="Heading1"/>
        <w:ind w:left="0" w:right="4886"/>
        <w:jc w:val="both"/>
      </w:pPr>
      <w:r>
        <w:lastRenderedPageBreak/>
        <w:t>ROCH</w:t>
      </w:r>
      <w:r>
        <w:rPr>
          <w:spacing w:val="-3"/>
        </w:rPr>
        <w:t>D</w:t>
      </w:r>
      <w:r>
        <w:t>ALE</w:t>
      </w:r>
      <w:r>
        <w:rPr>
          <w:spacing w:val="-2"/>
        </w:rPr>
        <w:t xml:space="preserve"> </w:t>
      </w:r>
      <w:r>
        <w:t>CO</w:t>
      </w:r>
      <w:r>
        <w:rPr>
          <w:spacing w:val="-3"/>
        </w:rPr>
        <w:t>R</w:t>
      </w:r>
      <w:r>
        <w:t>E</w:t>
      </w:r>
      <w:r>
        <w:rPr>
          <w:spacing w:val="-2"/>
        </w:rPr>
        <w:t xml:space="preserve"> </w:t>
      </w:r>
      <w:r>
        <w:t>S</w:t>
      </w:r>
      <w:r>
        <w:rPr>
          <w:spacing w:val="-2"/>
        </w:rPr>
        <w:t>T</w:t>
      </w:r>
      <w:r>
        <w:t>R</w:t>
      </w:r>
      <w:r>
        <w:rPr>
          <w:spacing w:val="-2"/>
        </w:rPr>
        <w:t>A</w:t>
      </w:r>
      <w:r>
        <w:t>T</w:t>
      </w:r>
      <w:r>
        <w:rPr>
          <w:spacing w:val="-3"/>
        </w:rPr>
        <w:t>E</w:t>
      </w:r>
      <w:r>
        <w:rPr>
          <w:spacing w:val="-2"/>
        </w:rPr>
        <w:t>G</w:t>
      </w:r>
      <w:r>
        <w:t>Y</w:t>
      </w:r>
      <w:r>
        <w:rPr>
          <w:spacing w:val="2"/>
        </w:rPr>
        <w:t xml:space="preserve"> </w:t>
      </w:r>
      <w:r>
        <w:t xml:space="preserve">- </w:t>
      </w:r>
      <w:r>
        <w:rPr>
          <w:spacing w:val="-2"/>
        </w:rPr>
        <w:t>A</w:t>
      </w:r>
      <w:r>
        <w:t>DOP</w:t>
      </w:r>
      <w:r>
        <w:rPr>
          <w:spacing w:val="-2"/>
        </w:rPr>
        <w:t>T</w:t>
      </w:r>
      <w:r>
        <w:t xml:space="preserve">ED </w:t>
      </w:r>
      <w:r>
        <w:rPr>
          <w:spacing w:val="-3"/>
        </w:rPr>
        <w:t>O</w:t>
      </w:r>
      <w:r>
        <w:t>CT</w:t>
      </w:r>
      <w:r>
        <w:rPr>
          <w:spacing w:val="-3"/>
        </w:rPr>
        <w:t>O</w:t>
      </w:r>
      <w:r>
        <w:t>BER</w:t>
      </w:r>
      <w:r>
        <w:rPr>
          <w:spacing w:val="-2"/>
        </w:rPr>
        <w:t xml:space="preserve"> 20</w:t>
      </w:r>
      <w:r>
        <w:t>16</w:t>
      </w:r>
    </w:p>
    <w:p w14:paraId="4F374974" w14:textId="77777777" w:rsidR="0035030E" w:rsidRDefault="0035030E">
      <w:pPr>
        <w:spacing w:before="15" w:line="280" w:lineRule="exact"/>
        <w:rPr>
          <w:sz w:val="28"/>
          <w:szCs w:val="28"/>
        </w:rPr>
      </w:pPr>
    </w:p>
    <w:p w14:paraId="4F374975" w14:textId="77777777" w:rsidR="0035030E" w:rsidRDefault="00564E83">
      <w:pPr>
        <w:pStyle w:val="BodyText"/>
        <w:spacing w:line="355" w:lineRule="auto"/>
        <w:ind w:right="157"/>
        <w:jc w:val="both"/>
      </w:pPr>
      <w:r>
        <w:t>P</w:t>
      </w:r>
      <w:r>
        <w:rPr>
          <w:spacing w:val="1"/>
        </w:rPr>
        <w:t>o</w:t>
      </w:r>
      <w:r>
        <w:t>l</w:t>
      </w:r>
      <w:r>
        <w:rPr>
          <w:spacing w:val="-1"/>
        </w:rPr>
        <w:t>i</w:t>
      </w:r>
      <w:r>
        <w:rPr>
          <w:spacing w:val="-3"/>
        </w:rPr>
        <w:t>c</w:t>
      </w:r>
      <w:r>
        <w:t>y</w:t>
      </w:r>
      <w:r>
        <w:rPr>
          <w:spacing w:val="6"/>
        </w:rPr>
        <w:t xml:space="preserve"> </w:t>
      </w:r>
      <w:r>
        <w:rPr>
          <w:spacing w:val="-2"/>
        </w:rPr>
        <w:t>D</w:t>
      </w:r>
      <w:r>
        <w:t>M</w:t>
      </w:r>
      <w:r>
        <w:rPr>
          <w:spacing w:val="-2"/>
        </w:rPr>
        <w:t>1</w:t>
      </w:r>
      <w:r>
        <w:t>:</w:t>
      </w:r>
      <w:r>
        <w:rPr>
          <w:spacing w:val="8"/>
        </w:rPr>
        <w:t xml:space="preserve"> </w:t>
      </w:r>
      <w:r>
        <w:rPr>
          <w:spacing w:val="-3"/>
        </w:rPr>
        <w:t>G</w:t>
      </w:r>
      <w:r>
        <w:t>eneral</w:t>
      </w:r>
      <w:r>
        <w:rPr>
          <w:spacing w:val="4"/>
        </w:rPr>
        <w:t xml:space="preserve"> </w:t>
      </w:r>
      <w:r>
        <w:t>D</w:t>
      </w:r>
      <w:r>
        <w:rPr>
          <w:spacing w:val="-2"/>
        </w:rPr>
        <w:t>e</w:t>
      </w:r>
      <w:r>
        <w:t>ve</w:t>
      </w:r>
      <w:r>
        <w:rPr>
          <w:spacing w:val="-3"/>
        </w:rPr>
        <w:t>l</w:t>
      </w:r>
      <w:r>
        <w:rPr>
          <w:spacing w:val="1"/>
        </w:rPr>
        <w:t>o</w:t>
      </w:r>
      <w:r>
        <w:rPr>
          <w:spacing w:val="-1"/>
        </w:rPr>
        <w:t>p</w:t>
      </w:r>
      <w:r>
        <w:rPr>
          <w:spacing w:val="-2"/>
        </w:rPr>
        <w:t>m</w:t>
      </w:r>
      <w:r>
        <w:t>ent</w:t>
      </w:r>
      <w:r>
        <w:rPr>
          <w:spacing w:val="7"/>
        </w:rPr>
        <w:t xml:space="preserve"> </w:t>
      </w:r>
      <w:r>
        <w:rPr>
          <w:spacing w:val="-3"/>
        </w:rPr>
        <w:t>R</w:t>
      </w:r>
      <w:r>
        <w:t>eq</w:t>
      </w:r>
      <w:r>
        <w:rPr>
          <w:spacing w:val="-2"/>
        </w:rPr>
        <w:t>u</w:t>
      </w:r>
      <w:r>
        <w:t>ir</w:t>
      </w:r>
      <w:r>
        <w:rPr>
          <w:spacing w:val="-3"/>
        </w:rPr>
        <w:t>e</w:t>
      </w:r>
      <w:r>
        <w:t>ments</w:t>
      </w:r>
      <w:r>
        <w:rPr>
          <w:spacing w:val="8"/>
        </w:rPr>
        <w:t xml:space="preserve"> </w:t>
      </w:r>
      <w:r>
        <w:t>This</w:t>
      </w:r>
      <w:r>
        <w:rPr>
          <w:spacing w:val="4"/>
        </w:rPr>
        <w:t xml:space="preserve"> </w:t>
      </w:r>
      <w:r>
        <w:t>se</w:t>
      </w:r>
      <w:r>
        <w:rPr>
          <w:spacing w:val="-2"/>
        </w:rPr>
        <w:t>e</w:t>
      </w:r>
      <w:r>
        <w:t>ks</w:t>
      </w:r>
      <w:r>
        <w:rPr>
          <w:spacing w:val="5"/>
        </w:rPr>
        <w:t xml:space="preserve"> </w:t>
      </w:r>
      <w:r>
        <w:t>to</w:t>
      </w:r>
      <w:r>
        <w:rPr>
          <w:spacing w:val="6"/>
        </w:rPr>
        <w:t xml:space="preserve"> </w:t>
      </w:r>
      <w:r>
        <w:t>ens</w:t>
      </w:r>
      <w:r>
        <w:rPr>
          <w:spacing w:val="-1"/>
        </w:rPr>
        <w:t>u</w:t>
      </w:r>
      <w:r>
        <w:t>re</w:t>
      </w:r>
      <w:r>
        <w:rPr>
          <w:spacing w:val="5"/>
        </w:rPr>
        <w:t xml:space="preserve"> </w:t>
      </w:r>
      <w:r>
        <w:t>that</w:t>
      </w:r>
      <w:r>
        <w:rPr>
          <w:spacing w:val="5"/>
        </w:rPr>
        <w:t xml:space="preserve"> </w:t>
      </w:r>
      <w:r>
        <w:rPr>
          <w:spacing w:val="-1"/>
        </w:rPr>
        <w:t>n</w:t>
      </w:r>
      <w:r>
        <w:t>ew</w:t>
      </w:r>
      <w:r>
        <w:rPr>
          <w:spacing w:val="4"/>
        </w:rPr>
        <w:t xml:space="preserv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5"/>
        </w:rPr>
        <w:t xml:space="preserve"> </w:t>
      </w:r>
      <w:r>
        <w:rPr>
          <w:spacing w:val="-2"/>
        </w:rPr>
        <w:t>m</w:t>
      </w:r>
      <w:r>
        <w:t>eets</w:t>
      </w:r>
      <w:r>
        <w:rPr>
          <w:spacing w:val="5"/>
        </w:rPr>
        <w:t xml:space="preserve"> </w:t>
      </w:r>
      <w:r>
        <w:t>a</w:t>
      </w:r>
      <w:r>
        <w:rPr>
          <w:spacing w:val="7"/>
        </w:rPr>
        <w:t xml:space="preserve"> </w:t>
      </w:r>
      <w:r>
        <w:t>ra</w:t>
      </w:r>
      <w:r>
        <w:rPr>
          <w:spacing w:val="-2"/>
        </w:rPr>
        <w:t>n</w:t>
      </w:r>
      <w:r>
        <w:rPr>
          <w:spacing w:val="-4"/>
        </w:rPr>
        <w:t>g</w:t>
      </w:r>
      <w:r>
        <w:t xml:space="preserve">e </w:t>
      </w:r>
      <w:r>
        <w:rPr>
          <w:spacing w:val="1"/>
        </w:rPr>
        <w:t>o</w:t>
      </w:r>
      <w:r>
        <w:t>r</w:t>
      </w:r>
      <w:r>
        <w:rPr>
          <w:spacing w:val="2"/>
        </w:rPr>
        <w:t xml:space="preserve"> </w:t>
      </w:r>
      <w:r>
        <w:t>criteria</w:t>
      </w:r>
      <w:r>
        <w:rPr>
          <w:spacing w:val="2"/>
        </w:rPr>
        <w:t xml:space="preserve"> </w:t>
      </w:r>
      <w:r>
        <w:t>i</w:t>
      </w:r>
      <w:r>
        <w:rPr>
          <w:spacing w:val="-2"/>
        </w:rPr>
        <w:t>n</w:t>
      </w:r>
      <w:r>
        <w:t>cl</w:t>
      </w:r>
      <w:r>
        <w:rPr>
          <w:spacing w:val="-1"/>
        </w:rPr>
        <w:t>ud</w:t>
      </w:r>
      <w:r>
        <w:t>i</w:t>
      </w:r>
      <w:r>
        <w:rPr>
          <w:spacing w:val="-2"/>
        </w:rPr>
        <w:t>n</w:t>
      </w:r>
      <w:r>
        <w:rPr>
          <w:spacing w:val="-1"/>
        </w:rPr>
        <w:t>g</w:t>
      </w:r>
      <w:r>
        <w:t>:</w:t>
      </w:r>
      <w:r>
        <w:rPr>
          <w:spacing w:val="6"/>
        </w:rPr>
        <w:t xml:space="preserve"> </w:t>
      </w:r>
      <w:r>
        <w:t>a)</w:t>
      </w:r>
      <w:r>
        <w:rPr>
          <w:spacing w:val="3"/>
        </w:rPr>
        <w:t xml:space="preserve"> </w:t>
      </w:r>
      <w:r>
        <w:t>A</w:t>
      </w:r>
      <w:r>
        <w:rPr>
          <w:spacing w:val="-1"/>
        </w:rPr>
        <w:t>r</w:t>
      </w:r>
      <w:r>
        <w:t xml:space="preserve">e </w:t>
      </w:r>
      <w:r>
        <w:rPr>
          <w:spacing w:val="1"/>
        </w:rPr>
        <w:t>o</w:t>
      </w:r>
      <w:r>
        <w:t>f</w:t>
      </w:r>
      <w:r>
        <w:rPr>
          <w:spacing w:val="5"/>
        </w:rPr>
        <w:t xml:space="preserve"> </w:t>
      </w:r>
      <w:r>
        <w:t>a</w:t>
      </w:r>
      <w:r>
        <w:rPr>
          <w:spacing w:val="2"/>
        </w:rPr>
        <w:t xml:space="preserve"> </w:t>
      </w:r>
      <w:r>
        <w:rPr>
          <w:spacing w:val="-1"/>
        </w:rPr>
        <w:t>h</w:t>
      </w:r>
      <w:r>
        <w:t>i</w:t>
      </w:r>
      <w:r>
        <w:rPr>
          <w:spacing w:val="-1"/>
        </w:rPr>
        <w:t>g</w:t>
      </w:r>
      <w:r>
        <w:t>h</w:t>
      </w:r>
      <w:r>
        <w:rPr>
          <w:spacing w:val="4"/>
        </w:rPr>
        <w:t xml:space="preserve"> </w:t>
      </w:r>
      <w:r>
        <w:rPr>
          <w:spacing w:val="-1"/>
        </w:rPr>
        <w:t>qu</w:t>
      </w:r>
      <w:r>
        <w:t>al</w:t>
      </w:r>
      <w:r>
        <w:rPr>
          <w:spacing w:val="-1"/>
        </w:rPr>
        <w:t>i</w:t>
      </w:r>
      <w:r>
        <w:t>ty</w:t>
      </w:r>
      <w:r>
        <w:rPr>
          <w:spacing w:val="1"/>
        </w:rPr>
        <w:t xml:space="preserve"> o</w:t>
      </w:r>
      <w:r>
        <w:t>f</w:t>
      </w:r>
      <w:r>
        <w:rPr>
          <w:spacing w:val="5"/>
        </w:rPr>
        <w:t xml:space="preserve"> </w:t>
      </w:r>
      <w:r>
        <w:rPr>
          <w:spacing w:val="-1"/>
        </w:rPr>
        <w:t>d</w:t>
      </w:r>
      <w:r>
        <w:rPr>
          <w:spacing w:val="-2"/>
        </w:rPr>
        <w:t>e</w:t>
      </w:r>
      <w:r>
        <w:t>si</w:t>
      </w:r>
      <w:r>
        <w:rPr>
          <w:spacing w:val="-1"/>
        </w:rPr>
        <w:t>g</w:t>
      </w:r>
      <w:r>
        <w:t>n</w:t>
      </w:r>
      <w:r>
        <w:rPr>
          <w:spacing w:val="2"/>
        </w:rPr>
        <w:t xml:space="preserve"> </w:t>
      </w:r>
      <w:r>
        <w:t>a</w:t>
      </w:r>
      <w:r>
        <w:rPr>
          <w:spacing w:val="-1"/>
        </w:rPr>
        <w:t>n</w:t>
      </w:r>
      <w:r>
        <w:t>d</w:t>
      </w:r>
      <w:r>
        <w:rPr>
          <w:spacing w:val="4"/>
        </w:rPr>
        <w:t xml:space="preserve"> </w:t>
      </w:r>
      <w:r>
        <w:t>take</w:t>
      </w:r>
      <w:r>
        <w:rPr>
          <w:spacing w:val="4"/>
        </w:rPr>
        <w:t xml:space="preserve"> </w:t>
      </w:r>
      <w:r>
        <w:t>t</w:t>
      </w:r>
      <w:r>
        <w:rPr>
          <w:spacing w:val="-3"/>
        </w:rPr>
        <w:t>h</w:t>
      </w:r>
      <w:r>
        <w:t>e</w:t>
      </w:r>
      <w:r>
        <w:rPr>
          <w:spacing w:val="3"/>
        </w:rPr>
        <w:t xml:space="preserve"> </w:t>
      </w:r>
      <w:r>
        <w:rPr>
          <w:spacing w:val="1"/>
        </w:rPr>
        <w:t>o</w:t>
      </w:r>
      <w:r>
        <w:rPr>
          <w:spacing w:val="-1"/>
        </w:rPr>
        <w:t>pp</w:t>
      </w:r>
      <w:r>
        <w:rPr>
          <w:spacing w:val="1"/>
        </w:rPr>
        <w:t>o</w:t>
      </w:r>
      <w:r>
        <w:t>rtu</w:t>
      </w:r>
      <w:r>
        <w:rPr>
          <w:spacing w:val="-2"/>
        </w:rPr>
        <w:t>n</w:t>
      </w:r>
      <w:r>
        <w:t>i</w:t>
      </w:r>
      <w:r>
        <w:rPr>
          <w:spacing w:val="-3"/>
        </w:rPr>
        <w:t>t</w:t>
      </w:r>
      <w:r>
        <w:t>y</w:t>
      </w:r>
      <w:r>
        <w:rPr>
          <w:spacing w:val="3"/>
        </w:rPr>
        <w:t xml:space="preserve"> </w:t>
      </w:r>
      <w:r>
        <w:rPr>
          <w:spacing w:val="-2"/>
        </w:rPr>
        <w:t>t</w:t>
      </w:r>
      <w:r>
        <w:t>o</w:t>
      </w:r>
      <w:r>
        <w:rPr>
          <w:spacing w:val="3"/>
        </w:rPr>
        <w:t xml:space="preserve"> </w:t>
      </w:r>
      <w:r>
        <w:t>en</w:t>
      </w:r>
      <w:r>
        <w:rPr>
          <w:spacing w:val="-2"/>
        </w:rPr>
        <w:t>h</w:t>
      </w:r>
      <w:r>
        <w:t>a</w:t>
      </w:r>
      <w:r>
        <w:rPr>
          <w:spacing w:val="-1"/>
        </w:rPr>
        <w:t>n</w:t>
      </w:r>
      <w:r>
        <w:t>ce</w:t>
      </w:r>
      <w:r>
        <w:rPr>
          <w:spacing w:val="3"/>
        </w:rPr>
        <w:t xml:space="preserve"> </w:t>
      </w:r>
      <w:r>
        <w:t>the</w:t>
      </w:r>
      <w:r>
        <w:rPr>
          <w:spacing w:val="5"/>
        </w:rPr>
        <w:t xml:space="preserve"> </w:t>
      </w:r>
      <w:r>
        <w:rPr>
          <w:spacing w:val="-1"/>
        </w:rPr>
        <w:t>qu</w:t>
      </w:r>
      <w:r>
        <w:t>al</w:t>
      </w:r>
      <w:r>
        <w:rPr>
          <w:spacing w:val="-1"/>
        </w:rPr>
        <w:t>i</w:t>
      </w:r>
      <w:r>
        <w:rPr>
          <w:spacing w:val="-2"/>
        </w:rPr>
        <w:t>t</w:t>
      </w:r>
      <w:r>
        <w:t>y</w:t>
      </w:r>
      <w:r>
        <w:rPr>
          <w:spacing w:val="3"/>
        </w:rPr>
        <w:t xml:space="preserve"> </w:t>
      </w:r>
      <w:r>
        <w:rPr>
          <w:spacing w:val="1"/>
        </w:rPr>
        <w:t>o</w:t>
      </w:r>
      <w:r>
        <w:t>f</w:t>
      </w:r>
      <w:r>
        <w:rPr>
          <w:spacing w:val="2"/>
        </w:rPr>
        <w:t xml:space="preserve"> </w:t>
      </w:r>
      <w:r>
        <w:t>t</w:t>
      </w:r>
      <w:r>
        <w:rPr>
          <w:spacing w:val="-3"/>
        </w:rPr>
        <w:t>h</w:t>
      </w:r>
      <w:r>
        <w:t>e area</w:t>
      </w:r>
      <w:r>
        <w:rPr>
          <w:spacing w:val="-7"/>
        </w:rPr>
        <w:t xml:space="preserve"> </w:t>
      </w:r>
      <w:r>
        <w:rPr>
          <w:spacing w:val="-1"/>
        </w:rPr>
        <w:t>b</w:t>
      </w:r>
      <w:r>
        <w:t>)</w:t>
      </w:r>
      <w:r>
        <w:rPr>
          <w:spacing w:val="-7"/>
        </w:rPr>
        <w:t xml:space="preserve"> </w:t>
      </w:r>
      <w:r>
        <w:t>A</w:t>
      </w:r>
      <w:r>
        <w:rPr>
          <w:spacing w:val="-1"/>
        </w:rPr>
        <w:t>r</w:t>
      </w:r>
      <w:r>
        <w:t>e</w:t>
      </w:r>
      <w:r>
        <w:rPr>
          <w:spacing w:val="-6"/>
        </w:rPr>
        <w:t xml:space="preserve"> </w:t>
      </w:r>
      <w:r>
        <w:t>c</w:t>
      </w:r>
      <w:r>
        <w:rPr>
          <w:spacing w:val="-1"/>
        </w:rPr>
        <w:t>o</w:t>
      </w:r>
      <w:r>
        <w:t>m</w:t>
      </w:r>
      <w:r>
        <w:rPr>
          <w:spacing w:val="-1"/>
        </w:rPr>
        <w:t>p</w:t>
      </w:r>
      <w:r>
        <w:t>ati</w:t>
      </w:r>
      <w:r>
        <w:rPr>
          <w:spacing w:val="-1"/>
        </w:rPr>
        <w:t>b</w:t>
      </w:r>
      <w:r>
        <w:t>le</w:t>
      </w:r>
      <w:r>
        <w:rPr>
          <w:spacing w:val="-9"/>
        </w:rPr>
        <w:t xml:space="preserve"> </w:t>
      </w:r>
      <w:r>
        <w:t>wi</w:t>
      </w:r>
      <w:r>
        <w:rPr>
          <w:spacing w:val="-2"/>
        </w:rPr>
        <w:t>t</w:t>
      </w:r>
      <w:r>
        <w:t>h</w:t>
      </w:r>
      <w:r>
        <w:rPr>
          <w:spacing w:val="-8"/>
        </w:rPr>
        <w:t xml:space="preserve"> </w:t>
      </w:r>
      <w:r>
        <w:t>su</w:t>
      </w:r>
      <w:r>
        <w:rPr>
          <w:spacing w:val="-1"/>
        </w:rPr>
        <w:t>r</w:t>
      </w:r>
      <w:r>
        <w:t>ro</w:t>
      </w:r>
      <w:r>
        <w:rPr>
          <w:spacing w:val="-1"/>
        </w:rPr>
        <w:t>und</w:t>
      </w:r>
      <w:r>
        <w:t>i</w:t>
      </w:r>
      <w:r>
        <w:rPr>
          <w:spacing w:val="-2"/>
        </w:rPr>
        <w:t>n</w:t>
      </w:r>
      <w:r>
        <w:t>g</w:t>
      </w:r>
      <w:r>
        <w:rPr>
          <w:spacing w:val="-8"/>
        </w:rPr>
        <w:t xml:space="preserve"> </w:t>
      </w:r>
      <w:r>
        <w:t>la</w:t>
      </w:r>
      <w:r>
        <w:rPr>
          <w:spacing w:val="-2"/>
        </w:rPr>
        <w:t>n</w:t>
      </w:r>
      <w:r>
        <w:t>d</w:t>
      </w:r>
      <w:r>
        <w:rPr>
          <w:spacing w:val="-8"/>
        </w:rPr>
        <w:t xml:space="preserve"> </w:t>
      </w:r>
      <w:r>
        <w:rPr>
          <w:spacing w:val="-1"/>
        </w:rPr>
        <w:t>u</w:t>
      </w:r>
      <w:r>
        <w:t>ses</w:t>
      </w:r>
      <w:r>
        <w:rPr>
          <w:spacing w:val="-6"/>
        </w:rPr>
        <w:t xml:space="preserve"> </w:t>
      </w:r>
      <w:r>
        <w:t>c)</w:t>
      </w:r>
      <w:r>
        <w:rPr>
          <w:spacing w:val="-4"/>
        </w:rPr>
        <w:t xml:space="preserve"> </w:t>
      </w:r>
      <w:r>
        <w:t>Do</w:t>
      </w:r>
      <w:r>
        <w:rPr>
          <w:spacing w:val="-6"/>
        </w:rPr>
        <w:t xml:space="preserve"> </w:t>
      </w:r>
      <w:r>
        <w:rPr>
          <w:spacing w:val="-4"/>
        </w:rPr>
        <w:t>n</w:t>
      </w:r>
      <w:r>
        <w:rPr>
          <w:spacing w:val="1"/>
        </w:rPr>
        <w:t>o</w:t>
      </w:r>
      <w:r>
        <w:t>t</w:t>
      </w:r>
      <w:r>
        <w:rPr>
          <w:spacing w:val="-6"/>
        </w:rPr>
        <w:t xml:space="preserve"> </w:t>
      </w:r>
      <w:r>
        <w:t>a</w:t>
      </w:r>
      <w:r>
        <w:rPr>
          <w:spacing w:val="-1"/>
        </w:rPr>
        <w:t>d</w:t>
      </w:r>
      <w:r>
        <w:rPr>
          <w:spacing w:val="-2"/>
        </w:rPr>
        <w:t>v</w:t>
      </w:r>
      <w:r>
        <w:t>erse</w:t>
      </w:r>
      <w:r>
        <w:rPr>
          <w:spacing w:val="-3"/>
        </w:rPr>
        <w:t>l</w:t>
      </w:r>
      <w:r>
        <w:t>y</w:t>
      </w:r>
      <w:r>
        <w:rPr>
          <w:spacing w:val="-6"/>
        </w:rPr>
        <w:t xml:space="preserve"> </w:t>
      </w:r>
      <w:r>
        <w:t>affect</w:t>
      </w:r>
      <w:r>
        <w:rPr>
          <w:spacing w:val="-6"/>
        </w:rPr>
        <w:t xml:space="preserve"> </w:t>
      </w:r>
      <w:r>
        <w:t>t</w:t>
      </w:r>
      <w:r>
        <w:rPr>
          <w:spacing w:val="-3"/>
        </w:rPr>
        <w:t>h</w:t>
      </w:r>
      <w:r>
        <w:t>e</w:t>
      </w:r>
      <w:r>
        <w:rPr>
          <w:spacing w:val="-6"/>
        </w:rPr>
        <w:t xml:space="preserve"> </w:t>
      </w:r>
      <w:r>
        <w:t>amen</w:t>
      </w:r>
      <w:r>
        <w:rPr>
          <w:spacing w:val="-1"/>
        </w:rPr>
        <w:t>i</w:t>
      </w:r>
      <w:r>
        <w:t>ty</w:t>
      </w:r>
      <w:r>
        <w:rPr>
          <w:spacing w:val="-6"/>
        </w:rPr>
        <w:t xml:space="preserve"> </w:t>
      </w:r>
      <w:r>
        <w:rPr>
          <w:spacing w:val="1"/>
        </w:rPr>
        <w:t>o</w:t>
      </w:r>
      <w:r>
        <w:t>f</w:t>
      </w:r>
      <w:r>
        <w:rPr>
          <w:spacing w:val="-7"/>
        </w:rPr>
        <w:t xml:space="preserve"> </w:t>
      </w:r>
      <w:r>
        <w:rPr>
          <w:spacing w:val="-3"/>
        </w:rPr>
        <w:t>r</w:t>
      </w:r>
      <w:r>
        <w:t>eside</w:t>
      </w:r>
      <w:r>
        <w:rPr>
          <w:spacing w:val="-1"/>
        </w:rPr>
        <w:t>n</w:t>
      </w:r>
      <w:r>
        <w:t>ts</w:t>
      </w:r>
      <w:r>
        <w:rPr>
          <w:spacing w:val="-6"/>
        </w:rPr>
        <w:t xml:space="preserve"> </w:t>
      </w:r>
      <w:r>
        <w:t>th</w:t>
      </w:r>
      <w:r>
        <w:rPr>
          <w:spacing w:val="-3"/>
        </w:rPr>
        <w:t>r</w:t>
      </w:r>
      <w:r>
        <w:rPr>
          <w:spacing w:val="1"/>
        </w:rPr>
        <w:t>o</w:t>
      </w:r>
      <w:r>
        <w:rPr>
          <w:spacing w:val="-4"/>
        </w:rPr>
        <w:t>u</w:t>
      </w:r>
      <w:r>
        <w:rPr>
          <w:spacing w:val="-1"/>
        </w:rPr>
        <w:t>g</w:t>
      </w:r>
      <w:r>
        <w:t>h vis</w:t>
      </w:r>
      <w:r>
        <w:rPr>
          <w:spacing w:val="-2"/>
        </w:rPr>
        <w:t>u</w:t>
      </w:r>
      <w:r>
        <w:t>al</w:t>
      </w:r>
      <w:r>
        <w:rPr>
          <w:spacing w:val="14"/>
        </w:rPr>
        <w:t xml:space="preserve"> </w:t>
      </w:r>
      <w:r>
        <w:t>i</w:t>
      </w:r>
      <w:r>
        <w:rPr>
          <w:spacing w:val="-2"/>
        </w:rPr>
        <w:t>n</w:t>
      </w:r>
      <w:r>
        <w:t>trus</w:t>
      </w:r>
      <w:r>
        <w:rPr>
          <w:spacing w:val="-4"/>
        </w:rPr>
        <w:t>i</w:t>
      </w:r>
      <w:r>
        <w:rPr>
          <w:spacing w:val="1"/>
        </w:rPr>
        <w:t>o</w:t>
      </w:r>
      <w:r>
        <w:rPr>
          <w:spacing w:val="-1"/>
        </w:rPr>
        <w:t>n</w:t>
      </w:r>
      <w:r>
        <w:t>,</w:t>
      </w:r>
      <w:r>
        <w:rPr>
          <w:spacing w:val="12"/>
        </w:rPr>
        <w:t xml:space="preserve"> </w:t>
      </w:r>
      <w:r>
        <w:rPr>
          <w:spacing w:val="-2"/>
        </w:rPr>
        <w:t>o</w:t>
      </w:r>
      <w:r>
        <w:t>verbe</w:t>
      </w:r>
      <w:r>
        <w:rPr>
          <w:spacing w:val="-3"/>
        </w:rPr>
        <w:t>a</w:t>
      </w:r>
      <w:r>
        <w:t>ri</w:t>
      </w:r>
      <w:r>
        <w:rPr>
          <w:spacing w:val="-2"/>
        </w:rPr>
        <w:t>n</w:t>
      </w:r>
      <w:r>
        <w:t>g</w:t>
      </w:r>
      <w:r>
        <w:rPr>
          <w:spacing w:val="13"/>
        </w:rPr>
        <w:t xml:space="preserve"> </w:t>
      </w:r>
      <w:r>
        <w:t>im</w:t>
      </w:r>
      <w:r>
        <w:rPr>
          <w:spacing w:val="-1"/>
        </w:rPr>
        <w:t>p</w:t>
      </w:r>
      <w:r>
        <w:t>ac</w:t>
      </w:r>
      <w:r>
        <w:rPr>
          <w:spacing w:val="-2"/>
        </w:rPr>
        <w:t>t</w:t>
      </w:r>
      <w:r>
        <w:t>,</w:t>
      </w:r>
      <w:r>
        <w:rPr>
          <w:spacing w:val="12"/>
        </w:rPr>
        <w:t xml:space="preserve"> </w:t>
      </w:r>
      <w:r>
        <w:rPr>
          <w:spacing w:val="1"/>
        </w:rPr>
        <w:t>o</w:t>
      </w:r>
      <w:r>
        <w:rPr>
          <w:spacing w:val="-2"/>
        </w:rPr>
        <w:t>v</w:t>
      </w:r>
      <w:r>
        <w:t>ersha</w:t>
      </w:r>
      <w:r>
        <w:rPr>
          <w:spacing w:val="-2"/>
        </w:rPr>
        <w:t>do</w:t>
      </w:r>
      <w:r>
        <w:t>wing</w:t>
      </w:r>
      <w:r>
        <w:rPr>
          <w:spacing w:val="11"/>
        </w:rPr>
        <w:t xml:space="preserve"> </w:t>
      </w:r>
      <w:r>
        <w:rPr>
          <w:spacing w:val="1"/>
        </w:rPr>
        <w:t>o</w:t>
      </w:r>
      <w:r>
        <w:t>r</w:t>
      </w:r>
      <w:r>
        <w:rPr>
          <w:spacing w:val="14"/>
        </w:rPr>
        <w:t xml:space="preserve"> </w:t>
      </w:r>
      <w:r>
        <w:rPr>
          <w:spacing w:val="-3"/>
        </w:rPr>
        <w:t>l</w:t>
      </w:r>
      <w:r>
        <w:rPr>
          <w:spacing w:val="1"/>
        </w:rPr>
        <w:t>o</w:t>
      </w:r>
      <w:r>
        <w:t>ss</w:t>
      </w:r>
      <w:r>
        <w:rPr>
          <w:spacing w:val="12"/>
        </w:rPr>
        <w:t xml:space="preserve"> </w:t>
      </w:r>
      <w:r>
        <w:rPr>
          <w:spacing w:val="-2"/>
        </w:rPr>
        <w:t>o</w:t>
      </w:r>
      <w:r>
        <w:t>f</w:t>
      </w:r>
      <w:r>
        <w:rPr>
          <w:spacing w:val="14"/>
        </w:rPr>
        <w:t xml:space="preserve"> </w:t>
      </w:r>
      <w:r>
        <w:rPr>
          <w:spacing w:val="-1"/>
        </w:rPr>
        <w:t>p</w:t>
      </w:r>
      <w:r>
        <w:t>r</w:t>
      </w:r>
      <w:r>
        <w:rPr>
          <w:spacing w:val="-3"/>
        </w:rPr>
        <w:t>i</w:t>
      </w:r>
      <w:r>
        <w:t>vacy</w:t>
      </w:r>
      <w:r>
        <w:rPr>
          <w:spacing w:val="13"/>
        </w:rPr>
        <w:t xml:space="preserve"> </w:t>
      </w:r>
      <w:r>
        <w:rPr>
          <w:spacing w:val="-2"/>
        </w:rPr>
        <w:t>e</w:t>
      </w:r>
      <w:r>
        <w:t>)</w:t>
      </w:r>
      <w:r>
        <w:rPr>
          <w:spacing w:val="12"/>
        </w:rPr>
        <w:t xml:space="preserve"> </w:t>
      </w:r>
      <w:r>
        <w:t>P</w:t>
      </w:r>
      <w:r>
        <w:rPr>
          <w:spacing w:val="-3"/>
        </w:rPr>
        <w:t>r</w:t>
      </w:r>
      <w:r>
        <w:rPr>
          <w:spacing w:val="1"/>
        </w:rPr>
        <w:t>o</w:t>
      </w:r>
      <w:r>
        <w:t>vi</w:t>
      </w:r>
      <w:r>
        <w:rPr>
          <w:spacing w:val="-4"/>
        </w:rPr>
        <w:t>d</w:t>
      </w:r>
      <w:r>
        <w:t>e</w:t>
      </w:r>
      <w:r>
        <w:rPr>
          <w:spacing w:val="15"/>
        </w:rPr>
        <w:t xml:space="preserve"> </w:t>
      </w:r>
      <w:r>
        <w:t>s</w:t>
      </w:r>
      <w:r>
        <w:rPr>
          <w:spacing w:val="-3"/>
        </w:rPr>
        <w:t>a</w:t>
      </w:r>
      <w:r>
        <w:t>tisfac</w:t>
      </w:r>
      <w:r>
        <w:rPr>
          <w:spacing w:val="-2"/>
        </w:rPr>
        <w:t>t</w:t>
      </w:r>
      <w:r>
        <w:rPr>
          <w:spacing w:val="1"/>
        </w:rPr>
        <w:t>o</w:t>
      </w:r>
      <w:r>
        <w:t>ry</w:t>
      </w:r>
      <w:r>
        <w:rPr>
          <w:spacing w:val="10"/>
        </w:rPr>
        <w:t xml:space="preserve"> </w:t>
      </w:r>
      <w:r>
        <w:t>veh</w:t>
      </w:r>
      <w:r>
        <w:rPr>
          <w:spacing w:val="-1"/>
        </w:rPr>
        <w:t>i</w:t>
      </w:r>
      <w:r>
        <w:t>cle</w:t>
      </w:r>
      <w:r>
        <w:rPr>
          <w:spacing w:val="12"/>
        </w:rPr>
        <w:t xml:space="preserve"> </w:t>
      </w:r>
      <w:r>
        <w:t>a</w:t>
      </w:r>
      <w:r>
        <w:rPr>
          <w:spacing w:val="-3"/>
        </w:rPr>
        <w:t>c</w:t>
      </w:r>
      <w:r>
        <w:t>ce</w:t>
      </w:r>
      <w:r>
        <w:rPr>
          <w:spacing w:val="-2"/>
        </w:rPr>
        <w:t>s</w:t>
      </w:r>
      <w:r>
        <w:t>s a</w:t>
      </w:r>
      <w:r>
        <w:rPr>
          <w:spacing w:val="-1"/>
        </w:rPr>
        <w:t>n</w:t>
      </w:r>
      <w:r>
        <w:t>d</w:t>
      </w:r>
      <w:r>
        <w:rPr>
          <w:spacing w:val="-1"/>
        </w:rPr>
        <w:t xml:space="preserve"> </w:t>
      </w:r>
      <w:r>
        <w:t>park</w:t>
      </w:r>
      <w:r>
        <w:rPr>
          <w:spacing w:val="-1"/>
        </w:rPr>
        <w:t>in</w:t>
      </w:r>
      <w:r>
        <w:t>g</w:t>
      </w:r>
      <w:r>
        <w:rPr>
          <w:spacing w:val="-1"/>
        </w:rPr>
        <w:t xml:space="preserve"> </w:t>
      </w:r>
      <w:r>
        <w:t xml:space="preserve">h) </w:t>
      </w:r>
      <w:r>
        <w:rPr>
          <w:spacing w:val="1"/>
        </w:rPr>
        <w:t>M</w:t>
      </w:r>
      <w:r>
        <w:t>i</w:t>
      </w:r>
      <w:r>
        <w:rPr>
          <w:spacing w:val="-2"/>
        </w:rPr>
        <w:t>n</w:t>
      </w:r>
      <w:r>
        <w:rPr>
          <w:spacing w:val="-3"/>
        </w:rPr>
        <w:t>i</w:t>
      </w:r>
      <w:r>
        <w:t>mize</w:t>
      </w:r>
      <w:r>
        <w:rPr>
          <w:spacing w:val="-2"/>
        </w:rPr>
        <w:t xml:space="preserve"> </w:t>
      </w:r>
      <w:r>
        <w:rPr>
          <w:spacing w:val="1"/>
        </w:rPr>
        <w:t>o</w:t>
      </w:r>
      <w:r>
        <w:rPr>
          <w:spacing w:val="-4"/>
        </w:rPr>
        <w:t>p</w:t>
      </w:r>
      <w:r>
        <w:rPr>
          <w:spacing w:val="-1"/>
        </w:rPr>
        <w:t>p</w:t>
      </w:r>
      <w:r>
        <w:rPr>
          <w:spacing w:val="1"/>
        </w:rPr>
        <w:t>o</w:t>
      </w:r>
      <w:r>
        <w:t>rtu</w:t>
      </w:r>
      <w:r>
        <w:rPr>
          <w:spacing w:val="-2"/>
        </w:rPr>
        <w:t>n</w:t>
      </w:r>
      <w:r>
        <w:t>ities</w:t>
      </w:r>
      <w:r>
        <w:rPr>
          <w:spacing w:val="-2"/>
        </w:rPr>
        <w:t xml:space="preserve"> </w:t>
      </w:r>
      <w:r>
        <w:t>f</w:t>
      </w:r>
      <w:r>
        <w:rPr>
          <w:spacing w:val="1"/>
        </w:rPr>
        <w:t>o</w:t>
      </w:r>
      <w:r>
        <w:t>r</w:t>
      </w:r>
      <w:r>
        <w:rPr>
          <w:spacing w:val="-3"/>
        </w:rPr>
        <w:t xml:space="preserve"> </w:t>
      </w:r>
      <w:r>
        <w:t>cr</w:t>
      </w:r>
      <w:r>
        <w:rPr>
          <w:spacing w:val="-3"/>
        </w:rPr>
        <w:t>i</w:t>
      </w:r>
      <w:r>
        <w:t>me a</w:t>
      </w:r>
      <w:r>
        <w:rPr>
          <w:spacing w:val="-1"/>
        </w:rPr>
        <w:t>g</w:t>
      </w:r>
      <w:r>
        <w:t>ai</w:t>
      </w:r>
      <w:r>
        <w:rPr>
          <w:spacing w:val="-4"/>
        </w:rPr>
        <w:t>n</w:t>
      </w:r>
      <w:r>
        <w:t>st</w:t>
      </w:r>
      <w:r>
        <w:rPr>
          <w:spacing w:val="1"/>
        </w:rPr>
        <w:t xml:space="preserve"> </w:t>
      </w:r>
      <w:r>
        <w:rPr>
          <w:spacing w:val="-1"/>
        </w:rPr>
        <w:t>p</w:t>
      </w:r>
      <w:r>
        <w:rPr>
          <w:spacing w:val="-2"/>
        </w:rPr>
        <w:t>e</w:t>
      </w:r>
      <w:r>
        <w:rPr>
          <w:spacing w:val="1"/>
        </w:rPr>
        <w:t>o</w:t>
      </w:r>
      <w:r>
        <w:rPr>
          <w:spacing w:val="-1"/>
        </w:rPr>
        <w:t>p</w:t>
      </w:r>
      <w:r>
        <w:t>le</w:t>
      </w:r>
      <w:r>
        <w:rPr>
          <w:spacing w:val="-2"/>
        </w:rPr>
        <w:t xml:space="preserve"> </w:t>
      </w:r>
      <w:r>
        <w:rPr>
          <w:spacing w:val="1"/>
        </w:rPr>
        <w:t>o</w:t>
      </w:r>
      <w:r>
        <w:t>r p</w:t>
      </w:r>
      <w:r>
        <w:rPr>
          <w:spacing w:val="-4"/>
        </w:rPr>
        <w:t>r</w:t>
      </w:r>
      <w:r>
        <w:rPr>
          <w:spacing w:val="1"/>
        </w:rPr>
        <w:t>o</w:t>
      </w:r>
      <w:r>
        <w:rPr>
          <w:spacing w:val="-1"/>
        </w:rPr>
        <w:t>p</w:t>
      </w:r>
      <w:r>
        <w:t>er</w:t>
      </w:r>
      <w:r>
        <w:rPr>
          <w:spacing w:val="-2"/>
        </w:rPr>
        <w:t>t</w:t>
      </w:r>
      <w:r>
        <w:t>y</w:t>
      </w:r>
    </w:p>
    <w:p w14:paraId="4F374976" w14:textId="77777777" w:rsidR="0035030E" w:rsidRDefault="0035030E">
      <w:pPr>
        <w:spacing w:before="2" w:line="160" w:lineRule="exact"/>
        <w:rPr>
          <w:sz w:val="16"/>
          <w:szCs w:val="16"/>
        </w:rPr>
      </w:pPr>
    </w:p>
    <w:p w14:paraId="4F374977" w14:textId="310164DB" w:rsidR="0035030E" w:rsidRDefault="00564E83">
      <w:pPr>
        <w:pStyle w:val="BodyText"/>
        <w:spacing w:line="355" w:lineRule="auto"/>
        <w:ind w:right="157"/>
        <w:jc w:val="both"/>
      </w:pPr>
      <w:r>
        <w:t>P</w:t>
      </w:r>
      <w:r>
        <w:rPr>
          <w:spacing w:val="1"/>
        </w:rPr>
        <w:t>o</w:t>
      </w:r>
      <w:r>
        <w:t>l</w:t>
      </w:r>
      <w:r>
        <w:rPr>
          <w:spacing w:val="-1"/>
        </w:rPr>
        <w:t>i</w:t>
      </w:r>
      <w:r>
        <w:rPr>
          <w:spacing w:val="-3"/>
        </w:rPr>
        <w:t>c</w:t>
      </w:r>
      <w:r>
        <w:t>y</w:t>
      </w:r>
      <w:r>
        <w:rPr>
          <w:spacing w:val="-4"/>
        </w:rPr>
        <w:t xml:space="preserve"> </w:t>
      </w:r>
      <w:r>
        <w:t>P</w:t>
      </w:r>
      <w:r>
        <w:rPr>
          <w:spacing w:val="-2"/>
        </w:rPr>
        <w:t>2</w:t>
      </w:r>
      <w:r>
        <w:t>:</w:t>
      </w:r>
      <w:r>
        <w:rPr>
          <w:spacing w:val="-2"/>
        </w:rPr>
        <w:t xml:space="preserve"> </w:t>
      </w:r>
      <w:r>
        <w:t>P</w:t>
      </w:r>
      <w:r>
        <w:rPr>
          <w:spacing w:val="-3"/>
        </w:rPr>
        <w:t>r</w:t>
      </w:r>
      <w:r>
        <w:rPr>
          <w:spacing w:val="1"/>
        </w:rPr>
        <w:t>o</w:t>
      </w:r>
      <w:r>
        <w:rPr>
          <w:spacing w:val="-2"/>
        </w:rPr>
        <w:t>t</w:t>
      </w:r>
      <w:r>
        <w:t>ec</w:t>
      </w:r>
      <w:r>
        <w:rPr>
          <w:spacing w:val="1"/>
        </w:rPr>
        <w:t>t</w:t>
      </w:r>
      <w:r>
        <w:t>i</w:t>
      </w:r>
      <w:r>
        <w:rPr>
          <w:spacing w:val="-2"/>
        </w:rPr>
        <w:t>n</w:t>
      </w:r>
      <w:r>
        <w:t>g</w:t>
      </w:r>
      <w:r>
        <w:rPr>
          <w:spacing w:val="-3"/>
        </w:rPr>
        <w:t xml:space="preserve"> </w:t>
      </w:r>
      <w:r>
        <w:t>a</w:t>
      </w:r>
      <w:r>
        <w:rPr>
          <w:spacing w:val="-1"/>
        </w:rPr>
        <w:t>n</w:t>
      </w:r>
      <w:r>
        <w:t>d</w:t>
      </w:r>
      <w:r>
        <w:rPr>
          <w:spacing w:val="-3"/>
        </w:rPr>
        <w:t xml:space="preserve"> </w:t>
      </w:r>
      <w:r>
        <w:rPr>
          <w:spacing w:val="-2"/>
        </w:rPr>
        <w:t>e</w:t>
      </w:r>
      <w:r>
        <w:rPr>
          <w:spacing w:val="-1"/>
        </w:rPr>
        <w:t>nh</w:t>
      </w:r>
      <w:r>
        <w:t>a</w:t>
      </w:r>
      <w:r>
        <w:rPr>
          <w:spacing w:val="-1"/>
        </w:rPr>
        <w:t>n</w:t>
      </w:r>
      <w:r>
        <w:t>ci</w:t>
      </w:r>
      <w:r>
        <w:rPr>
          <w:spacing w:val="-1"/>
        </w:rPr>
        <w:t>n</w:t>
      </w:r>
      <w:r>
        <w:t>g</w:t>
      </w:r>
      <w:r>
        <w:rPr>
          <w:spacing w:val="-3"/>
        </w:rPr>
        <w:t xml:space="preserve"> </w:t>
      </w:r>
      <w:r>
        <w:t>ch</w:t>
      </w:r>
      <w:r>
        <w:rPr>
          <w:spacing w:val="-1"/>
        </w:rPr>
        <w:t>a</w:t>
      </w:r>
      <w:r>
        <w:t>racter, la</w:t>
      </w:r>
      <w:r>
        <w:rPr>
          <w:spacing w:val="-2"/>
        </w:rPr>
        <w:t>n</w:t>
      </w:r>
      <w:r>
        <w:rPr>
          <w:spacing w:val="-1"/>
        </w:rPr>
        <w:t>d</w:t>
      </w:r>
      <w:r>
        <w:t>s</w:t>
      </w:r>
      <w:r>
        <w:rPr>
          <w:spacing w:val="-3"/>
        </w:rPr>
        <w:t>c</w:t>
      </w:r>
      <w:r>
        <w:t>a</w:t>
      </w:r>
      <w:r>
        <w:rPr>
          <w:spacing w:val="-1"/>
        </w:rPr>
        <w:t>p</w:t>
      </w:r>
      <w:r>
        <w:t>e,</w:t>
      </w:r>
      <w:r>
        <w:rPr>
          <w:spacing w:val="-2"/>
        </w:rPr>
        <w:t xml:space="preserve"> </w:t>
      </w:r>
      <w:r>
        <w:t>a</w:t>
      </w:r>
      <w:r>
        <w:rPr>
          <w:spacing w:val="-1"/>
        </w:rPr>
        <w:t>n</w:t>
      </w:r>
      <w:r>
        <w:t>d</w:t>
      </w:r>
      <w:r>
        <w:rPr>
          <w:spacing w:val="-2"/>
        </w:rPr>
        <w:t xml:space="preserve"> </w:t>
      </w:r>
      <w:r>
        <w:rPr>
          <w:spacing w:val="-1"/>
        </w:rPr>
        <w:t>h</w:t>
      </w:r>
      <w:r>
        <w:t>erita</w:t>
      </w:r>
      <w:r>
        <w:rPr>
          <w:spacing w:val="-1"/>
        </w:rPr>
        <w:t>g</w:t>
      </w:r>
      <w:r>
        <w:t>e.</w:t>
      </w:r>
      <w:r>
        <w:rPr>
          <w:spacing w:val="-3"/>
        </w:rPr>
        <w:t xml:space="preserve"> </w:t>
      </w:r>
      <w:r>
        <w:t>This</w:t>
      </w:r>
      <w:r>
        <w:rPr>
          <w:spacing w:val="-3"/>
        </w:rPr>
        <w:t xml:space="preserve"> s</w:t>
      </w:r>
      <w:r>
        <w:t>e</w:t>
      </w:r>
      <w:r>
        <w:rPr>
          <w:spacing w:val="-2"/>
        </w:rPr>
        <w:t>ek</w:t>
      </w:r>
      <w:r>
        <w:t>s</w:t>
      </w:r>
      <w:r>
        <w:rPr>
          <w:spacing w:val="-2"/>
        </w:rPr>
        <w:t xml:space="preserve"> </w:t>
      </w:r>
      <w:r>
        <w:t>to</w:t>
      </w:r>
      <w:r>
        <w:rPr>
          <w:spacing w:val="-1"/>
        </w:rPr>
        <w:t xml:space="preserve"> p</w:t>
      </w:r>
      <w:r>
        <w:rPr>
          <w:spacing w:val="-3"/>
        </w:rPr>
        <w:t>r</w:t>
      </w:r>
      <w:r>
        <w:rPr>
          <w:spacing w:val="1"/>
        </w:rPr>
        <w:t>o</w:t>
      </w:r>
      <w:r>
        <w:t>t</w:t>
      </w:r>
      <w:r>
        <w:rPr>
          <w:spacing w:val="-2"/>
        </w:rPr>
        <w:t>e</w:t>
      </w:r>
      <w:r>
        <w:t>ct</w:t>
      </w:r>
      <w:r>
        <w:rPr>
          <w:spacing w:val="-2"/>
        </w:rPr>
        <w:t xml:space="preserve"> </w:t>
      </w:r>
      <w:r>
        <w:t>a</w:t>
      </w:r>
      <w:r>
        <w:rPr>
          <w:spacing w:val="-1"/>
        </w:rPr>
        <w:t>n</w:t>
      </w:r>
      <w:r>
        <w:t>d</w:t>
      </w:r>
      <w:r>
        <w:rPr>
          <w:spacing w:val="-3"/>
        </w:rPr>
        <w:t xml:space="preserve"> </w:t>
      </w:r>
      <w:r>
        <w:t>en</w:t>
      </w:r>
      <w:r>
        <w:rPr>
          <w:spacing w:val="-2"/>
        </w:rPr>
        <w:t>h</w:t>
      </w:r>
      <w:r>
        <w:t>a</w:t>
      </w:r>
      <w:r>
        <w:rPr>
          <w:spacing w:val="-1"/>
        </w:rPr>
        <w:t>n</w:t>
      </w:r>
      <w:r>
        <w:t>ce</w:t>
      </w:r>
      <w:r>
        <w:rPr>
          <w:spacing w:val="-4"/>
        </w:rPr>
        <w:t xml:space="preserve"> </w:t>
      </w:r>
      <w:r>
        <w:rPr>
          <w:spacing w:val="-2"/>
        </w:rPr>
        <w:t>t</w:t>
      </w:r>
      <w:r>
        <w:rPr>
          <w:spacing w:val="-1"/>
        </w:rPr>
        <w:t>h</w:t>
      </w:r>
      <w:r>
        <w:t xml:space="preserve">e </w:t>
      </w:r>
      <w:r>
        <w:rPr>
          <w:rFonts w:cs="Calibri"/>
        </w:rPr>
        <w:t>Boro</w:t>
      </w:r>
      <w:r>
        <w:rPr>
          <w:rFonts w:cs="Calibri"/>
          <w:spacing w:val="-1"/>
        </w:rPr>
        <w:t>ugh</w:t>
      </w:r>
      <w:r>
        <w:rPr>
          <w:rFonts w:cs="Calibri"/>
        </w:rPr>
        <w:t>’s</w:t>
      </w:r>
      <w:r>
        <w:rPr>
          <w:rFonts w:cs="Calibri"/>
          <w:spacing w:val="38"/>
        </w:rPr>
        <w:t xml:space="preserve"> </w:t>
      </w:r>
      <w:r>
        <w:rPr>
          <w:rFonts w:cs="Calibri"/>
        </w:rPr>
        <w:t>ch</w:t>
      </w:r>
      <w:r>
        <w:rPr>
          <w:rFonts w:cs="Calibri"/>
          <w:spacing w:val="-1"/>
        </w:rPr>
        <w:t>a</w:t>
      </w:r>
      <w:r>
        <w:rPr>
          <w:rFonts w:cs="Calibri"/>
        </w:rPr>
        <w:t>rac</w:t>
      </w:r>
      <w:r>
        <w:rPr>
          <w:rFonts w:cs="Calibri"/>
          <w:spacing w:val="-3"/>
        </w:rPr>
        <w:t>t</w:t>
      </w:r>
      <w:r>
        <w:rPr>
          <w:rFonts w:cs="Calibri"/>
        </w:rPr>
        <w:t>er</w:t>
      </w:r>
      <w:r>
        <w:rPr>
          <w:rFonts w:cs="Calibri"/>
          <w:spacing w:val="41"/>
        </w:rPr>
        <w:t xml:space="preserve"> </w:t>
      </w:r>
      <w:r>
        <w:rPr>
          <w:rFonts w:cs="Calibri"/>
        </w:rPr>
        <w:t>th</w:t>
      </w:r>
      <w:r>
        <w:rPr>
          <w:rFonts w:cs="Calibri"/>
          <w:spacing w:val="-3"/>
        </w:rPr>
        <w:t>r</w:t>
      </w:r>
      <w:r>
        <w:rPr>
          <w:rFonts w:cs="Calibri"/>
          <w:spacing w:val="1"/>
        </w:rPr>
        <w:t>o</w:t>
      </w:r>
      <w:r>
        <w:rPr>
          <w:rFonts w:cs="Calibri"/>
          <w:spacing w:val="-4"/>
        </w:rPr>
        <w:t>u</w:t>
      </w:r>
      <w:r>
        <w:rPr>
          <w:rFonts w:cs="Calibri"/>
          <w:spacing w:val="-1"/>
        </w:rPr>
        <w:t>g</w:t>
      </w:r>
      <w:r>
        <w:rPr>
          <w:rFonts w:cs="Calibri"/>
        </w:rPr>
        <w:t>h</w:t>
      </w:r>
      <w:r>
        <w:rPr>
          <w:rFonts w:cs="Calibri"/>
          <w:spacing w:val="40"/>
        </w:rPr>
        <w:t xml:space="preserve"> </w:t>
      </w:r>
      <w:r>
        <w:rPr>
          <w:rFonts w:cs="Calibri"/>
        </w:rPr>
        <w:t>am</w:t>
      </w:r>
      <w:r>
        <w:rPr>
          <w:rFonts w:cs="Calibri"/>
          <w:spacing w:val="1"/>
        </w:rPr>
        <w:t>o</w:t>
      </w:r>
      <w:r>
        <w:rPr>
          <w:rFonts w:cs="Calibri"/>
          <w:spacing w:val="-1"/>
        </w:rPr>
        <w:t>ng</w:t>
      </w:r>
      <w:r>
        <w:rPr>
          <w:rFonts w:cs="Calibri"/>
          <w:spacing w:val="-3"/>
        </w:rPr>
        <w:t>s</w:t>
      </w:r>
      <w:r>
        <w:rPr>
          <w:rFonts w:cs="Calibri"/>
        </w:rPr>
        <w:t>t</w:t>
      </w:r>
      <w:r>
        <w:rPr>
          <w:rFonts w:cs="Calibri"/>
          <w:spacing w:val="40"/>
        </w:rPr>
        <w:t xml:space="preserve"> </w:t>
      </w:r>
      <w:r>
        <w:rPr>
          <w:rFonts w:cs="Calibri"/>
          <w:spacing w:val="-2"/>
        </w:rPr>
        <w:t>o</w:t>
      </w:r>
      <w:r>
        <w:rPr>
          <w:rFonts w:cs="Calibri"/>
        </w:rPr>
        <w:t>ther</w:t>
      </w:r>
      <w:r>
        <w:rPr>
          <w:rFonts w:cs="Calibri"/>
          <w:spacing w:val="39"/>
        </w:rPr>
        <w:t xml:space="preserve"> </w:t>
      </w:r>
      <w:r w:rsidR="004B5FCE">
        <w:rPr>
          <w:rFonts w:cs="Calibri"/>
        </w:rPr>
        <w:t>th</w:t>
      </w:r>
      <w:r w:rsidR="004B5FCE">
        <w:rPr>
          <w:rFonts w:cs="Calibri"/>
          <w:spacing w:val="-1"/>
        </w:rPr>
        <w:t>ing</w:t>
      </w:r>
      <w:r w:rsidR="004B5FCE">
        <w:rPr>
          <w:rFonts w:cs="Calibri"/>
        </w:rPr>
        <w:t>s,</w:t>
      </w:r>
      <w:r>
        <w:rPr>
          <w:rFonts w:cs="Calibri"/>
          <w:spacing w:val="39"/>
        </w:rPr>
        <w:t xml:space="preserve"> </w:t>
      </w:r>
      <w:r>
        <w:rPr>
          <w:rFonts w:cs="Calibri"/>
        </w:rPr>
        <w:t>Co</w:t>
      </w:r>
      <w:r>
        <w:rPr>
          <w:rFonts w:cs="Calibri"/>
          <w:spacing w:val="-1"/>
        </w:rPr>
        <w:t>n</w:t>
      </w:r>
      <w:r>
        <w:rPr>
          <w:rFonts w:cs="Calibri"/>
        </w:rPr>
        <w:t>se</w:t>
      </w:r>
      <w:r>
        <w:rPr>
          <w:rFonts w:cs="Calibri"/>
          <w:spacing w:val="-3"/>
        </w:rPr>
        <w:t>r</w:t>
      </w:r>
      <w:r>
        <w:rPr>
          <w:rFonts w:cs="Calibri"/>
        </w:rPr>
        <w:t>vi</w:t>
      </w:r>
      <w:r>
        <w:rPr>
          <w:rFonts w:cs="Calibri"/>
          <w:spacing w:val="-2"/>
        </w:rPr>
        <w:t>n</w:t>
      </w:r>
      <w:r>
        <w:rPr>
          <w:rFonts w:cs="Calibri"/>
        </w:rPr>
        <w:t>g</w:t>
      </w:r>
      <w:r>
        <w:rPr>
          <w:rFonts w:cs="Calibri"/>
          <w:spacing w:val="40"/>
        </w:rPr>
        <w:t xml:space="preserve"> </w:t>
      </w:r>
      <w:r>
        <w:rPr>
          <w:rFonts w:cs="Calibri"/>
        </w:rPr>
        <w:t>a</w:t>
      </w:r>
      <w:r>
        <w:rPr>
          <w:rFonts w:cs="Calibri"/>
          <w:spacing w:val="-1"/>
        </w:rPr>
        <w:t>n</w:t>
      </w:r>
      <w:r>
        <w:rPr>
          <w:rFonts w:cs="Calibri"/>
        </w:rPr>
        <w:t>d</w:t>
      </w:r>
      <w:r>
        <w:rPr>
          <w:rFonts w:cs="Calibri"/>
          <w:spacing w:val="39"/>
        </w:rPr>
        <w:t xml:space="preserve"> </w:t>
      </w:r>
      <w:r>
        <w:rPr>
          <w:rFonts w:cs="Calibri"/>
        </w:rPr>
        <w:t>en</w:t>
      </w:r>
      <w:r>
        <w:rPr>
          <w:rFonts w:cs="Calibri"/>
          <w:spacing w:val="-2"/>
        </w:rPr>
        <w:t>h</w:t>
      </w:r>
      <w:r>
        <w:rPr>
          <w:rFonts w:cs="Calibri"/>
        </w:rPr>
        <w:t>a</w:t>
      </w:r>
      <w:r>
        <w:rPr>
          <w:rFonts w:cs="Calibri"/>
          <w:spacing w:val="-1"/>
        </w:rPr>
        <w:t>n</w:t>
      </w:r>
      <w:r>
        <w:rPr>
          <w:rFonts w:cs="Calibri"/>
        </w:rPr>
        <w:t>ci</w:t>
      </w:r>
      <w:r>
        <w:rPr>
          <w:rFonts w:cs="Calibri"/>
          <w:spacing w:val="-1"/>
        </w:rPr>
        <w:t>n</w:t>
      </w:r>
      <w:r>
        <w:rPr>
          <w:rFonts w:cs="Calibri"/>
        </w:rPr>
        <w:t>g</w:t>
      </w:r>
      <w:r>
        <w:rPr>
          <w:rFonts w:cs="Calibri"/>
          <w:spacing w:val="38"/>
        </w:rPr>
        <w:t xml:space="preserve"> </w:t>
      </w:r>
      <w:r>
        <w:rPr>
          <w:rFonts w:cs="Calibri"/>
        </w:rPr>
        <w:t>t</w:t>
      </w:r>
      <w:r>
        <w:rPr>
          <w:rFonts w:cs="Calibri"/>
          <w:spacing w:val="-1"/>
        </w:rPr>
        <w:t>o</w:t>
      </w:r>
      <w:r>
        <w:rPr>
          <w:rFonts w:cs="Calibri"/>
        </w:rPr>
        <w:t>wnsca</w:t>
      </w:r>
      <w:r>
        <w:rPr>
          <w:rFonts w:cs="Calibri"/>
          <w:spacing w:val="-1"/>
        </w:rPr>
        <w:t>p</w:t>
      </w:r>
      <w:r>
        <w:rPr>
          <w:rFonts w:cs="Calibri"/>
        </w:rPr>
        <w:t>e</w:t>
      </w:r>
      <w:r>
        <w:rPr>
          <w:rFonts w:cs="Calibri"/>
          <w:spacing w:val="39"/>
        </w:rPr>
        <w:t xml:space="preserve"> </w:t>
      </w:r>
      <w:r>
        <w:rPr>
          <w:rFonts w:cs="Calibri"/>
        </w:rPr>
        <w:t>ch</w:t>
      </w:r>
      <w:r>
        <w:rPr>
          <w:rFonts w:cs="Calibri"/>
          <w:spacing w:val="-1"/>
        </w:rPr>
        <w:t>a</w:t>
      </w:r>
      <w:r>
        <w:rPr>
          <w:rFonts w:cs="Calibri"/>
        </w:rPr>
        <w:t>rac</w:t>
      </w:r>
      <w:r>
        <w:rPr>
          <w:rFonts w:cs="Calibri"/>
          <w:spacing w:val="-3"/>
        </w:rPr>
        <w:t>t</w:t>
      </w:r>
      <w:r>
        <w:rPr>
          <w:rFonts w:cs="Calibri"/>
        </w:rPr>
        <w:t>er</w:t>
      </w:r>
      <w:r>
        <w:rPr>
          <w:rFonts w:cs="Calibri"/>
          <w:spacing w:val="46"/>
        </w:rPr>
        <w:t xml:space="preserve"> </w:t>
      </w:r>
      <w:r>
        <w:rPr>
          <w:spacing w:val="-1"/>
        </w:rPr>
        <w:t xml:space="preserve">and </w:t>
      </w:r>
      <w:r>
        <w:t>c</w:t>
      </w:r>
      <w:r>
        <w:rPr>
          <w:spacing w:val="1"/>
        </w:rPr>
        <w:t>o</w:t>
      </w:r>
      <w:r>
        <w:rPr>
          <w:spacing w:val="-1"/>
        </w:rPr>
        <w:t>n</w:t>
      </w:r>
      <w:r>
        <w:t>se</w:t>
      </w:r>
      <w:r>
        <w:rPr>
          <w:spacing w:val="-3"/>
        </w:rPr>
        <w:t>r</w:t>
      </w:r>
      <w:r>
        <w:t>vi</w:t>
      </w:r>
      <w:r>
        <w:rPr>
          <w:spacing w:val="-2"/>
        </w:rPr>
        <w:t>n</w:t>
      </w:r>
      <w:r>
        <w:rPr>
          <w:spacing w:val="-1"/>
        </w:rPr>
        <w:t>g</w:t>
      </w:r>
      <w:r>
        <w:t>, e</w:t>
      </w:r>
      <w:r>
        <w:rPr>
          <w:spacing w:val="-1"/>
        </w:rPr>
        <w:t>nh</w:t>
      </w:r>
      <w:r>
        <w:t>a</w:t>
      </w:r>
      <w:r>
        <w:rPr>
          <w:spacing w:val="-1"/>
        </w:rPr>
        <w:t>n</w:t>
      </w:r>
      <w:r>
        <w:t>ci</w:t>
      </w:r>
      <w:r>
        <w:rPr>
          <w:spacing w:val="-1"/>
        </w:rPr>
        <w:t>n</w:t>
      </w:r>
      <w:r>
        <w:t>g,</w:t>
      </w:r>
      <w:r>
        <w:rPr>
          <w:spacing w:val="-1"/>
        </w:rPr>
        <w:t xml:space="preserve"> </w:t>
      </w:r>
      <w:r>
        <w:t>and</w:t>
      </w:r>
      <w:r>
        <w:rPr>
          <w:spacing w:val="-4"/>
        </w:rPr>
        <w:t xml:space="preserve"> </w:t>
      </w:r>
      <w:r>
        <w:rPr>
          <w:spacing w:val="-1"/>
        </w:rPr>
        <w:t>p</w:t>
      </w:r>
      <w:r>
        <w:t>ro</w:t>
      </w:r>
      <w:r>
        <w:rPr>
          <w:spacing w:val="-2"/>
        </w:rPr>
        <w:t>m</w:t>
      </w:r>
      <w:r>
        <w:rPr>
          <w:spacing w:val="1"/>
        </w:rPr>
        <w:t>o</w:t>
      </w:r>
      <w:r>
        <w:t>ti</w:t>
      </w:r>
      <w:r>
        <w:rPr>
          <w:spacing w:val="-1"/>
        </w:rPr>
        <w:t>n</w:t>
      </w:r>
      <w:r>
        <w:t>g</w:t>
      </w:r>
      <w:r>
        <w:rPr>
          <w:spacing w:val="-1"/>
        </w:rPr>
        <w:t xml:space="preserve"> </w:t>
      </w:r>
      <w:r>
        <w:rPr>
          <w:spacing w:val="-2"/>
        </w:rPr>
        <w:t>k</w:t>
      </w:r>
      <w:r>
        <w:t>ey</w:t>
      </w:r>
      <w:r>
        <w:rPr>
          <w:spacing w:val="-1"/>
        </w:rPr>
        <w:t xml:space="preserve"> </w:t>
      </w:r>
      <w:r>
        <w:t>herita</w:t>
      </w:r>
      <w:r>
        <w:rPr>
          <w:spacing w:val="-4"/>
        </w:rPr>
        <w:t>g</w:t>
      </w:r>
      <w:r>
        <w:t>e as</w:t>
      </w:r>
      <w:r>
        <w:rPr>
          <w:spacing w:val="-3"/>
        </w:rPr>
        <w:t>s</w:t>
      </w:r>
      <w:r>
        <w:t xml:space="preserve">ets </w:t>
      </w:r>
      <w:r>
        <w:rPr>
          <w:spacing w:val="-3"/>
        </w:rPr>
        <w:t>b</w:t>
      </w:r>
      <w:r>
        <w:rPr>
          <w:spacing w:val="1"/>
        </w:rPr>
        <w:t>o</w:t>
      </w:r>
      <w:r>
        <w:t>th s</w:t>
      </w:r>
      <w:r>
        <w:rPr>
          <w:spacing w:val="-2"/>
        </w:rPr>
        <w:t>t</w:t>
      </w:r>
      <w:r>
        <w:t>atu</w:t>
      </w:r>
      <w:r>
        <w:rPr>
          <w:spacing w:val="-3"/>
        </w:rPr>
        <w:t>t</w:t>
      </w:r>
      <w:r>
        <w:rPr>
          <w:spacing w:val="1"/>
        </w:rPr>
        <w:t>o</w:t>
      </w:r>
      <w:r>
        <w:t>ry</w:t>
      </w:r>
      <w:r>
        <w:rPr>
          <w:spacing w:val="-1"/>
        </w:rPr>
        <w:t xml:space="preserve"> </w:t>
      </w:r>
      <w:r>
        <w:t>a</w:t>
      </w:r>
      <w:r>
        <w:rPr>
          <w:spacing w:val="-1"/>
        </w:rPr>
        <w:t>n</w:t>
      </w:r>
      <w:r>
        <w:t>d</w:t>
      </w:r>
      <w:r>
        <w:rPr>
          <w:spacing w:val="2"/>
        </w:rPr>
        <w:t xml:space="preserve"> </w:t>
      </w:r>
      <w:r>
        <w:rPr>
          <w:spacing w:val="-1"/>
        </w:rPr>
        <w:t>n</w:t>
      </w:r>
      <w:r>
        <w:rPr>
          <w:spacing w:val="1"/>
        </w:rPr>
        <w:t>o</w:t>
      </w:r>
      <w:r>
        <w:rPr>
          <w:spacing w:val="-4"/>
        </w:rPr>
        <w:t>n</w:t>
      </w:r>
      <w:r>
        <w:rPr>
          <w:spacing w:val="-1"/>
        </w:rPr>
        <w:t>-</w:t>
      </w:r>
      <w:r>
        <w:t>stat</w:t>
      </w:r>
      <w:r>
        <w:rPr>
          <w:spacing w:val="-1"/>
        </w:rPr>
        <w:t>u</w:t>
      </w:r>
      <w:r>
        <w:rPr>
          <w:spacing w:val="-2"/>
        </w:rPr>
        <w:t>t</w:t>
      </w:r>
      <w:r>
        <w:rPr>
          <w:spacing w:val="1"/>
        </w:rPr>
        <w:t>o</w:t>
      </w:r>
      <w:r>
        <w:t>ry.</w:t>
      </w:r>
    </w:p>
    <w:p w14:paraId="4F374978" w14:textId="77777777" w:rsidR="0035030E" w:rsidRDefault="0035030E">
      <w:pPr>
        <w:pStyle w:val="BodyText"/>
        <w:spacing w:line="355" w:lineRule="auto"/>
        <w:ind w:right="157"/>
        <w:jc w:val="both"/>
      </w:pPr>
    </w:p>
    <w:p w14:paraId="4F374979" w14:textId="77777777" w:rsidR="0035030E" w:rsidRDefault="0035030E">
      <w:pPr>
        <w:pStyle w:val="BodyText"/>
        <w:spacing w:line="355" w:lineRule="auto"/>
        <w:ind w:right="157"/>
        <w:jc w:val="both"/>
      </w:pPr>
    </w:p>
    <w:p w14:paraId="4F37497A" w14:textId="77777777" w:rsidR="0035030E" w:rsidRDefault="0035030E">
      <w:pPr>
        <w:pStyle w:val="BodyText"/>
        <w:spacing w:line="355" w:lineRule="auto"/>
        <w:ind w:right="157"/>
        <w:jc w:val="both"/>
        <w:rPr>
          <w:b/>
          <w:bCs/>
        </w:rPr>
      </w:pPr>
    </w:p>
    <w:p w14:paraId="4F37497B" w14:textId="77777777" w:rsidR="0035030E" w:rsidRDefault="0035030E">
      <w:pPr>
        <w:pStyle w:val="BodyText"/>
        <w:spacing w:line="355" w:lineRule="auto"/>
        <w:ind w:right="157"/>
        <w:jc w:val="both"/>
        <w:rPr>
          <w:b/>
          <w:bCs/>
        </w:rPr>
      </w:pPr>
    </w:p>
    <w:p w14:paraId="4F37497C" w14:textId="77777777" w:rsidR="0035030E" w:rsidRDefault="0035030E">
      <w:pPr>
        <w:pStyle w:val="BodyText"/>
        <w:spacing w:line="355" w:lineRule="auto"/>
        <w:ind w:right="157"/>
        <w:jc w:val="both"/>
        <w:rPr>
          <w:b/>
          <w:bCs/>
        </w:rPr>
      </w:pPr>
    </w:p>
    <w:p w14:paraId="4F37497D" w14:textId="77777777" w:rsidR="0035030E" w:rsidRDefault="0035030E">
      <w:pPr>
        <w:pStyle w:val="BodyText"/>
        <w:spacing w:line="355" w:lineRule="auto"/>
        <w:ind w:right="157"/>
        <w:jc w:val="both"/>
        <w:rPr>
          <w:b/>
          <w:bCs/>
        </w:rPr>
      </w:pPr>
    </w:p>
    <w:p w14:paraId="4F37497E" w14:textId="77777777" w:rsidR="0035030E" w:rsidRDefault="0035030E">
      <w:pPr>
        <w:pStyle w:val="BodyText"/>
        <w:spacing w:line="355" w:lineRule="auto"/>
        <w:ind w:right="157"/>
        <w:jc w:val="both"/>
        <w:rPr>
          <w:b/>
          <w:bCs/>
        </w:rPr>
      </w:pPr>
    </w:p>
    <w:p w14:paraId="4F37497F" w14:textId="77777777" w:rsidR="0035030E" w:rsidRDefault="0035030E">
      <w:pPr>
        <w:pStyle w:val="BodyText"/>
        <w:spacing w:line="355" w:lineRule="auto"/>
        <w:ind w:right="157"/>
        <w:jc w:val="both"/>
        <w:rPr>
          <w:b/>
          <w:bCs/>
        </w:rPr>
      </w:pPr>
    </w:p>
    <w:p w14:paraId="4F374980" w14:textId="77777777" w:rsidR="0035030E" w:rsidRDefault="0035030E">
      <w:pPr>
        <w:pStyle w:val="BodyText"/>
        <w:spacing w:line="355" w:lineRule="auto"/>
        <w:ind w:right="157"/>
        <w:jc w:val="both"/>
        <w:rPr>
          <w:b/>
          <w:bCs/>
        </w:rPr>
      </w:pPr>
    </w:p>
    <w:p w14:paraId="4F374981" w14:textId="77777777" w:rsidR="0035030E" w:rsidRDefault="0035030E">
      <w:pPr>
        <w:pStyle w:val="BodyText"/>
        <w:spacing w:line="355" w:lineRule="auto"/>
        <w:ind w:right="157"/>
        <w:jc w:val="both"/>
        <w:rPr>
          <w:b/>
          <w:bCs/>
        </w:rPr>
      </w:pPr>
    </w:p>
    <w:p w14:paraId="4F374982" w14:textId="77777777" w:rsidR="0035030E" w:rsidRDefault="0035030E">
      <w:pPr>
        <w:pStyle w:val="BodyText"/>
        <w:spacing w:line="355" w:lineRule="auto"/>
        <w:ind w:right="157"/>
        <w:jc w:val="both"/>
        <w:rPr>
          <w:b/>
          <w:bCs/>
        </w:rPr>
      </w:pPr>
    </w:p>
    <w:p w14:paraId="4F374983" w14:textId="77777777" w:rsidR="0035030E" w:rsidRDefault="0035030E">
      <w:pPr>
        <w:pStyle w:val="BodyText"/>
        <w:spacing w:line="355" w:lineRule="auto"/>
        <w:ind w:right="157"/>
        <w:jc w:val="both"/>
        <w:rPr>
          <w:b/>
          <w:bCs/>
        </w:rPr>
      </w:pPr>
    </w:p>
    <w:p w14:paraId="4F374984" w14:textId="77777777" w:rsidR="0035030E" w:rsidRDefault="0035030E">
      <w:pPr>
        <w:pStyle w:val="BodyText"/>
        <w:spacing w:line="355" w:lineRule="auto"/>
        <w:ind w:right="157"/>
        <w:jc w:val="both"/>
        <w:rPr>
          <w:b/>
          <w:bCs/>
        </w:rPr>
      </w:pPr>
    </w:p>
    <w:p w14:paraId="4F374985" w14:textId="77777777" w:rsidR="0035030E" w:rsidRDefault="0035030E">
      <w:pPr>
        <w:pStyle w:val="BodyText"/>
        <w:spacing w:line="355" w:lineRule="auto"/>
        <w:ind w:right="157"/>
        <w:jc w:val="both"/>
        <w:rPr>
          <w:b/>
          <w:bCs/>
        </w:rPr>
      </w:pPr>
    </w:p>
    <w:p w14:paraId="4F374986" w14:textId="77777777" w:rsidR="0035030E" w:rsidRDefault="0035030E">
      <w:pPr>
        <w:pStyle w:val="BodyText"/>
        <w:spacing w:line="355" w:lineRule="auto"/>
        <w:ind w:right="157"/>
        <w:jc w:val="both"/>
        <w:rPr>
          <w:b/>
          <w:bCs/>
        </w:rPr>
      </w:pPr>
    </w:p>
    <w:p w14:paraId="4F374987" w14:textId="77777777" w:rsidR="0035030E" w:rsidRDefault="0035030E">
      <w:pPr>
        <w:pStyle w:val="BodyText"/>
        <w:spacing w:line="355" w:lineRule="auto"/>
        <w:ind w:right="157"/>
        <w:jc w:val="both"/>
        <w:rPr>
          <w:b/>
          <w:bCs/>
        </w:rPr>
      </w:pPr>
    </w:p>
    <w:p w14:paraId="4F374988" w14:textId="77777777" w:rsidR="0035030E" w:rsidRDefault="0035030E">
      <w:pPr>
        <w:pStyle w:val="BodyText"/>
        <w:spacing w:line="355" w:lineRule="auto"/>
        <w:ind w:right="157"/>
        <w:jc w:val="both"/>
        <w:rPr>
          <w:b/>
          <w:bCs/>
        </w:rPr>
      </w:pPr>
    </w:p>
    <w:p w14:paraId="4F374989" w14:textId="77777777" w:rsidR="0035030E" w:rsidRDefault="0035030E">
      <w:pPr>
        <w:pStyle w:val="BodyText"/>
        <w:spacing w:line="355" w:lineRule="auto"/>
        <w:ind w:right="157"/>
        <w:jc w:val="both"/>
        <w:rPr>
          <w:b/>
          <w:bCs/>
        </w:rPr>
      </w:pPr>
    </w:p>
    <w:p w14:paraId="4F37498A" w14:textId="77777777" w:rsidR="0035030E" w:rsidRDefault="0035030E">
      <w:pPr>
        <w:pStyle w:val="BodyText"/>
        <w:spacing w:line="355" w:lineRule="auto"/>
        <w:ind w:right="157"/>
        <w:jc w:val="both"/>
        <w:rPr>
          <w:b/>
          <w:bCs/>
        </w:rPr>
      </w:pPr>
    </w:p>
    <w:p w14:paraId="4F37498B" w14:textId="77777777" w:rsidR="0035030E" w:rsidRDefault="0035030E">
      <w:pPr>
        <w:pStyle w:val="BodyText"/>
        <w:spacing w:line="355" w:lineRule="auto"/>
        <w:ind w:right="157"/>
        <w:jc w:val="both"/>
        <w:rPr>
          <w:b/>
          <w:bCs/>
        </w:rPr>
      </w:pPr>
    </w:p>
    <w:p w14:paraId="4F37498C" w14:textId="77777777" w:rsidR="0035030E" w:rsidRDefault="0035030E">
      <w:pPr>
        <w:pStyle w:val="BodyText"/>
        <w:spacing w:line="355" w:lineRule="auto"/>
        <w:ind w:right="157"/>
        <w:jc w:val="both"/>
        <w:rPr>
          <w:b/>
          <w:bCs/>
        </w:rPr>
      </w:pPr>
    </w:p>
    <w:p w14:paraId="6B975AF9" w14:textId="77777777" w:rsidR="00AB1CEF" w:rsidRDefault="00AB1CEF">
      <w:pPr>
        <w:pStyle w:val="BodyText"/>
        <w:spacing w:line="355" w:lineRule="auto"/>
        <w:ind w:left="284" w:right="157" w:firstLine="596"/>
        <w:jc w:val="both"/>
        <w:rPr>
          <w:b/>
          <w:bCs/>
        </w:rPr>
      </w:pPr>
    </w:p>
    <w:p w14:paraId="4F37498D" w14:textId="3CA04582" w:rsidR="0035030E" w:rsidRDefault="00564E83">
      <w:pPr>
        <w:pStyle w:val="BodyText"/>
        <w:spacing w:line="355" w:lineRule="auto"/>
        <w:ind w:left="284" w:right="157" w:firstLine="596"/>
        <w:jc w:val="both"/>
      </w:pPr>
      <w:r>
        <w:rPr>
          <w:b/>
          <w:bCs/>
        </w:rPr>
        <w:lastRenderedPageBreak/>
        <w:t>HERITAGE ASSETS</w:t>
      </w:r>
    </w:p>
    <w:p w14:paraId="4F37498E" w14:textId="77777777" w:rsidR="0035030E" w:rsidRDefault="0035030E">
      <w:pPr>
        <w:pStyle w:val="BodyText"/>
        <w:spacing w:line="355" w:lineRule="auto"/>
        <w:ind w:left="284" w:right="157" w:firstLine="596"/>
        <w:jc w:val="both"/>
      </w:pPr>
    </w:p>
    <w:p w14:paraId="4F37498F" w14:textId="77777777" w:rsidR="0035030E" w:rsidRDefault="00564E83">
      <w:pPr>
        <w:pStyle w:val="BodyText"/>
        <w:spacing w:line="355" w:lineRule="auto"/>
        <w:ind w:left="284" w:right="157" w:firstLine="596"/>
        <w:jc w:val="both"/>
        <w:rPr>
          <w:u w:val="single"/>
        </w:rPr>
      </w:pPr>
      <w:r>
        <w:rPr>
          <w:u w:val="single"/>
        </w:rPr>
        <w:t>Listed Buildings</w:t>
      </w:r>
    </w:p>
    <w:p w14:paraId="4F374990" w14:textId="77777777" w:rsidR="0035030E" w:rsidRDefault="0035030E">
      <w:pPr>
        <w:pStyle w:val="BodyText"/>
        <w:spacing w:line="355" w:lineRule="auto"/>
        <w:ind w:left="284" w:right="157" w:firstLine="596"/>
        <w:jc w:val="both"/>
      </w:pPr>
    </w:p>
    <w:p w14:paraId="4F374991" w14:textId="77777777" w:rsidR="0035030E" w:rsidRDefault="00564E83">
      <w:pPr>
        <w:pStyle w:val="BodyText"/>
        <w:spacing w:line="355" w:lineRule="auto"/>
        <w:ind w:left="284" w:right="157" w:firstLine="596"/>
        <w:jc w:val="both"/>
        <w:rPr>
          <w:u w:val="single"/>
        </w:rPr>
      </w:pPr>
      <w:r>
        <w:rPr>
          <w:u w:val="single"/>
        </w:rPr>
        <w:t>188A, 190 and 190A Yorkshire Street – Grade II Listed.</w:t>
      </w:r>
    </w:p>
    <w:p w14:paraId="4F374992" w14:textId="77777777" w:rsidR="0035030E" w:rsidRDefault="0035030E">
      <w:pPr>
        <w:pStyle w:val="BodyText"/>
        <w:spacing w:line="355" w:lineRule="auto"/>
        <w:ind w:left="284" w:right="157" w:firstLine="596"/>
        <w:jc w:val="both"/>
      </w:pPr>
    </w:p>
    <w:p w14:paraId="4F374993" w14:textId="77777777" w:rsidR="0035030E" w:rsidRDefault="00564E83">
      <w:pPr>
        <w:spacing w:line="480" w:lineRule="auto"/>
        <w:ind w:left="284"/>
      </w:pPr>
      <w:r>
        <w:t xml:space="preserve">Terraces of houses, now flats and other uses. c.1800 Brick with stone dressings and stones slates roof.  Numbers 190A and 194 were formally one house, two rooms wide with central entrance and stair.  Number 190 and 188A are each single rooms in width with door to right and left respectively.  All are two rooms deep.  The houses were (from left to right) of 4, 3 and 2 bays.  Doors have stuccoed cornice and surround and </w:t>
      </w:r>
      <w:proofErr w:type="spellStart"/>
      <w:r>
        <w:t>overlight</w:t>
      </w:r>
      <w:proofErr w:type="spellEnd"/>
      <w:r>
        <w:t xml:space="preserve">. Sash windows have flat brick arches, keystones, and stone </w:t>
      </w:r>
      <w:proofErr w:type="spellStart"/>
      <w:r>
        <w:t>cills</w:t>
      </w:r>
      <w:proofErr w:type="spellEnd"/>
      <w:r>
        <w:t>.  No glazing bar survive.  Rear elevation of number 190 has two-storey octagonal bay with tripartite windows. Dog -leg staircases remain internally.</w:t>
      </w:r>
    </w:p>
    <w:p w14:paraId="4F374994" w14:textId="77777777" w:rsidR="0035030E" w:rsidRDefault="00564E83">
      <w:pPr>
        <w:spacing w:line="480" w:lineRule="auto"/>
      </w:pPr>
      <w:r>
        <w:rPr>
          <w:noProof/>
        </w:rPr>
        <w:drawing>
          <wp:anchor distT="0" distB="0" distL="114300" distR="114300" simplePos="0" relativeHeight="251661312" behindDoc="0" locked="0" layoutInCell="1" allowOverlap="1" wp14:anchorId="4F37491D" wp14:editId="4F37491E">
            <wp:simplePos x="0" y="0"/>
            <wp:positionH relativeFrom="margin">
              <wp:align>center</wp:align>
            </wp:positionH>
            <wp:positionV relativeFrom="paragraph">
              <wp:posOffset>59051</wp:posOffset>
            </wp:positionV>
            <wp:extent cx="4959065" cy="2673348"/>
            <wp:effectExtent l="0" t="0" r="0" b="0"/>
            <wp:wrapNone/>
            <wp:docPr id="690817217" name="Picture 1" descr="A street with buildings and sign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19657" t="21636" r="3172" b="4401"/>
                    <a:stretch>
                      <a:fillRect/>
                    </a:stretch>
                  </pic:blipFill>
                  <pic:spPr>
                    <a:xfrm>
                      <a:off x="0" y="0"/>
                      <a:ext cx="4959065" cy="2673348"/>
                    </a:xfrm>
                    <a:prstGeom prst="rect">
                      <a:avLst/>
                    </a:prstGeom>
                    <a:noFill/>
                    <a:ln>
                      <a:noFill/>
                      <a:prstDash/>
                    </a:ln>
                  </pic:spPr>
                </pic:pic>
              </a:graphicData>
            </a:graphic>
          </wp:anchor>
        </w:drawing>
      </w:r>
    </w:p>
    <w:p w14:paraId="4F374995" w14:textId="77777777" w:rsidR="0035030E" w:rsidRDefault="0035030E">
      <w:pPr>
        <w:spacing w:line="480" w:lineRule="auto"/>
        <w:rPr>
          <w:b/>
          <w:bCs/>
        </w:rPr>
      </w:pPr>
    </w:p>
    <w:p w14:paraId="4F374996" w14:textId="77777777" w:rsidR="0035030E" w:rsidRDefault="0035030E"/>
    <w:p w14:paraId="4F374997" w14:textId="77777777" w:rsidR="0035030E" w:rsidRDefault="0035030E"/>
    <w:p w14:paraId="4F374998" w14:textId="77777777" w:rsidR="0035030E" w:rsidRDefault="0035030E"/>
    <w:p w14:paraId="4F374999" w14:textId="77777777" w:rsidR="0035030E" w:rsidRDefault="0035030E"/>
    <w:p w14:paraId="4F37499A" w14:textId="77777777" w:rsidR="0035030E" w:rsidRDefault="0035030E"/>
    <w:p w14:paraId="4F37499B" w14:textId="77777777" w:rsidR="0035030E" w:rsidRDefault="0035030E"/>
    <w:p w14:paraId="4F37499C" w14:textId="77777777" w:rsidR="0035030E" w:rsidRDefault="0035030E"/>
    <w:p w14:paraId="4F37499D" w14:textId="77777777" w:rsidR="0035030E" w:rsidRDefault="0035030E"/>
    <w:p w14:paraId="4F37499E" w14:textId="77777777" w:rsidR="0035030E" w:rsidRDefault="00564E83">
      <w:r>
        <w:t>NDHAs</w:t>
      </w:r>
    </w:p>
    <w:p w14:paraId="4F37499F" w14:textId="77777777" w:rsidR="0035030E" w:rsidRDefault="00564E83">
      <w:r>
        <w:t>None-designated heritage assets (NDHA) are places we’ve identified as having some significance to the local heritage.</w:t>
      </w:r>
    </w:p>
    <w:p w14:paraId="4F3749A0" w14:textId="77777777" w:rsidR="0035030E" w:rsidRDefault="00564E83">
      <w:r>
        <w:t xml:space="preserve">They make an important contribution to the local distinctiveness, settlement formation, traditional character or history of the bough but don’t meet the criteria for listed buildings. </w:t>
      </w:r>
    </w:p>
    <w:p w14:paraId="4F3749A1" w14:textId="77777777" w:rsidR="0035030E" w:rsidRDefault="0035030E"/>
    <w:p w14:paraId="4F3749A2" w14:textId="77777777" w:rsidR="0035030E" w:rsidRDefault="0035030E"/>
    <w:p w14:paraId="4F3749A3" w14:textId="77777777" w:rsidR="0035030E" w:rsidRDefault="00564E83">
      <w:pPr>
        <w:rPr>
          <w:u w:val="single"/>
        </w:rPr>
      </w:pPr>
      <w:r>
        <w:rPr>
          <w:u w:val="single"/>
        </w:rPr>
        <w:lastRenderedPageBreak/>
        <w:t>Listed Buildings</w:t>
      </w:r>
    </w:p>
    <w:p w14:paraId="4F3749A4" w14:textId="77777777" w:rsidR="0035030E" w:rsidRDefault="00564E83">
      <w:pPr>
        <w:spacing w:after="0"/>
        <w:rPr>
          <w:u w:val="single"/>
        </w:rPr>
      </w:pPr>
      <w:r>
        <w:rPr>
          <w:u w:val="single"/>
        </w:rPr>
        <w:t xml:space="preserve">Ukrainian Catholic Church of St Mary </w:t>
      </w:r>
    </w:p>
    <w:p w14:paraId="4F3749A5" w14:textId="77777777" w:rsidR="0035030E" w:rsidRDefault="0035030E">
      <w:pPr>
        <w:spacing w:after="0"/>
      </w:pPr>
    </w:p>
    <w:p w14:paraId="4F3749A6" w14:textId="77777777" w:rsidR="0035030E" w:rsidRDefault="00564E83">
      <w:pPr>
        <w:spacing w:after="0"/>
      </w:pPr>
      <w:r>
        <w:t>District: Rochdale (Metropolitan Authority)</w:t>
      </w:r>
    </w:p>
    <w:p w14:paraId="4F3749A7" w14:textId="77777777" w:rsidR="0035030E" w:rsidRDefault="00564E83">
      <w:pPr>
        <w:spacing w:after="0"/>
      </w:pPr>
      <w:r>
        <w:t xml:space="preserve">Parish: None Civic Parish </w:t>
      </w:r>
    </w:p>
    <w:p w14:paraId="4F3749A8" w14:textId="77777777" w:rsidR="0035030E" w:rsidRDefault="00564E83">
      <w:pPr>
        <w:spacing w:after="0"/>
      </w:pPr>
      <w:r>
        <w:t>National Grid Reference SD 89696 13588</w:t>
      </w:r>
    </w:p>
    <w:p w14:paraId="4F3749A9" w14:textId="77777777" w:rsidR="0035030E" w:rsidRDefault="00564E83">
      <w:pPr>
        <w:spacing w:after="0"/>
      </w:pPr>
      <w:r>
        <w:t xml:space="preserve">GRADE II list entry number 1346258 </w:t>
      </w:r>
    </w:p>
    <w:p w14:paraId="4F3749AA" w14:textId="77777777" w:rsidR="0035030E" w:rsidRDefault="00564E83">
      <w:pPr>
        <w:spacing w:after="0"/>
      </w:pPr>
      <w:r>
        <w:t>Date first listed; 12- Feb-1985</w:t>
      </w:r>
    </w:p>
    <w:p w14:paraId="4F3749AB" w14:textId="77777777" w:rsidR="0035030E" w:rsidRDefault="0035030E">
      <w:pPr>
        <w:spacing w:after="0"/>
      </w:pPr>
    </w:p>
    <w:p w14:paraId="4F3749AC" w14:textId="77777777" w:rsidR="0035030E" w:rsidRDefault="00564E83">
      <w:pPr>
        <w:spacing w:line="240" w:lineRule="auto"/>
      </w:pPr>
      <w:r>
        <w:t>Details: this entry was subject to minor amendments on 11</w:t>
      </w:r>
      <w:r>
        <w:rPr>
          <w:vertAlign w:val="superscript"/>
        </w:rPr>
        <w:t>th</w:t>
      </w:r>
      <w:r>
        <w:t xml:space="preserve"> April 2022 reformat the text to current standards  </w:t>
      </w:r>
    </w:p>
    <w:p w14:paraId="4F3749AD" w14:textId="77777777" w:rsidR="0035030E" w:rsidRDefault="00564E83">
      <w:pPr>
        <w:spacing w:line="240" w:lineRule="auto"/>
      </w:pPr>
      <w:r>
        <w:t xml:space="preserve">SD. 8913 NE 10/132 </w:t>
      </w:r>
    </w:p>
    <w:p w14:paraId="4F3749AE" w14:textId="77777777" w:rsidR="0035030E" w:rsidRDefault="00564E83">
      <w:pPr>
        <w:spacing w:line="240" w:lineRule="auto"/>
      </w:pPr>
      <w:r>
        <w:t xml:space="preserve">Rochdale YORKSHIRE STREET (north Side) Ukrainian Catholic Church of St Mary.  </w:t>
      </w:r>
    </w:p>
    <w:p w14:paraId="4F3749AF" w14:textId="77777777" w:rsidR="0035030E" w:rsidRDefault="00564E83">
      <w:pPr>
        <w:spacing w:line="240" w:lineRule="auto"/>
      </w:pPr>
      <w:r>
        <w:t xml:space="preserve">G.V II Former Anglican Church of St James 1821. Ashlar with slate roof. Wide naves central west tower with entrance porches attached to north and south, small chancel with vestry to north side.  The church is in the style of a commissioner’s church.  </w:t>
      </w:r>
    </w:p>
    <w:p w14:paraId="4F3749B0" w14:textId="77777777" w:rsidR="0035030E" w:rsidRDefault="00564E83">
      <w:pPr>
        <w:spacing w:line="240" w:lineRule="auto"/>
      </w:pPr>
      <w:r>
        <w:t xml:space="preserve">Five-by nave with weathered gobleted plain buttresses. Constellations and three stage castellated tower, diagonal weathered buttresses having crocked pinnacles.  Clock in second stage and double openings to match the nave windows in belt stage.  Interior has quadripartite vaults to both nave and chancel and now lacks the galleries it may have had. (buildings of England) </w:t>
      </w:r>
    </w:p>
    <w:p w14:paraId="4F3749B1" w14:textId="77777777" w:rsidR="0035030E" w:rsidRDefault="00564E83">
      <w:pPr>
        <w:spacing w:after="0" w:line="240" w:lineRule="auto"/>
      </w:pPr>
      <w:r>
        <w:t>Listing NGR -SD8994913765</w:t>
      </w:r>
    </w:p>
    <w:p w14:paraId="4F3749B2" w14:textId="77777777" w:rsidR="0035030E" w:rsidRDefault="00564E83">
      <w:pPr>
        <w:spacing w:after="0" w:line="240" w:lineRule="auto"/>
      </w:pPr>
      <w:r>
        <w:t>Legacy</w:t>
      </w:r>
    </w:p>
    <w:p w14:paraId="4F3749B3" w14:textId="77777777" w:rsidR="0035030E" w:rsidRDefault="00564E83">
      <w:pPr>
        <w:spacing w:after="0" w:line="240" w:lineRule="auto"/>
      </w:pPr>
      <w:r>
        <w:t>The contents of this record have been generated from a legacy data system.</w:t>
      </w:r>
    </w:p>
    <w:p w14:paraId="4F3749B4" w14:textId="77777777" w:rsidR="0035030E" w:rsidRDefault="00564E83">
      <w:pPr>
        <w:spacing w:after="0" w:line="240" w:lineRule="auto"/>
      </w:pPr>
      <w:r>
        <w:t>Legacy System number:</w:t>
      </w:r>
    </w:p>
    <w:p w14:paraId="4F3749B5" w14:textId="77777777" w:rsidR="0035030E" w:rsidRDefault="00564E83">
      <w:pPr>
        <w:spacing w:after="0" w:line="240" w:lineRule="auto"/>
      </w:pPr>
      <w:r>
        <w:t>358963</w:t>
      </w:r>
    </w:p>
    <w:p w14:paraId="4F3749B6" w14:textId="77777777" w:rsidR="0035030E" w:rsidRDefault="00564E83">
      <w:pPr>
        <w:spacing w:after="0" w:line="240" w:lineRule="auto"/>
      </w:pPr>
      <w:r>
        <w:t>LBS</w:t>
      </w:r>
    </w:p>
    <w:p w14:paraId="4F3749B7" w14:textId="77777777" w:rsidR="0035030E" w:rsidRDefault="0035030E">
      <w:pPr>
        <w:spacing w:after="0" w:line="240" w:lineRule="auto"/>
      </w:pPr>
    </w:p>
    <w:p w14:paraId="4F3749B8" w14:textId="77777777" w:rsidR="0035030E" w:rsidRDefault="00564E83">
      <w:pPr>
        <w:spacing w:after="0" w:line="240" w:lineRule="auto"/>
      </w:pPr>
      <w:r>
        <w:t xml:space="preserve">The proposal site falls outside the Town head Conservation Area.  According to Rochdale Borough Council, the area was granted this status in </w:t>
      </w:r>
      <w:proofErr w:type="gramStart"/>
      <w:r>
        <w:t>2008</w:t>
      </w:r>
      <w:proofErr w:type="gramEnd"/>
    </w:p>
    <w:p w14:paraId="4F3749B9" w14:textId="77777777" w:rsidR="0035030E" w:rsidRDefault="0035030E">
      <w:pPr>
        <w:spacing w:line="240" w:lineRule="auto"/>
        <w:ind w:left="360"/>
      </w:pPr>
    </w:p>
    <w:p w14:paraId="4F3749BA" w14:textId="77777777" w:rsidR="0035030E" w:rsidRDefault="00564E83">
      <w:pPr>
        <w:spacing w:line="480" w:lineRule="auto"/>
        <w:ind w:left="360"/>
      </w:pPr>
      <w:r>
        <w:rPr>
          <w:noProof/>
        </w:rPr>
        <w:drawing>
          <wp:anchor distT="0" distB="0" distL="114300" distR="114300" simplePos="0" relativeHeight="251665408" behindDoc="0" locked="0" layoutInCell="1" allowOverlap="1" wp14:anchorId="4F37491F" wp14:editId="4F374920">
            <wp:simplePos x="0" y="0"/>
            <wp:positionH relativeFrom="column">
              <wp:posOffset>793113</wp:posOffset>
            </wp:positionH>
            <wp:positionV relativeFrom="paragraph">
              <wp:posOffset>7616</wp:posOffset>
            </wp:positionV>
            <wp:extent cx="4644292" cy="2794506"/>
            <wp:effectExtent l="0" t="0" r="3908" b="5844"/>
            <wp:wrapNone/>
            <wp:docPr id="76237393"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23609" t="13128" r="3276" b="8654"/>
                    <a:stretch>
                      <a:fillRect/>
                    </a:stretch>
                  </pic:blipFill>
                  <pic:spPr>
                    <a:xfrm>
                      <a:off x="0" y="0"/>
                      <a:ext cx="4644292" cy="2794506"/>
                    </a:xfrm>
                    <a:prstGeom prst="rect">
                      <a:avLst/>
                    </a:prstGeom>
                    <a:noFill/>
                    <a:ln>
                      <a:noFill/>
                      <a:prstDash/>
                    </a:ln>
                  </pic:spPr>
                </pic:pic>
              </a:graphicData>
            </a:graphic>
          </wp:anchor>
        </w:drawing>
      </w:r>
    </w:p>
    <w:p w14:paraId="4F3749BB" w14:textId="77777777" w:rsidR="0035030E" w:rsidRDefault="0035030E">
      <w:pPr>
        <w:spacing w:line="480" w:lineRule="auto"/>
        <w:ind w:left="360"/>
      </w:pPr>
    </w:p>
    <w:p w14:paraId="4F3749BC" w14:textId="77777777" w:rsidR="0035030E" w:rsidRDefault="0035030E">
      <w:pPr>
        <w:spacing w:line="480" w:lineRule="auto"/>
        <w:ind w:left="360"/>
      </w:pPr>
    </w:p>
    <w:p w14:paraId="4F3749BD" w14:textId="77777777" w:rsidR="0035030E" w:rsidRDefault="0035030E">
      <w:pPr>
        <w:spacing w:line="480" w:lineRule="auto"/>
        <w:ind w:left="360"/>
      </w:pPr>
    </w:p>
    <w:p w14:paraId="4F3749BE" w14:textId="77777777" w:rsidR="0035030E" w:rsidRDefault="0035030E">
      <w:pPr>
        <w:spacing w:line="480" w:lineRule="auto"/>
        <w:ind w:left="360"/>
      </w:pPr>
    </w:p>
    <w:p w14:paraId="4F3749BF" w14:textId="77777777" w:rsidR="0035030E" w:rsidRDefault="0035030E">
      <w:pPr>
        <w:spacing w:line="480" w:lineRule="auto"/>
        <w:ind w:left="360"/>
      </w:pPr>
    </w:p>
    <w:p w14:paraId="4F3749C0" w14:textId="77777777" w:rsidR="0035030E" w:rsidRDefault="0035030E">
      <w:pPr>
        <w:spacing w:line="480" w:lineRule="auto"/>
        <w:ind w:left="360"/>
      </w:pPr>
    </w:p>
    <w:p w14:paraId="4F3749C1" w14:textId="77777777" w:rsidR="0035030E" w:rsidRDefault="00564E83">
      <w:pPr>
        <w:spacing w:line="480" w:lineRule="auto"/>
        <w:ind w:left="360"/>
      </w:pPr>
      <w:r>
        <w:lastRenderedPageBreak/>
        <w:t>Non-designated heritage assets can be buildings, monuments, sites, places, areas, and landscapes.</w:t>
      </w:r>
    </w:p>
    <w:p w14:paraId="4F3749C2" w14:textId="77777777" w:rsidR="0035030E" w:rsidRDefault="0035030E">
      <w:pPr>
        <w:spacing w:line="480" w:lineRule="auto"/>
        <w:ind w:left="360"/>
      </w:pPr>
    </w:p>
    <w:p w14:paraId="4F3749C3" w14:textId="77777777" w:rsidR="0035030E" w:rsidRDefault="00564E83">
      <w:pPr>
        <w:spacing w:line="480" w:lineRule="auto"/>
        <w:ind w:left="360"/>
      </w:pPr>
      <w:r>
        <w:rPr>
          <w:noProof/>
        </w:rPr>
        <w:drawing>
          <wp:anchor distT="0" distB="0" distL="114300" distR="114300" simplePos="0" relativeHeight="251662336" behindDoc="0" locked="0" layoutInCell="1" allowOverlap="1" wp14:anchorId="4F374921" wp14:editId="4F374922">
            <wp:simplePos x="0" y="0"/>
            <wp:positionH relativeFrom="column">
              <wp:posOffset>374017</wp:posOffset>
            </wp:positionH>
            <wp:positionV relativeFrom="paragraph">
              <wp:posOffset>321311</wp:posOffset>
            </wp:positionV>
            <wp:extent cx="5118097" cy="2609212"/>
            <wp:effectExtent l="0" t="0" r="6353" b="638"/>
            <wp:wrapNone/>
            <wp:docPr id="423817922" name="Picture 1" descr="A building with shops on the side of the roa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23735" t="13940" r="3171" b="19776"/>
                    <a:stretch>
                      <a:fillRect/>
                    </a:stretch>
                  </pic:blipFill>
                  <pic:spPr>
                    <a:xfrm>
                      <a:off x="0" y="0"/>
                      <a:ext cx="5118097" cy="2609212"/>
                    </a:xfrm>
                    <a:prstGeom prst="rect">
                      <a:avLst/>
                    </a:prstGeom>
                    <a:noFill/>
                    <a:ln>
                      <a:noFill/>
                      <a:prstDash/>
                    </a:ln>
                  </pic:spPr>
                </pic:pic>
              </a:graphicData>
            </a:graphic>
          </wp:anchor>
        </w:drawing>
      </w:r>
      <w:r>
        <w:t>No. 132-148 Yorkshire Street (NDHA)</w:t>
      </w:r>
    </w:p>
    <w:p w14:paraId="4F3749C4" w14:textId="77777777" w:rsidR="0035030E" w:rsidRDefault="0035030E">
      <w:pPr>
        <w:spacing w:line="480" w:lineRule="auto"/>
        <w:ind w:left="360"/>
      </w:pPr>
    </w:p>
    <w:p w14:paraId="4F3749C5" w14:textId="77777777" w:rsidR="0035030E" w:rsidRDefault="0035030E">
      <w:pPr>
        <w:spacing w:line="480" w:lineRule="auto"/>
        <w:rPr>
          <w:color w:val="FF0000"/>
        </w:rPr>
      </w:pPr>
    </w:p>
    <w:p w14:paraId="4F3749C6" w14:textId="77777777" w:rsidR="0035030E" w:rsidRDefault="0035030E">
      <w:pPr>
        <w:spacing w:line="480" w:lineRule="auto"/>
        <w:rPr>
          <w:color w:val="FF0000"/>
        </w:rPr>
      </w:pPr>
    </w:p>
    <w:p w14:paraId="4F3749C7" w14:textId="77777777" w:rsidR="0035030E" w:rsidRDefault="0035030E">
      <w:pPr>
        <w:spacing w:line="480" w:lineRule="auto"/>
        <w:rPr>
          <w:color w:val="FF0000"/>
        </w:rPr>
      </w:pPr>
    </w:p>
    <w:p w14:paraId="4F3749C8" w14:textId="77777777" w:rsidR="0035030E" w:rsidRDefault="0035030E">
      <w:pPr>
        <w:spacing w:line="480" w:lineRule="auto"/>
      </w:pPr>
    </w:p>
    <w:p w14:paraId="4F3749C9" w14:textId="77777777" w:rsidR="0035030E" w:rsidRDefault="0035030E">
      <w:pPr>
        <w:spacing w:line="480" w:lineRule="auto"/>
        <w:ind w:left="360"/>
      </w:pPr>
    </w:p>
    <w:p w14:paraId="4F3749CA" w14:textId="77777777" w:rsidR="0035030E" w:rsidRDefault="0035030E">
      <w:pPr>
        <w:spacing w:line="480" w:lineRule="auto"/>
        <w:ind w:left="360"/>
      </w:pPr>
    </w:p>
    <w:p w14:paraId="4F3749CB" w14:textId="77777777" w:rsidR="0035030E" w:rsidRDefault="00564E83">
      <w:pPr>
        <w:spacing w:line="480" w:lineRule="auto"/>
        <w:ind w:left="360"/>
      </w:pPr>
      <w:r>
        <w:t>Although this property is positioned on Yorkshire Street, it is positioned within the actual Rochdale town centre which is over 250m from the application site.</w:t>
      </w:r>
    </w:p>
    <w:p w14:paraId="4F3749CC" w14:textId="77777777" w:rsidR="0035030E" w:rsidRDefault="00564E83">
      <w:pPr>
        <w:spacing w:line="480" w:lineRule="auto"/>
      </w:pPr>
      <w:r>
        <w:t xml:space="preserve">       </w:t>
      </w:r>
      <w:r>
        <w:rPr>
          <w:u w:val="single"/>
        </w:rPr>
        <w:t>No. 210-218 (Evans) Yorkshire Street (NDHA)</w:t>
      </w:r>
    </w:p>
    <w:p w14:paraId="4F3749CD" w14:textId="77777777" w:rsidR="0035030E" w:rsidRDefault="00564E83">
      <w:pPr>
        <w:spacing w:line="480" w:lineRule="auto"/>
        <w:ind w:left="360"/>
      </w:pPr>
      <w:r>
        <w:rPr>
          <w:noProof/>
        </w:rPr>
        <w:drawing>
          <wp:anchor distT="0" distB="0" distL="114300" distR="114300" simplePos="0" relativeHeight="251663360" behindDoc="0" locked="0" layoutInCell="1" allowOverlap="1" wp14:anchorId="4F374923" wp14:editId="4F374924">
            <wp:simplePos x="0" y="0"/>
            <wp:positionH relativeFrom="margin">
              <wp:posOffset>805613</wp:posOffset>
            </wp:positionH>
            <wp:positionV relativeFrom="paragraph">
              <wp:posOffset>1018696</wp:posOffset>
            </wp:positionV>
            <wp:extent cx="4468928" cy="2430740"/>
            <wp:effectExtent l="0" t="0" r="7822" b="7660"/>
            <wp:wrapNone/>
            <wp:docPr id="1315386833"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23193" t="13129" r="3692" b="8284"/>
                    <a:stretch>
                      <a:fillRect/>
                    </a:stretch>
                  </pic:blipFill>
                  <pic:spPr>
                    <a:xfrm>
                      <a:off x="0" y="0"/>
                      <a:ext cx="4468928" cy="2430740"/>
                    </a:xfrm>
                    <a:prstGeom prst="rect">
                      <a:avLst/>
                    </a:prstGeom>
                    <a:noFill/>
                    <a:ln>
                      <a:noFill/>
                      <a:prstDash/>
                    </a:ln>
                  </pic:spPr>
                </pic:pic>
              </a:graphicData>
            </a:graphic>
          </wp:anchor>
        </w:drawing>
      </w:r>
      <w:r>
        <w:t xml:space="preserve">The below properties are adjacent to the site on Yorkshire Street.  These properties have been extensively changed at ground floor, whilst at the first-floor render and pebbledash have been applied.  Some architectural features still survive. </w:t>
      </w:r>
    </w:p>
    <w:p w14:paraId="4F3749CE" w14:textId="77777777" w:rsidR="0035030E" w:rsidRDefault="0035030E">
      <w:pPr>
        <w:spacing w:line="480" w:lineRule="auto"/>
        <w:ind w:left="360"/>
      </w:pPr>
    </w:p>
    <w:p w14:paraId="4F3749CF" w14:textId="77777777" w:rsidR="0035030E" w:rsidRDefault="0035030E">
      <w:pPr>
        <w:spacing w:line="480" w:lineRule="auto"/>
        <w:ind w:left="360"/>
      </w:pPr>
    </w:p>
    <w:p w14:paraId="4F3749D0" w14:textId="77777777" w:rsidR="0035030E" w:rsidRDefault="0035030E">
      <w:pPr>
        <w:spacing w:line="480" w:lineRule="auto"/>
        <w:ind w:left="360"/>
        <w:rPr>
          <w:color w:val="FF0000"/>
        </w:rPr>
      </w:pPr>
    </w:p>
    <w:p w14:paraId="4F3749D1" w14:textId="77777777" w:rsidR="0035030E" w:rsidRDefault="0035030E">
      <w:pPr>
        <w:spacing w:line="480" w:lineRule="auto"/>
        <w:ind w:left="360"/>
      </w:pPr>
    </w:p>
    <w:p w14:paraId="4F3749D2" w14:textId="77777777" w:rsidR="0035030E" w:rsidRDefault="0035030E">
      <w:pPr>
        <w:spacing w:line="480" w:lineRule="auto"/>
        <w:ind w:left="360"/>
      </w:pPr>
    </w:p>
    <w:p w14:paraId="4F3749D3" w14:textId="77777777" w:rsidR="0035030E" w:rsidRDefault="00564E83">
      <w:pPr>
        <w:spacing w:line="480" w:lineRule="auto"/>
        <w:ind w:left="360"/>
        <w:rPr>
          <w:b/>
          <w:bCs/>
          <w:u w:val="single"/>
        </w:rPr>
      </w:pPr>
      <w:r>
        <w:rPr>
          <w:b/>
          <w:bCs/>
          <w:u w:val="single"/>
        </w:rPr>
        <w:lastRenderedPageBreak/>
        <w:t>Application Site.</w:t>
      </w:r>
    </w:p>
    <w:p w14:paraId="4F3749D4" w14:textId="3BC9E3AA" w:rsidR="0035030E" w:rsidRDefault="00564E83">
      <w:pPr>
        <w:spacing w:line="480" w:lineRule="auto"/>
        <w:ind w:left="360"/>
      </w:pPr>
      <w:r>
        <w:t>The application site relates to a mid-terrace property 216 Yorkshire Street in Rochdale.  The property is currently a hot food takeaway at the ground floor with the 1</w:t>
      </w:r>
      <w:r>
        <w:rPr>
          <w:vertAlign w:val="superscript"/>
        </w:rPr>
        <w:t>st</w:t>
      </w:r>
      <w:r>
        <w:t xml:space="preserve"> and 2</w:t>
      </w:r>
      <w:r>
        <w:rPr>
          <w:vertAlign w:val="superscript"/>
        </w:rPr>
        <w:t>nd</w:t>
      </w:r>
      <w:r>
        <w:t xml:space="preserve"> floors vacant and used for storage space.   The building currently occupies the second building from the corner of West Street and West Street is within the Yorkshire Street Local Centre.  The adjoining properties side to side are both commercial, which </w:t>
      </w:r>
      <w:r w:rsidR="004B5FCE">
        <w:t xml:space="preserve">of both are </w:t>
      </w:r>
      <w:r>
        <w:t>jewellery shop</w:t>
      </w:r>
      <w:r w:rsidR="004B5FCE">
        <w:t>s</w:t>
      </w:r>
      <w:r>
        <w:t xml:space="preserve"> on</w:t>
      </w:r>
      <w:r w:rsidR="004B5FCE">
        <w:t>e on</w:t>
      </w:r>
      <w:r>
        <w:t xml:space="preserve"> the </w:t>
      </w:r>
      <w:r w:rsidR="00AB1CEF">
        <w:t>corner and</w:t>
      </w:r>
      <w:r w:rsidR="004B5FCE">
        <w:t xml:space="preserve"> </w:t>
      </w:r>
      <w:proofErr w:type="gramStart"/>
      <w:r w:rsidR="004B5FCE">
        <w:t>the  other</w:t>
      </w:r>
      <w:proofErr w:type="gramEnd"/>
      <w:r>
        <w:t xml:space="preserve"> </w:t>
      </w:r>
      <w:r w:rsidR="004B5FCE">
        <w:t xml:space="preserve">one on the other </w:t>
      </w:r>
      <w:r>
        <w:t>side</w:t>
      </w:r>
      <w:r w:rsidR="004B5FCE">
        <w:t>.</w:t>
      </w:r>
      <w:r>
        <w:t xml:space="preserve">  On the opposite side of the site are similar shops, jewellers, fish and chips and eye care.    Waiting restrictions prevent vehicles parking to the opposite side of the site and cars are able to park just outside on the road outside the host building.   There is a small rear yard at the rear of the building which can be accessed from the rear from West Street. </w:t>
      </w:r>
    </w:p>
    <w:p w14:paraId="4F3749D5" w14:textId="77777777" w:rsidR="0035030E" w:rsidRDefault="0035030E">
      <w:pPr>
        <w:spacing w:line="480" w:lineRule="auto"/>
        <w:ind w:left="360"/>
      </w:pPr>
    </w:p>
    <w:p w14:paraId="4F3749D6" w14:textId="77777777" w:rsidR="0035030E" w:rsidRDefault="00564E83">
      <w:pPr>
        <w:spacing w:line="480" w:lineRule="auto"/>
        <w:ind w:left="360"/>
      </w:pPr>
      <w:r>
        <w:t xml:space="preserve">The application building is attractive in appearance, particularly when viewed from the front, being of brick constructed with a slate roof.  The property had large vertical windows with stone </w:t>
      </w:r>
      <w:proofErr w:type="spellStart"/>
      <w:r>
        <w:t>cills</w:t>
      </w:r>
      <w:proofErr w:type="spellEnd"/>
      <w:r>
        <w:t xml:space="preserve"> and lintels.  On the ground floor the property hosts a Hot food takeaway. </w:t>
      </w:r>
    </w:p>
    <w:p w14:paraId="4F3749D7" w14:textId="77777777" w:rsidR="0035030E" w:rsidRDefault="00564E83">
      <w:pPr>
        <w:spacing w:line="480" w:lineRule="auto"/>
        <w:ind w:left="360"/>
      </w:pPr>
      <w:r>
        <w:rPr>
          <w:noProof/>
        </w:rPr>
        <w:drawing>
          <wp:anchor distT="0" distB="0" distL="114300" distR="114300" simplePos="0" relativeHeight="251664384" behindDoc="0" locked="0" layoutInCell="1" allowOverlap="1" wp14:anchorId="4F374925" wp14:editId="4F374926">
            <wp:simplePos x="0" y="0"/>
            <wp:positionH relativeFrom="margin">
              <wp:posOffset>388647</wp:posOffset>
            </wp:positionH>
            <wp:positionV relativeFrom="paragraph">
              <wp:posOffset>4873</wp:posOffset>
            </wp:positionV>
            <wp:extent cx="5266303" cy="2506068"/>
            <wp:effectExtent l="0" t="0" r="0" b="8532"/>
            <wp:wrapNone/>
            <wp:docPr id="140424093" name="Picture 1"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l="20176" t="18861" r="3796" b="7914"/>
                    <a:stretch>
                      <a:fillRect/>
                    </a:stretch>
                  </pic:blipFill>
                  <pic:spPr>
                    <a:xfrm>
                      <a:off x="0" y="0"/>
                      <a:ext cx="5266303" cy="2506068"/>
                    </a:xfrm>
                    <a:prstGeom prst="rect">
                      <a:avLst/>
                    </a:prstGeom>
                    <a:noFill/>
                    <a:ln>
                      <a:noFill/>
                      <a:prstDash/>
                    </a:ln>
                  </pic:spPr>
                </pic:pic>
              </a:graphicData>
            </a:graphic>
          </wp:anchor>
        </w:drawing>
      </w:r>
    </w:p>
    <w:p w14:paraId="4F3749D8" w14:textId="77777777" w:rsidR="0035030E" w:rsidRDefault="0035030E">
      <w:pPr>
        <w:spacing w:line="480" w:lineRule="auto"/>
        <w:ind w:left="360"/>
      </w:pPr>
    </w:p>
    <w:p w14:paraId="4F3749D9" w14:textId="77777777" w:rsidR="0035030E" w:rsidRDefault="0035030E">
      <w:pPr>
        <w:spacing w:line="480" w:lineRule="auto"/>
        <w:ind w:left="360"/>
      </w:pPr>
    </w:p>
    <w:p w14:paraId="4F3749DA" w14:textId="77777777" w:rsidR="0035030E" w:rsidRDefault="0035030E">
      <w:pPr>
        <w:spacing w:line="480" w:lineRule="auto"/>
        <w:ind w:left="360"/>
      </w:pPr>
    </w:p>
    <w:p w14:paraId="4F3749DB" w14:textId="77777777" w:rsidR="0035030E" w:rsidRDefault="0035030E">
      <w:pPr>
        <w:spacing w:line="480" w:lineRule="auto"/>
        <w:ind w:left="360"/>
      </w:pPr>
    </w:p>
    <w:p w14:paraId="4F3749DC" w14:textId="77777777" w:rsidR="0035030E" w:rsidRDefault="0035030E">
      <w:pPr>
        <w:spacing w:line="480" w:lineRule="auto"/>
        <w:ind w:left="360"/>
      </w:pPr>
    </w:p>
    <w:p w14:paraId="4F3749DD" w14:textId="77777777" w:rsidR="0035030E" w:rsidRDefault="0035030E">
      <w:pPr>
        <w:spacing w:line="480" w:lineRule="auto"/>
        <w:ind w:left="360"/>
      </w:pPr>
    </w:p>
    <w:p w14:paraId="4F3749DE" w14:textId="77777777" w:rsidR="0035030E" w:rsidRDefault="0035030E">
      <w:pPr>
        <w:spacing w:line="480" w:lineRule="auto"/>
        <w:ind w:left="360"/>
      </w:pPr>
    </w:p>
    <w:p w14:paraId="4F3749DF" w14:textId="77777777" w:rsidR="0035030E" w:rsidRDefault="00564E83">
      <w:pPr>
        <w:spacing w:line="480" w:lineRule="auto"/>
        <w:ind w:left="360"/>
      </w:pPr>
      <w:r>
        <w:lastRenderedPageBreak/>
        <w:t xml:space="preserve">  </w:t>
      </w:r>
      <w:r>
        <w:rPr>
          <w:b/>
          <w:bCs/>
        </w:rPr>
        <w:t xml:space="preserve">PROPOSAL IMPACT </w:t>
      </w:r>
    </w:p>
    <w:p w14:paraId="4F3749E0" w14:textId="77777777" w:rsidR="0035030E" w:rsidRDefault="00564E83">
      <w:pPr>
        <w:spacing w:line="480" w:lineRule="auto"/>
        <w:ind w:left="360"/>
      </w:pPr>
      <w:r>
        <w:t xml:space="preserve">The applicant is applying for planning permission to change the use of the building at first and second floors in to two self-contained residential flats at first and second floor.  The flats would consist of 1 bedroom each.    Each flat would provide their own washing facilities and living room/kitchen areas.  Externally   the front elevation would require a new opening to the flats above. </w:t>
      </w:r>
    </w:p>
    <w:p w14:paraId="4F3749E1" w14:textId="77777777" w:rsidR="0035030E" w:rsidRDefault="00564E83">
      <w:pPr>
        <w:spacing w:line="480" w:lineRule="auto"/>
        <w:ind w:left="360"/>
      </w:pPr>
      <w:r>
        <w:t>Most of the building internally would be predominantly left as existing and where partitions need to be created, these would be finished with acoustic barriers where necessary.</w:t>
      </w:r>
    </w:p>
    <w:p w14:paraId="4F3749E2" w14:textId="73D8041D" w:rsidR="0035030E" w:rsidRDefault="00564E83">
      <w:pPr>
        <w:spacing w:line="480" w:lineRule="auto"/>
        <w:ind w:left="360"/>
      </w:pPr>
      <w:r>
        <w:t xml:space="preserve">Access to the flats would be provided from the new </w:t>
      </w:r>
      <w:r w:rsidR="00AD22DB">
        <w:t xml:space="preserve">door opening </w:t>
      </w:r>
      <w:r w:rsidR="00475F6A">
        <w:t>to</w:t>
      </w:r>
      <w:r>
        <w:t xml:space="preserve"> the front of the building</w:t>
      </w:r>
      <w:r w:rsidR="00887A13">
        <w:t xml:space="preserve">, and the </w:t>
      </w:r>
      <w:r w:rsidR="007F3136">
        <w:t>replacement</w:t>
      </w:r>
      <w:r w:rsidR="007445E1">
        <w:t xml:space="preserve"> of </w:t>
      </w:r>
      <w:r w:rsidR="003B7017">
        <w:t>the windows</w:t>
      </w:r>
      <w:r w:rsidR="007445E1">
        <w:t xml:space="preserve"> </w:t>
      </w:r>
      <w:r w:rsidR="00A75256">
        <w:t xml:space="preserve">to the front and rear elevations would be upgraded to new </w:t>
      </w:r>
      <w:r w:rsidR="007F3136">
        <w:t>aluminium</w:t>
      </w:r>
      <w:r w:rsidR="00A75256">
        <w:t xml:space="preserve"> /timber window </w:t>
      </w:r>
      <w:r w:rsidR="007F3136">
        <w:t xml:space="preserve">frames. </w:t>
      </w:r>
      <w:r w:rsidR="00752E01">
        <w:t>Also</w:t>
      </w:r>
      <w:r w:rsidR="002618AC">
        <w:t xml:space="preserve">, </w:t>
      </w:r>
      <w:r w:rsidR="003B7017">
        <w:t>r</w:t>
      </w:r>
      <w:r w:rsidR="001E5912">
        <w:t xml:space="preserve">eplacement of the extraction flue at the rear would be </w:t>
      </w:r>
      <w:r w:rsidR="00894DD6">
        <w:t>repositioned near</w:t>
      </w:r>
      <w:r w:rsidR="00D243DB">
        <w:t xml:space="preserve"> to one side of the property.</w:t>
      </w:r>
      <w:r w:rsidR="00894DD6">
        <w:t xml:space="preserve">  </w:t>
      </w:r>
      <w:r w:rsidR="00783A9B">
        <w:t xml:space="preserve">The </w:t>
      </w:r>
      <w:r w:rsidR="0069301C">
        <w:t xml:space="preserve">SVP will remain as existing. </w:t>
      </w:r>
    </w:p>
    <w:p w14:paraId="4F3749E3" w14:textId="77777777" w:rsidR="0035030E" w:rsidRDefault="00564E83">
      <w:pPr>
        <w:spacing w:line="480" w:lineRule="auto"/>
        <w:ind w:left="360"/>
      </w:pPr>
      <w:r>
        <w:t xml:space="preserve">The proposed flats would be used by individuals/couples who need medium to long term accommodation and are likely to be rented to individuals who visit the rear or who have businesses nearby, or staff who work in and around the town/local centre who want comfortable accommodation close to the commercial arears and offices with lower rates in comparison to hotels. </w:t>
      </w:r>
    </w:p>
    <w:p w14:paraId="4F3749E4" w14:textId="77777777" w:rsidR="0035030E" w:rsidRDefault="00564E83">
      <w:pPr>
        <w:spacing w:line="480" w:lineRule="auto"/>
        <w:ind w:left="360"/>
      </w:pPr>
      <w:r>
        <w:t xml:space="preserve">The proposed development would make use of the upper floors which is prominently underutilised.  If planning is successful, and the site is in use, it would add to the quality of the area.  </w:t>
      </w:r>
    </w:p>
    <w:p w14:paraId="4F3749E5" w14:textId="77777777" w:rsidR="0035030E" w:rsidRDefault="00564E83">
      <w:pPr>
        <w:spacing w:line="480" w:lineRule="auto"/>
        <w:ind w:left="360"/>
      </w:pPr>
      <w:r>
        <w:t xml:space="preserve">The proposal for the residential flats would be appropriate within the local centre location where it would not lead to a concentration of residential use which undermines the overall mix of main town centres uses.  The change of use of the first and second floors of the building, the change of use itself is considered to result in neutral impact on the character of the area and adjacent assets which would mainly retain their commercial uses.  Rochdale’s apparently weak retail economy needs to be bolstered in order to attract shoppers back to the local centres and encourage the return of shoppers. </w:t>
      </w:r>
    </w:p>
    <w:p w14:paraId="4F3749E6" w14:textId="77777777" w:rsidR="0035030E" w:rsidRDefault="00564E83">
      <w:pPr>
        <w:spacing w:line="480" w:lineRule="auto"/>
        <w:ind w:left="360"/>
      </w:pPr>
      <w:r>
        <w:lastRenderedPageBreak/>
        <w:t xml:space="preserve">Living in the local centres should be promoted to ensure upper floors of historic buildings is used and maintained.  A number of properties have been sensitively converted into residential use they have brought life and a resident population back to the local centres. </w:t>
      </w:r>
    </w:p>
    <w:p w14:paraId="4F3749E7" w14:textId="6F7A5FC4" w:rsidR="0035030E" w:rsidRDefault="00564E83">
      <w:pPr>
        <w:spacing w:line="480" w:lineRule="auto"/>
        <w:ind w:left="360"/>
      </w:pPr>
      <w:r>
        <w:t>In addition, it is considered the change o</w:t>
      </w:r>
      <w:r w:rsidR="007457E3">
        <w:t>f</w:t>
      </w:r>
      <w:r>
        <w:t xml:space="preserve"> use proposed would help maintain and regenerate this prominent area of Yorkshire Street and introduce a continued use for the site to ensure that it is an attractive place to live, work play and visit. If not supported concerns are raised that the upper floors may remain disused and unoccupied given the current climate nationwide. </w:t>
      </w:r>
    </w:p>
    <w:p w14:paraId="4F3749E8" w14:textId="77777777" w:rsidR="0035030E" w:rsidRDefault="00564E83">
      <w:pPr>
        <w:spacing w:line="480" w:lineRule="auto"/>
        <w:ind w:left="360"/>
      </w:pPr>
      <w:r>
        <w:t xml:space="preserve">The public benefits of the change of use and occupation of the site for the future would have a positive but neutral impact on the building itself and the mentioned Hertiage Assets which are not within its settings and distance away, the application should therefore be supported. </w:t>
      </w:r>
    </w:p>
    <w:p w14:paraId="4F3749E9" w14:textId="77777777" w:rsidR="0035030E" w:rsidRDefault="0035030E">
      <w:pPr>
        <w:spacing w:line="480" w:lineRule="auto"/>
        <w:ind w:left="360"/>
      </w:pPr>
    </w:p>
    <w:p w14:paraId="4F3749EA" w14:textId="77777777" w:rsidR="0035030E" w:rsidRDefault="00564E83">
      <w:pPr>
        <w:spacing w:line="480" w:lineRule="auto"/>
        <w:ind w:left="360"/>
      </w:pPr>
      <w:r>
        <w:t xml:space="preserve">In light of the above, the proposal would result in no undue harm to visual amenity and would be acceptable to the overall character and appearance of the area and the street scene.  The application would be therefore accord in this regard with policies DM1 and P2, and the NPPF where it would have a neutral impact with no harm to the significance of any of the mentioned designated and non-designated heritage assets. </w:t>
      </w:r>
    </w:p>
    <w:p w14:paraId="4F3749EB" w14:textId="77777777" w:rsidR="0035030E" w:rsidRDefault="0035030E">
      <w:pPr>
        <w:spacing w:line="480" w:lineRule="auto"/>
        <w:ind w:left="360"/>
      </w:pPr>
    </w:p>
    <w:p w14:paraId="4F3749EC" w14:textId="77777777" w:rsidR="0035030E" w:rsidRDefault="0035030E">
      <w:pPr>
        <w:spacing w:line="480" w:lineRule="auto"/>
        <w:ind w:left="360"/>
        <w:rPr>
          <w:b/>
          <w:bCs/>
        </w:rPr>
      </w:pPr>
    </w:p>
    <w:p w14:paraId="4F3749ED" w14:textId="77777777" w:rsidR="0035030E" w:rsidRDefault="0035030E">
      <w:pPr>
        <w:spacing w:line="480" w:lineRule="auto"/>
        <w:ind w:left="360"/>
        <w:rPr>
          <w:b/>
          <w:bCs/>
        </w:rPr>
      </w:pPr>
    </w:p>
    <w:p w14:paraId="4F3749EE" w14:textId="77777777" w:rsidR="0035030E" w:rsidRDefault="0035030E">
      <w:pPr>
        <w:spacing w:line="480" w:lineRule="auto"/>
        <w:ind w:left="360"/>
        <w:rPr>
          <w:b/>
          <w:bCs/>
        </w:rPr>
      </w:pPr>
    </w:p>
    <w:p w14:paraId="4F3749EF" w14:textId="77777777" w:rsidR="0035030E" w:rsidRDefault="0035030E">
      <w:pPr>
        <w:spacing w:line="480" w:lineRule="auto"/>
        <w:ind w:left="360"/>
        <w:rPr>
          <w:b/>
          <w:bCs/>
        </w:rPr>
      </w:pPr>
    </w:p>
    <w:p w14:paraId="4F3749F0" w14:textId="77777777" w:rsidR="0035030E" w:rsidRDefault="0035030E">
      <w:pPr>
        <w:spacing w:line="480" w:lineRule="auto"/>
        <w:ind w:left="360"/>
        <w:rPr>
          <w:b/>
          <w:bCs/>
        </w:rPr>
      </w:pPr>
    </w:p>
    <w:p w14:paraId="4F3749F1" w14:textId="77777777" w:rsidR="0035030E" w:rsidRDefault="0035030E">
      <w:pPr>
        <w:spacing w:line="480" w:lineRule="auto"/>
        <w:ind w:left="360"/>
        <w:rPr>
          <w:b/>
          <w:bCs/>
        </w:rPr>
      </w:pPr>
    </w:p>
    <w:p w14:paraId="4F3749F2" w14:textId="77777777" w:rsidR="0035030E" w:rsidRDefault="0035030E">
      <w:pPr>
        <w:spacing w:line="480" w:lineRule="auto"/>
        <w:ind w:left="360"/>
        <w:rPr>
          <w:b/>
          <w:bCs/>
        </w:rPr>
      </w:pPr>
    </w:p>
    <w:p w14:paraId="4F3749F3" w14:textId="77777777" w:rsidR="0035030E" w:rsidRDefault="0035030E">
      <w:pPr>
        <w:spacing w:line="480" w:lineRule="auto"/>
        <w:ind w:left="360"/>
        <w:rPr>
          <w:b/>
          <w:bCs/>
        </w:rPr>
      </w:pPr>
    </w:p>
    <w:p w14:paraId="4F3749F4" w14:textId="77777777" w:rsidR="0035030E" w:rsidRDefault="00564E83">
      <w:pPr>
        <w:spacing w:line="480" w:lineRule="auto"/>
        <w:ind w:left="360"/>
        <w:rPr>
          <w:b/>
          <w:bCs/>
        </w:rPr>
      </w:pPr>
      <w:r>
        <w:rPr>
          <w:b/>
          <w:bCs/>
        </w:rPr>
        <w:t xml:space="preserve">CONCLUSION </w:t>
      </w:r>
    </w:p>
    <w:p w14:paraId="4F3749F5" w14:textId="7F6BB438" w:rsidR="0035030E" w:rsidRDefault="00564E83">
      <w:pPr>
        <w:spacing w:line="480" w:lineRule="auto"/>
        <w:ind w:left="360"/>
      </w:pPr>
      <w:r>
        <w:t>In conclusion, it is considered that the application would overall have a neutral impact on the character and appearance of the area, on the Listed buildings mentioned, and the non-designated heritage Assets.  The proposal would maintain the upkeep of the area and the setting of the heritage assets, and the l</w:t>
      </w:r>
      <w:r w:rsidR="007457E3">
        <w:t>i</w:t>
      </w:r>
      <w:r>
        <w:t xml:space="preserve">sted buildings.  The application therefore accords with policies DM1 and P2 of the development plan, and the NPPF, in addition to section 66 and 72 of the 1990 Act. </w:t>
      </w:r>
    </w:p>
    <w:p w14:paraId="4F3749F6" w14:textId="77777777" w:rsidR="0035030E" w:rsidRDefault="0035030E">
      <w:pPr>
        <w:spacing w:line="480" w:lineRule="auto"/>
        <w:ind w:left="360"/>
      </w:pPr>
    </w:p>
    <w:p w14:paraId="4F3749F7" w14:textId="77777777" w:rsidR="0035030E" w:rsidRDefault="0035030E">
      <w:pPr>
        <w:spacing w:line="480" w:lineRule="auto"/>
        <w:ind w:left="360"/>
      </w:pPr>
    </w:p>
    <w:p w14:paraId="4F3749F8" w14:textId="77777777" w:rsidR="0035030E" w:rsidRDefault="0035030E">
      <w:pPr>
        <w:spacing w:line="480" w:lineRule="auto"/>
        <w:ind w:left="360"/>
      </w:pPr>
    </w:p>
    <w:p w14:paraId="4F3749F9" w14:textId="77777777" w:rsidR="0035030E" w:rsidRDefault="0035030E">
      <w:pPr>
        <w:spacing w:line="480" w:lineRule="auto"/>
        <w:ind w:left="360"/>
      </w:pPr>
    </w:p>
    <w:p w14:paraId="4F3749FA" w14:textId="77777777" w:rsidR="0035030E" w:rsidRDefault="0035030E">
      <w:pPr>
        <w:spacing w:line="480" w:lineRule="auto"/>
        <w:ind w:left="360"/>
      </w:pPr>
    </w:p>
    <w:p w14:paraId="4F3749FB" w14:textId="77777777" w:rsidR="0035030E" w:rsidRDefault="0035030E">
      <w:pPr>
        <w:spacing w:line="480" w:lineRule="auto"/>
        <w:ind w:left="360"/>
      </w:pPr>
    </w:p>
    <w:p w14:paraId="4F3749FC" w14:textId="77777777" w:rsidR="0035030E" w:rsidRDefault="0035030E">
      <w:pPr>
        <w:spacing w:line="480" w:lineRule="auto"/>
        <w:ind w:left="360"/>
      </w:pPr>
    </w:p>
    <w:p w14:paraId="4F3749FD" w14:textId="77777777" w:rsidR="0035030E" w:rsidRDefault="0035030E">
      <w:pPr>
        <w:spacing w:line="480" w:lineRule="auto"/>
        <w:ind w:left="360"/>
      </w:pPr>
    </w:p>
    <w:p w14:paraId="4F3749FE" w14:textId="77777777" w:rsidR="0035030E" w:rsidRDefault="0035030E">
      <w:pPr>
        <w:spacing w:line="480" w:lineRule="auto"/>
        <w:ind w:left="360"/>
      </w:pPr>
    </w:p>
    <w:p w14:paraId="4F3749FF" w14:textId="77777777" w:rsidR="0035030E" w:rsidRDefault="0035030E">
      <w:pPr>
        <w:spacing w:line="480" w:lineRule="auto"/>
        <w:ind w:left="360"/>
      </w:pPr>
    </w:p>
    <w:p w14:paraId="4F374A00" w14:textId="77777777" w:rsidR="0035030E" w:rsidRDefault="0035030E">
      <w:pPr>
        <w:spacing w:line="480" w:lineRule="auto"/>
        <w:ind w:left="360"/>
      </w:pPr>
    </w:p>
    <w:p w14:paraId="4F374A01" w14:textId="77777777" w:rsidR="0035030E" w:rsidRDefault="0035030E">
      <w:pPr>
        <w:spacing w:line="480" w:lineRule="auto"/>
        <w:ind w:left="360"/>
      </w:pPr>
    </w:p>
    <w:p w14:paraId="4F374A02" w14:textId="77777777" w:rsidR="0035030E" w:rsidRDefault="0035030E">
      <w:pPr>
        <w:spacing w:line="480" w:lineRule="auto"/>
        <w:ind w:left="360"/>
      </w:pPr>
    </w:p>
    <w:p w14:paraId="4F374A03" w14:textId="77777777" w:rsidR="0035030E" w:rsidRDefault="0035030E">
      <w:pPr>
        <w:spacing w:line="480" w:lineRule="auto"/>
        <w:ind w:left="360"/>
      </w:pPr>
    </w:p>
    <w:p w14:paraId="4F374A04" w14:textId="77777777" w:rsidR="0035030E" w:rsidRDefault="0035030E">
      <w:pPr>
        <w:spacing w:line="480" w:lineRule="auto"/>
        <w:ind w:left="360"/>
      </w:pPr>
    </w:p>
    <w:p w14:paraId="4F374A05" w14:textId="77777777" w:rsidR="0035030E" w:rsidRDefault="0035030E">
      <w:pPr>
        <w:spacing w:line="480" w:lineRule="auto"/>
        <w:ind w:left="360"/>
      </w:pPr>
    </w:p>
    <w:p w14:paraId="4F374A06" w14:textId="77777777" w:rsidR="0035030E" w:rsidRDefault="0035030E">
      <w:pPr>
        <w:spacing w:line="480" w:lineRule="auto"/>
        <w:ind w:left="360"/>
      </w:pPr>
    </w:p>
    <w:p w14:paraId="4F374A07" w14:textId="77777777" w:rsidR="0035030E" w:rsidRDefault="0035030E">
      <w:pPr>
        <w:spacing w:line="480" w:lineRule="auto"/>
        <w:ind w:left="360"/>
      </w:pPr>
    </w:p>
    <w:p w14:paraId="4F374A08" w14:textId="77777777" w:rsidR="0035030E" w:rsidRDefault="0035030E">
      <w:pPr>
        <w:spacing w:line="480" w:lineRule="auto"/>
        <w:ind w:left="360"/>
      </w:pPr>
    </w:p>
    <w:p w14:paraId="4F374A09" w14:textId="77777777" w:rsidR="0035030E" w:rsidRDefault="0035030E">
      <w:pPr>
        <w:spacing w:line="480" w:lineRule="auto"/>
        <w:ind w:left="360"/>
      </w:pPr>
    </w:p>
    <w:p w14:paraId="4F374A0A" w14:textId="77777777" w:rsidR="0035030E" w:rsidRDefault="0035030E">
      <w:pPr>
        <w:spacing w:line="480" w:lineRule="auto"/>
        <w:ind w:left="360"/>
      </w:pPr>
    </w:p>
    <w:p w14:paraId="4F374A0B" w14:textId="77777777" w:rsidR="0035030E" w:rsidRDefault="0035030E">
      <w:pPr>
        <w:spacing w:line="480" w:lineRule="auto"/>
        <w:ind w:left="360"/>
      </w:pPr>
    </w:p>
    <w:p w14:paraId="4F374A0C" w14:textId="77777777" w:rsidR="0035030E" w:rsidRDefault="0035030E">
      <w:pPr>
        <w:spacing w:line="480" w:lineRule="auto"/>
        <w:ind w:left="360"/>
      </w:pPr>
    </w:p>
    <w:p w14:paraId="4F374A0D" w14:textId="77777777" w:rsidR="0035030E" w:rsidRDefault="0035030E">
      <w:pPr>
        <w:spacing w:line="480" w:lineRule="auto"/>
        <w:ind w:left="360"/>
      </w:pPr>
    </w:p>
    <w:p w14:paraId="4F374A0E" w14:textId="77777777" w:rsidR="0035030E" w:rsidRDefault="0035030E">
      <w:pPr>
        <w:spacing w:line="480" w:lineRule="auto"/>
        <w:ind w:left="360"/>
      </w:pPr>
    </w:p>
    <w:p w14:paraId="4F374A0F" w14:textId="77777777" w:rsidR="0035030E" w:rsidRDefault="0035030E">
      <w:pPr>
        <w:spacing w:line="480" w:lineRule="auto"/>
        <w:ind w:left="360"/>
      </w:pPr>
    </w:p>
    <w:p w14:paraId="4F374A10" w14:textId="77777777" w:rsidR="0035030E" w:rsidRDefault="0035030E">
      <w:pPr>
        <w:spacing w:line="480" w:lineRule="auto"/>
        <w:rPr>
          <w:b/>
          <w:bCs/>
        </w:rPr>
      </w:pPr>
    </w:p>
    <w:p w14:paraId="4F374A11" w14:textId="77777777" w:rsidR="0035030E" w:rsidRDefault="0035030E">
      <w:pPr>
        <w:spacing w:line="480" w:lineRule="auto"/>
        <w:rPr>
          <w:b/>
          <w:bCs/>
        </w:rPr>
      </w:pPr>
    </w:p>
    <w:p w14:paraId="4F374A12" w14:textId="77777777" w:rsidR="0035030E" w:rsidRDefault="0035030E">
      <w:pPr>
        <w:spacing w:line="480" w:lineRule="auto"/>
        <w:rPr>
          <w:b/>
          <w:bCs/>
        </w:rPr>
      </w:pPr>
    </w:p>
    <w:p w14:paraId="4F374A13" w14:textId="77777777" w:rsidR="0035030E" w:rsidRDefault="0035030E">
      <w:pPr>
        <w:spacing w:line="480" w:lineRule="auto"/>
      </w:pPr>
    </w:p>
    <w:p w14:paraId="4F374A14" w14:textId="77777777" w:rsidR="0035030E" w:rsidRDefault="0035030E"/>
    <w:p w14:paraId="4F374A15" w14:textId="77777777" w:rsidR="0035030E" w:rsidRDefault="0035030E"/>
    <w:p w14:paraId="4F374A16" w14:textId="77777777" w:rsidR="0035030E" w:rsidRDefault="0035030E"/>
    <w:p w14:paraId="4F374A17" w14:textId="77777777" w:rsidR="0035030E" w:rsidRDefault="0035030E"/>
    <w:sectPr w:rsidR="0035030E">
      <w:headerReference w:type="default" r:id="rId15"/>
      <w:footerReference w:type="default" r:id="rId16"/>
      <w:pgSz w:w="11906" w:h="16838"/>
      <w:pgMar w:top="1440" w:right="1440" w:bottom="1440" w:left="85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6BE56" w14:textId="77777777" w:rsidR="003D5AC7" w:rsidRDefault="003D5AC7">
      <w:pPr>
        <w:spacing w:after="0" w:line="240" w:lineRule="auto"/>
      </w:pPr>
      <w:r>
        <w:separator/>
      </w:r>
    </w:p>
  </w:endnote>
  <w:endnote w:type="continuationSeparator" w:id="0">
    <w:p w14:paraId="658C4581" w14:textId="77777777" w:rsidR="003D5AC7" w:rsidRDefault="003D5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4932" w14:textId="77777777" w:rsidR="00564E83" w:rsidRDefault="00564E83">
    <w:pPr>
      <w:pStyle w:val="Footer"/>
      <w:jc w:val="center"/>
    </w:pPr>
    <w:r>
      <w:rPr>
        <w:caps/>
        <w:color w:val="4472C4"/>
      </w:rPr>
      <w:fldChar w:fldCharType="begin"/>
    </w:r>
    <w:r>
      <w:rPr>
        <w:caps/>
        <w:color w:val="4472C4"/>
      </w:rPr>
      <w:instrText xml:space="preserve"> PAGE </w:instrText>
    </w:r>
    <w:r>
      <w:rPr>
        <w:caps/>
        <w:color w:val="4472C4"/>
      </w:rPr>
      <w:fldChar w:fldCharType="separate"/>
    </w:r>
    <w:r>
      <w:rPr>
        <w:caps/>
        <w:color w:val="4472C4"/>
      </w:rPr>
      <w:t>2</w:t>
    </w:r>
    <w:r>
      <w:rPr>
        <w:caps/>
        <w:color w:val="4472C4"/>
      </w:rPr>
      <w:fldChar w:fldCharType="end"/>
    </w:r>
  </w:p>
  <w:p w14:paraId="4F374933" w14:textId="77777777" w:rsidR="00564E83" w:rsidRDefault="00564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4938" w14:textId="77777777" w:rsidR="00564E83" w:rsidRDefault="00564E83">
    <w:pPr>
      <w:pStyle w:val="Footer"/>
      <w:jc w:val="center"/>
    </w:pPr>
    <w:r>
      <w:rPr>
        <w:caps/>
        <w:color w:val="4472C4"/>
      </w:rPr>
      <w:fldChar w:fldCharType="begin"/>
    </w:r>
    <w:r>
      <w:rPr>
        <w:caps/>
        <w:color w:val="4472C4"/>
      </w:rPr>
      <w:instrText xml:space="preserve"> PAGE </w:instrText>
    </w:r>
    <w:r>
      <w:rPr>
        <w:caps/>
        <w:color w:val="4472C4"/>
      </w:rPr>
      <w:fldChar w:fldCharType="separate"/>
    </w:r>
    <w:r>
      <w:rPr>
        <w:caps/>
        <w:color w:val="4472C4"/>
      </w:rPr>
      <w:t>2</w:t>
    </w:r>
    <w:r>
      <w:rPr>
        <w:caps/>
        <w:color w:val="4472C4"/>
      </w:rPr>
      <w:fldChar w:fldCharType="end"/>
    </w:r>
  </w:p>
  <w:p w14:paraId="4F374939" w14:textId="77777777" w:rsidR="00564E83" w:rsidRDefault="0056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F875B" w14:textId="77777777" w:rsidR="003D5AC7" w:rsidRDefault="003D5AC7">
      <w:pPr>
        <w:spacing w:after="0" w:line="240" w:lineRule="auto"/>
      </w:pPr>
      <w:r>
        <w:rPr>
          <w:color w:val="000000"/>
        </w:rPr>
        <w:separator/>
      </w:r>
    </w:p>
  </w:footnote>
  <w:footnote w:type="continuationSeparator" w:id="0">
    <w:p w14:paraId="67C662C4" w14:textId="77777777" w:rsidR="003D5AC7" w:rsidRDefault="003D5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492F" w14:textId="77777777" w:rsidR="00564E83" w:rsidRDefault="00564E83">
    <w:pPr>
      <w:pStyle w:val="Header"/>
    </w:pPr>
    <w:r>
      <w:t>216 Yorkshire Street Rochdale OL16 2DW</w:t>
    </w:r>
  </w:p>
  <w:p w14:paraId="4F374930" w14:textId="77777777" w:rsidR="00564E83" w:rsidRDefault="00564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4935" w14:textId="77777777" w:rsidR="00564E83" w:rsidRDefault="00564E83">
    <w:pPr>
      <w:pStyle w:val="Header"/>
    </w:pPr>
    <w:r>
      <w:t>216 Yorkshire Street Rochdale OL16 2DW</w:t>
    </w:r>
  </w:p>
  <w:p w14:paraId="4F374936" w14:textId="77777777" w:rsidR="00564E83" w:rsidRDefault="00564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3D047F"/>
    <w:multiLevelType w:val="multilevel"/>
    <w:tmpl w:val="418E460A"/>
    <w:lvl w:ilvl="0">
      <w:start w:val="202"/>
      <w:numFmt w:val="decimal"/>
      <w:lvlText w:val="%1."/>
      <w:lvlJc w:val="left"/>
      <w:pPr>
        <w:ind w:left="0" w:hanging="440"/>
      </w:pPr>
      <w:rPr>
        <w:rFonts w:ascii="Calibri" w:eastAsia="Calibri" w:hAnsi="Calibri"/>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98778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30E"/>
    <w:rsid w:val="000650DE"/>
    <w:rsid w:val="001E5912"/>
    <w:rsid w:val="002618AC"/>
    <w:rsid w:val="00301B10"/>
    <w:rsid w:val="0035030E"/>
    <w:rsid w:val="00353DC4"/>
    <w:rsid w:val="003B7017"/>
    <w:rsid w:val="003D5AC7"/>
    <w:rsid w:val="00450953"/>
    <w:rsid w:val="00475F6A"/>
    <w:rsid w:val="004B5FCE"/>
    <w:rsid w:val="004C3F03"/>
    <w:rsid w:val="00564E83"/>
    <w:rsid w:val="00692C2D"/>
    <w:rsid w:val="0069301C"/>
    <w:rsid w:val="006961D6"/>
    <w:rsid w:val="007445E1"/>
    <w:rsid w:val="007457E3"/>
    <w:rsid w:val="00752E01"/>
    <w:rsid w:val="00783A9B"/>
    <w:rsid w:val="007F3136"/>
    <w:rsid w:val="00823688"/>
    <w:rsid w:val="00887A13"/>
    <w:rsid w:val="00894DD6"/>
    <w:rsid w:val="00991D2E"/>
    <w:rsid w:val="00A75256"/>
    <w:rsid w:val="00AB1CEF"/>
    <w:rsid w:val="00AD22DB"/>
    <w:rsid w:val="00B10E73"/>
    <w:rsid w:val="00B301E0"/>
    <w:rsid w:val="00B31BE3"/>
    <w:rsid w:val="00D243DB"/>
    <w:rsid w:val="00FA3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4914"/>
  <w15:docId w15:val="{ABECE01A-D828-4E0B-A316-C9EC93FA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uiPriority w:val="9"/>
    <w:qFormat/>
    <w:pPr>
      <w:widowControl w:val="0"/>
      <w:spacing w:before="56" w:after="0" w:line="240" w:lineRule="auto"/>
      <w:ind w:left="160"/>
      <w:outlineLvl w:val="0"/>
    </w:pPr>
    <w:rPr>
      <w:b/>
      <w:bCs/>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customStyle="1" w:styleId="Heading1Char">
    <w:name w:val="Heading 1 Char"/>
    <w:basedOn w:val="DefaultParagraphFont"/>
    <w:rPr>
      <w:rFonts w:ascii="Calibri" w:eastAsia="Calibri" w:hAnsi="Calibri"/>
      <w:b/>
      <w:bCs/>
      <w:kern w:val="0"/>
      <w:lang w:val="en-US"/>
    </w:rPr>
  </w:style>
  <w:style w:type="paragraph" w:styleId="BodyText">
    <w:name w:val="Body Text"/>
    <w:basedOn w:val="Normal"/>
    <w:pPr>
      <w:widowControl w:val="0"/>
      <w:spacing w:after="0" w:line="240" w:lineRule="auto"/>
      <w:ind w:left="880"/>
    </w:pPr>
    <w:rPr>
      <w:kern w:val="0"/>
      <w:lang w:val="en-US"/>
    </w:rPr>
  </w:style>
  <w:style w:type="character" w:customStyle="1" w:styleId="BodyTextChar">
    <w:name w:val="Body Text Char"/>
    <w:basedOn w:val="DefaultParagraphFont"/>
    <w:rPr>
      <w:rFonts w:ascii="Calibri" w:eastAsia="Calibri" w:hAnsi="Calibri"/>
      <w:kern w:val="0"/>
      <w:lang w:val="en-US"/>
    </w:rPr>
  </w:style>
  <w:style w:type="paragraph" w:customStyle="1" w:styleId="TableParagraph">
    <w:name w:val="Table Paragraph"/>
    <w:basedOn w:val="Normal"/>
    <w:pPr>
      <w:widowControl w:val="0"/>
      <w:spacing w:after="0" w:line="240" w:lineRule="auto"/>
    </w:pPr>
    <w:rPr>
      <w:kern w:val="0"/>
      <w:lang w:val="en-US"/>
    </w:rPr>
  </w:style>
  <w:style w:type="paragraph" w:styleId="Header">
    <w:name w:val="header"/>
    <w:basedOn w:val="Normal"/>
    <w:pPr>
      <w:widowControl w:val="0"/>
      <w:tabs>
        <w:tab w:val="center" w:pos="4513"/>
        <w:tab w:val="right" w:pos="9026"/>
      </w:tabs>
      <w:spacing w:after="0" w:line="240" w:lineRule="auto"/>
    </w:pPr>
    <w:rPr>
      <w:kern w:val="0"/>
      <w:lang w:val="en-US"/>
    </w:rPr>
  </w:style>
  <w:style w:type="character" w:customStyle="1" w:styleId="HeaderChar">
    <w:name w:val="Header Char"/>
    <w:basedOn w:val="DefaultParagraphFont"/>
    <w:rPr>
      <w:kern w:val="0"/>
      <w:lang w:val="en-US"/>
    </w:rPr>
  </w:style>
  <w:style w:type="paragraph" w:styleId="Footer">
    <w:name w:val="footer"/>
    <w:basedOn w:val="Normal"/>
    <w:pPr>
      <w:widowControl w:val="0"/>
      <w:tabs>
        <w:tab w:val="center" w:pos="4513"/>
        <w:tab w:val="right" w:pos="9026"/>
      </w:tabs>
      <w:spacing w:after="0" w:line="240" w:lineRule="auto"/>
    </w:pPr>
    <w:rPr>
      <w:kern w:val="0"/>
      <w:lang w:val="en-US"/>
    </w:rPr>
  </w:style>
  <w:style w:type="character" w:customStyle="1" w:styleId="FooterChar">
    <w:name w:val="Footer Char"/>
    <w:basedOn w:val="DefaultParagraphFont"/>
    <w:rPr>
      <w:kern w:val="0"/>
      <w:lang w:val="en-US"/>
    </w:rPr>
  </w:style>
  <w:style w:type="paragraph" w:styleId="NoSpacing">
    <w:name w:val="No Spacing"/>
    <w:pPr>
      <w:spacing w:after="0" w:line="240" w:lineRule="auto"/>
    </w:pPr>
    <w:rPr>
      <w:rFonts w:eastAsia="Times New Roman"/>
      <w:kern w:val="0"/>
      <w:lang w:val="en-US"/>
    </w:rPr>
  </w:style>
  <w:style w:type="character" w:customStyle="1" w:styleId="NoSpacingChar">
    <w:name w:val="No Spacing Char"/>
    <w:basedOn w:val="DefaultParagraphFont"/>
    <w:rPr>
      <w:rFonts w:ascii="Calibri" w:eastAsia="Times New Roman" w:hAnsi="Calibri"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2227</Words>
  <Characters>12699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HERITAGE STATEMENT</vt:lpstr>
    </vt:vector>
  </TitlesOfParts>
  <Company/>
  <LinksUpToDate>false</LinksUpToDate>
  <CharactersWithSpaces>14897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STATEMENT</dc:title>
  <dc:subject>216 Yorkshire Street Rochdale OL16</dc:subject>
  <dc:creator>Muhammad Farooq</dc:creator>
  <dc:description/>
  <cp:lastModifiedBy>Muhammad Farooq</cp:lastModifiedBy>
  <cp:revision>2</cp:revision>
  <cp:lastPrinted>2024-03-25T11:49:00Z</cp:lastPrinted>
  <dcterms:created xsi:type="dcterms:W3CDTF">2024-05-16T15:39:00Z</dcterms:created>
  <dcterms:modified xsi:type="dcterms:W3CDTF">2024-05-16T15:39:00Z</dcterms:modified>
</cp:coreProperties>
</file>